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EB39CE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EB39CE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7186B" w:rsidRPr="00A7186B">
        <w:rPr>
          <w:b/>
        </w:rPr>
        <w:t>NA/O/427/2018</w:t>
      </w:r>
      <w:r>
        <w:rPr>
          <w:b/>
        </w:rPr>
        <w:t xml:space="preserve"> </w:t>
      </w:r>
      <w:r w:rsidR="00A7186B" w:rsidRPr="00A7186B">
        <w:t>Rzeszów</w:t>
      </w:r>
      <w:r w:rsidR="00211900" w:rsidRPr="003209A8">
        <w:t xml:space="preserve">, </w:t>
      </w:r>
      <w:r w:rsidR="00A7186B" w:rsidRPr="00A7186B">
        <w:t>2018-12-27</w:t>
      </w:r>
    </w:p>
    <w:p w:rsidR="007926B3" w:rsidRDefault="007926B3" w:rsidP="00EB39CE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EB39CE">
      <w:pPr>
        <w:tabs>
          <w:tab w:val="center" w:pos="4536"/>
          <w:tab w:val="right" w:pos="7371"/>
          <w:tab w:val="right" w:pos="9072"/>
        </w:tabs>
        <w:jc w:val="both"/>
      </w:pPr>
      <w:r w:rsidRPr="002E537C">
        <w:t>Podstawa pr</w:t>
      </w:r>
      <w:r w:rsidR="00F11D06" w:rsidRPr="002E537C">
        <w:t xml:space="preserve">awna ogłoszenia: art. 4 pkt. 8 </w:t>
      </w:r>
      <w:r w:rsidR="007427DE" w:rsidRPr="002E537C">
        <w:rPr>
          <w:bCs/>
        </w:rPr>
        <w:t>ustawy</w:t>
      </w:r>
      <w:r w:rsidR="007427DE" w:rsidRPr="008345C1">
        <w:rPr>
          <w:bCs/>
        </w:rPr>
        <w:t xml:space="preserve">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A7186B" w:rsidRPr="00A7186B">
        <w:t>(</w:t>
      </w:r>
      <w:proofErr w:type="spellStart"/>
      <w:r w:rsidR="00A7186B" w:rsidRPr="00A7186B">
        <w:t>t.j</w:t>
      </w:r>
      <w:proofErr w:type="spellEnd"/>
      <w:r w:rsidR="00A7186B" w:rsidRPr="00A7186B">
        <w:t>. Dz. U. z  2018 r. poz. 1986</w:t>
      </w:r>
      <w:r w:rsidR="00EB39CE">
        <w:t xml:space="preserve"> ze zm.</w:t>
      </w:r>
      <w:r w:rsidR="00A7186B" w:rsidRPr="00A7186B">
        <w:t>)</w:t>
      </w:r>
    </w:p>
    <w:p w:rsidR="007427DE" w:rsidRDefault="007427DE" w:rsidP="00EB39C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EB39CE">
        <w:trPr>
          <w:trHeight w:val="153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EB39CE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EB39CE">
            <w:pPr>
              <w:pStyle w:val="Tekstpodstawowy"/>
              <w:spacing w:line="240" w:lineRule="auto"/>
            </w:pPr>
            <w:r>
              <w:t>Politechnika Rzeszowska im. I. Łukasiewicza</w:t>
            </w:r>
          </w:p>
          <w:p w:rsidR="007926B3" w:rsidRDefault="007926B3" w:rsidP="00EB39CE">
            <w:pPr>
              <w:pStyle w:val="Tekstpodstawowy"/>
              <w:spacing w:line="240" w:lineRule="auto"/>
            </w:pPr>
            <w:r>
              <w:t>al. Powstańców Warszawy 12</w:t>
            </w:r>
          </w:p>
          <w:p w:rsidR="007926B3" w:rsidRDefault="007926B3" w:rsidP="00EB39CE">
            <w:pPr>
              <w:pStyle w:val="Tekstpodstawowy"/>
              <w:spacing w:line="240" w:lineRule="auto"/>
            </w:pPr>
            <w:r>
              <w:t xml:space="preserve">35-959 Rzeszów </w:t>
            </w:r>
          </w:p>
          <w:p w:rsidR="007926B3" w:rsidRPr="001C44C9" w:rsidRDefault="007926B3" w:rsidP="00EB39CE">
            <w:pPr>
              <w:pStyle w:val="Tekstpodstawowy"/>
              <w:spacing w:line="240" w:lineRule="auto"/>
            </w:pPr>
            <w:r>
              <w:t>NIP: 813-026-69-99</w:t>
            </w:r>
          </w:p>
        </w:tc>
      </w:tr>
    </w:tbl>
    <w:p w:rsidR="007926B3" w:rsidRDefault="007926B3" w:rsidP="00EB39CE">
      <w:pPr>
        <w:rPr>
          <w:b/>
        </w:rPr>
      </w:pPr>
    </w:p>
    <w:p w:rsidR="007926B3" w:rsidRDefault="007926B3" w:rsidP="00EB39CE">
      <w:pPr>
        <w:rPr>
          <w:b/>
        </w:rPr>
      </w:pPr>
      <w:r>
        <w:rPr>
          <w:b/>
        </w:rPr>
        <w:t xml:space="preserve">Osoba prowadząca postępowanie: </w:t>
      </w:r>
    </w:p>
    <w:p w:rsidR="00014627" w:rsidRPr="00EB39CE" w:rsidRDefault="00A7186B" w:rsidP="00EB39CE">
      <w:pPr>
        <w:rPr>
          <w:b/>
        </w:rPr>
      </w:pPr>
      <w:r w:rsidRPr="00EB39CE">
        <w:rPr>
          <w:sz w:val="22"/>
          <w:szCs w:val="22"/>
          <w:lang w:val="de-DE"/>
        </w:rPr>
        <w:t xml:space="preserve">mgr </w:t>
      </w:r>
      <w:r w:rsidR="00EB39CE" w:rsidRPr="00EB39CE">
        <w:rPr>
          <w:sz w:val="22"/>
          <w:szCs w:val="22"/>
          <w:lang w:val="de-DE"/>
        </w:rPr>
        <w:t>Dominik Orzech</w:t>
      </w:r>
      <w:r w:rsidR="00014627" w:rsidRPr="00EB39CE">
        <w:rPr>
          <w:sz w:val="22"/>
          <w:szCs w:val="22"/>
          <w:lang w:val="de-DE"/>
        </w:rPr>
        <w:t xml:space="preserve"> -  tel. </w:t>
      </w:r>
      <w:r w:rsidRPr="00EB39CE">
        <w:rPr>
          <w:sz w:val="22"/>
          <w:szCs w:val="22"/>
          <w:lang w:val="de-DE"/>
        </w:rPr>
        <w:t xml:space="preserve">(17) </w:t>
      </w:r>
      <w:r w:rsidR="00EB39CE" w:rsidRPr="00EB39CE">
        <w:rPr>
          <w:sz w:val="22"/>
          <w:szCs w:val="22"/>
          <w:lang w:val="de-DE"/>
        </w:rPr>
        <w:t>7432175</w:t>
      </w:r>
      <w:r w:rsidR="00014627" w:rsidRPr="00EB39CE">
        <w:rPr>
          <w:sz w:val="22"/>
          <w:szCs w:val="22"/>
          <w:lang w:val="en-US"/>
        </w:rPr>
        <w:t xml:space="preserve"> e-mail </w:t>
      </w:r>
      <w:hyperlink r:id="rId7" w:history="1">
        <w:r w:rsidR="00EB39CE" w:rsidRPr="00276096">
          <w:rPr>
            <w:rStyle w:val="Hipercze"/>
            <w:sz w:val="22"/>
            <w:szCs w:val="22"/>
            <w:lang w:val="en-US"/>
          </w:rPr>
          <w:t>dorzech@prz.edu.pl</w:t>
        </w:r>
      </w:hyperlink>
      <w:r w:rsidR="00EB39CE">
        <w:rPr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EB39CE"/>
        </w:tc>
      </w:tr>
    </w:tbl>
    <w:p w:rsidR="00211900" w:rsidRDefault="00211900" w:rsidP="00EB39CE">
      <w:pPr>
        <w:pStyle w:val="p1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EB39CE">
      <w:pPr>
        <w:rPr>
          <w:b/>
        </w:rPr>
      </w:pPr>
    </w:p>
    <w:p w:rsidR="00211900" w:rsidRDefault="00211900" w:rsidP="00EB39CE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</w:t>
      </w:r>
      <w:r w:rsidR="00EB39CE">
        <w:rPr>
          <w:rFonts w:ascii="Times New Roman" w:hAnsi="Times New Roman"/>
          <w:sz w:val="24"/>
        </w:rPr>
        <w:t xml:space="preserve"> nie</w:t>
      </w:r>
      <w:r>
        <w:rPr>
          <w:rFonts w:ascii="Times New Roman" w:hAnsi="Times New Roman"/>
          <w:sz w:val="24"/>
        </w:rPr>
        <w:t xml:space="preserve"> dopusz</w:t>
      </w:r>
      <w:r w:rsidR="00EB39CE">
        <w:rPr>
          <w:rFonts w:ascii="Times New Roman" w:hAnsi="Times New Roman"/>
          <w:sz w:val="24"/>
        </w:rPr>
        <w:t>cza składanie ofert częściowych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EB39CE" w:rsidTr="00EB39CE">
        <w:tc>
          <w:tcPr>
            <w:tcW w:w="9142" w:type="dxa"/>
            <w:shd w:val="clear" w:color="auto" w:fill="F3F3F3"/>
            <w:vAlign w:val="center"/>
          </w:tcPr>
          <w:p w:rsidR="00EB39CE" w:rsidRPr="00CA0351" w:rsidRDefault="00EB39CE" w:rsidP="00EB39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B39CE" w:rsidTr="00EB39CE">
        <w:tc>
          <w:tcPr>
            <w:tcW w:w="9142" w:type="dxa"/>
          </w:tcPr>
          <w:p w:rsidR="00EB39CE" w:rsidRDefault="00EB39CE" w:rsidP="00EB39CE">
            <w:pPr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86B">
              <w:t xml:space="preserve">Dostawa oprogramowania 3D-CAD niezbędnego do realizacji zajęć "Szkolenie 3D-CAD z zastosowaniem manipulatorów 3D" wraz z oprogramowaniem do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</w:t>
            </w:r>
            <w:proofErr w:type="spellStart"/>
            <w:r w:rsidRPr="00A7186B">
              <w:t>manipalutorów</w:t>
            </w:r>
            <w:proofErr w:type="spellEnd"/>
            <w:r w:rsidRPr="00A7186B">
              <w:t xml:space="preserve"> 3D w ramach projektu: "Nowa jakość - zintegrowany program rozwoju Politechniki Rzeszowskiej" współfinansowany przez Unię Europejską ze środków Europejskiego Funduszu Społecznego w ramach Programu Operacyjnego Wiedza Edukacja Rozwój.</w:t>
            </w:r>
          </w:p>
          <w:p w:rsidR="00EB39CE" w:rsidRDefault="00EB39CE" w:rsidP="00EB39CE">
            <w:pPr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86B">
              <w:t>48321000-4 - Pakiety oprogramowania do projektowania wspomaganego komputerowo (CAD)</w:t>
            </w:r>
            <w:r>
              <w:t xml:space="preserve"> </w:t>
            </w:r>
          </w:p>
          <w:p w:rsidR="00EB39CE" w:rsidRDefault="00EB39CE" w:rsidP="00EB39CE">
            <w:pPr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B39CE" w:rsidRPr="00A7186B" w:rsidRDefault="00EB39CE" w:rsidP="00EB39CE">
            <w:pPr>
              <w:jc w:val="both"/>
            </w:pPr>
            <w:r w:rsidRPr="00A7186B">
              <w:t xml:space="preserve">Zamówienie dotyczy zakupu oprogramowania niezbędnego do realizacji zajęć "Szkolenie 3D-CAD z zastosowaniem manipulatorów 3D" wraz z  oprogramowaniem do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manipulatorów 3D.</w:t>
            </w:r>
          </w:p>
          <w:p w:rsidR="00EB39CE" w:rsidRPr="00A7186B" w:rsidRDefault="00EB39CE" w:rsidP="00EB39CE">
            <w:pPr>
              <w:jc w:val="both"/>
            </w:pPr>
          </w:p>
          <w:p w:rsidR="00EB39CE" w:rsidRPr="00A7186B" w:rsidRDefault="00EB39CE" w:rsidP="00EB39CE">
            <w:pPr>
              <w:jc w:val="both"/>
            </w:pPr>
            <w:r w:rsidRPr="00A7186B">
              <w:t xml:space="preserve">Zamówienie obejmuje zakup oprogramowania 3D-CAD wraz z specjalistycznym oprogramowaniem do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manipulatorów 3D wraz z nieodpłatnym szkoleniem przygotowującym do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na manipulatorach. </w:t>
            </w:r>
          </w:p>
          <w:p w:rsidR="00EB39CE" w:rsidRPr="00A7186B" w:rsidRDefault="00EB39CE" w:rsidP="00EB39CE">
            <w:pPr>
              <w:jc w:val="both"/>
            </w:pPr>
          </w:p>
          <w:p w:rsidR="00EB39CE" w:rsidRPr="00A7186B" w:rsidRDefault="00EB39CE" w:rsidP="00EB39CE">
            <w:pPr>
              <w:jc w:val="both"/>
            </w:pPr>
            <w:r w:rsidRPr="00A7186B">
              <w:t xml:space="preserve">Dane dotyczące oprogramowania: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Oprogramowania klasy 3D-CAD, zawierające moduły lub funkcjonalności: modelowanie bryłowe, modelowanie powierzchniowe, praca ze z</w:t>
            </w:r>
            <w:r w:rsidR="00DE1A7A">
              <w:t>łożeniami, modelowanie części w </w:t>
            </w:r>
            <w:r w:rsidRPr="00A7186B">
              <w:t>złożeniu, projektowanie części blaszanych, wsparcie przy projektowaniu form (kontrola pochyleń), tworzenie asocjatywnej dokumentacji 2D na podstawie modeli i złożeń 3D, biblioteka części znormalizowanych, oznaczanie spoin.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Licencja zawierająca pełne środowisko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CAD/CAM/CAE.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Licencjonowanie oprogramowania wieczyste.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Polska wersja oprogramowania.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Możliwość wypożyczenia czasowego licencji na komputer zewnętrzny.</w:t>
            </w:r>
          </w:p>
          <w:p w:rsidR="00EB39CE" w:rsidRPr="00A7186B" w:rsidRDefault="00EB39CE" w:rsidP="00EB39CE">
            <w:pPr>
              <w:jc w:val="both"/>
            </w:pPr>
            <w:r>
              <w:lastRenderedPageBreak/>
              <w:t xml:space="preserve">- </w:t>
            </w:r>
            <w:r w:rsidRPr="00A7186B">
              <w:t>Możliwość swobodnej modyfikacji interfejsu programu na potrzeby użytkownika.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Możliwość tworzenia i zapisywania wielu profili użytkowników programu.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Modułowa budowa oprogramowania, zapewniająca możliwość łatwej rozbudowy o nowe funkcjonalności, w tym moduły służące do programowania maszyn CNC, moduły specjalizowane (np. moduły narzędziowe do projektowania form wtryskowych, tłoczników wielotaktowych, do stylizacji powierzchni, moduły branżowe dla motoryzacji).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Bezpośrednia edycja plików wczytanych z formatów </w:t>
            </w:r>
            <w:proofErr w:type="spellStart"/>
            <w:r w:rsidRPr="00A7186B">
              <w:t>nienatywnych</w:t>
            </w:r>
            <w:proofErr w:type="spellEnd"/>
            <w:r w:rsidRPr="00A7186B">
              <w:t xml:space="preserve"> i wymiany pośredniej, w tym: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rozpoznawanie, usuwanie i edytowanie charakterystycznych cech modeli, np. otworów, zaokrągleń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zmiana wartości istniejącego promienia zaokrąglenia, zmiana średnicy otworu, zmiana kolejności zaokrągleń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wymiarowanie w 3D zaimportowanych brył i edycja kształtu bryły za pomocą zmiany tych wymiarów.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Moduł optymalizujący pracę z dużymi złożeniami.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Moduł do modelowania powierzchni muszą pozwalać na: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tworzenie powierzchni poprzez zmianę przekroju,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automatyczne tworzenie powierzchni przejściowych między trzema lub więcej oddzielnymi powierzchniami z możliwością wyboru ciągłości między G0, G1, G2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automatyczne dopasowywanie krawędzi dwóch powierzchni z możliwością zachowania ciągłości G0, G1, G2 lub G3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tworzenie powierzchni klasy A z zestawu krzywych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automatyczne upraszczanie i czyszczenie geometrii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odkształcanie regionów powierzchni przy pomocy reguł zdefiniowanych przez funkcje, krzywe lub inne powierzchnie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dodawanie zaokrągleń wypełniających naroża z nadaniem ciągłości G2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tworzenie powierzchni </w:t>
            </w:r>
            <w:proofErr w:type="spellStart"/>
            <w:r w:rsidRPr="00A7186B">
              <w:t>prostokreślnych</w:t>
            </w:r>
            <w:proofErr w:type="spellEnd"/>
            <w:r w:rsidRPr="00A7186B">
              <w:t>, prostopadłych do innych powierzchni (modelowanie krzywek)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modelowanie krzywych typu </w:t>
            </w:r>
            <w:proofErr w:type="spellStart"/>
            <w:r w:rsidRPr="00A7186B">
              <w:t>Spline</w:t>
            </w:r>
            <w:proofErr w:type="spellEnd"/>
            <w:r w:rsidRPr="00A7186B">
              <w:t>, co najmniej piątego stopnia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wycinanie bryły inną bryłą prowadzoną po ścieżce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tworzenie powierzchni poprzez dopasowanie do wybranych punktów referencyjnych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edycja powierzchni, ścianek modelu bryłowego, poprzez edycję biegunów oraz punktów krzywych sklejania.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Moduły do modelowania powierzchni musi pozwalać na swobodne modelowanie kształtów organicznych.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Na (minimum) jednym ze stanowisk moduły pozwalające na modyfikację plików pochodzących ze skanerów 3D w formacie: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automatyczna konwersja geometrii </w:t>
            </w:r>
            <w:proofErr w:type="spellStart"/>
            <w:r w:rsidRPr="00A7186B">
              <w:t>fasetkowej</w:t>
            </w:r>
            <w:proofErr w:type="spellEnd"/>
            <w:r w:rsidRPr="00A7186B">
              <w:t xml:space="preserve"> na </w:t>
            </w:r>
            <w:proofErr w:type="spellStart"/>
            <w:r w:rsidRPr="00A7186B">
              <w:t>konwergentną</w:t>
            </w:r>
            <w:proofErr w:type="spellEnd"/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bezpośrednie dodawanie zaokrągleń i faz na geometrii </w:t>
            </w:r>
            <w:proofErr w:type="spellStart"/>
            <w:r w:rsidRPr="00A7186B">
              <w:t>fasetkowej</w:t>
            </w:r>
            <w:proofErr w:type="spellEnd"/>
            <w:r w:rsidRPr="00A7186B">
              <w:t>, pochodzącej z  formatu .</w:t>
            </w:r>
            <w:proofErr w:type="spellStart"/>
            <w:r w:rsidRPr="00A7186B">
              <w:t>stl</w:t>
            </w:r>
            <w:proofErr w:type="spellEnd"/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wykorzystanie geometrii </w:t>
            </w:r>
            <w:proofErr w:type="spellStart"/>
            <w:r w:rsidRPr="00A7186B">
              <w:t>fasetkowej</w:t>
            </w:r>
            <w:proofErr w:type="spellEnd"/>
            <w:r w:rsidRPr="00A7186B">
              <w:t xml:space="preserve"> do edycji modeli bryłowych (operacje Boole'a)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odzyskiwanie analitycznych geometrii z plików pochodzących ze skanerów 3D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Możliwość bezpośredniego (z poziomu wewnętrznego interfejsu) wczytania danych z plików w formatach (wymagane wszystkie): *.</w:t>
            </w:r>
            <w:proofErr w:type="spellStart"/>
            <w:r w:rsidRPr="00A7186B">
              <w:t>prt,*.asm</w:t>
            </w:r>
            <w:proofErr w:type="spellEnd"/>
            <w:r w:rsidRPr="00A7186B">
              <w:t>, *.</w:t>
            </w:r>
            <w:proofErr w:type="spellStart"/>
            <w:r w:rsidRPr="00A7186B">
              <w:t>igs</w:t>
            </w:r>
            <w:proofErr w:type="spellEnd"/>
            <w:r w:rsidRPr="00A7186B">
              <w:t>, *.</w:t>
            </w:r>
            <w:proofErr w:type="spellStart"/>
            <w:r w:rsidRPr="00A7186B">
              <w:t>iges</w:t>
            </w:r>
            <w:proofErr w:type="spellEnd"/>
            <w:r w:rsidRPr="00A7186B">
              <w:t>, *.</w:t>
            </w:r>
            <w:proofErr w:type="spellStart"/>
            <w:r w:rsidRPr="00A7186B">
              <w:t>stp</w:t>
            </w:r>
            <w:proofErr w:type="spellEnd"/>
            <w:r w:rsidRPr="00A7186B">
              <w:t>(AP214), *.step(AP214), *.</w:t>
            </w:r>
            <w:proofErr w:type="spellStart"/>
            <w:r w:rsidRPr="00A7186B">
              <w:t>dxf</w:t>
            </w:r>
            <w:proofErr w:type="spellEnd"/>
            <w:r w:rsidRPr="00A7186B">
              <w:t>, *.</w:t>
            </w:r>
            <w:proofErr w:type="spellStart"/>
            <w:r w:rsidRPr="00A7186B">
              <w:t>dwg</w:t>
            </w:r>
            <w:proofErr w:type="spellEnd"/>
            <w:r w:rsidRPr="00A7186B">
              <w:t>, *.</w:t>
            </w:r>
            <w:proofErr w:type="spellStart"/>
            <w:r w:rsidRPr="00A7186B">
              <w:t>x_t</w:t>
            </w:r>
            <w:proofErr w:type="spellEnd"/>
            <w:r w:rsidRPr="00A7186B">
              <w:t>, *.</w:t>
            </w:r>
            <w:proofErr w:type="spellStart"/>
            <w:r w:rsidRPr="00A7186B">
              <w:t>x_b</w:t>
            </w:r>
            <w:proofErr w:type="spellEnd"/>
            <w:r w:rsidRPr="00A7186B">
              <w:t>, *.</w:t>
            </w:r>
            <w:proofErr w:type="spellStart"/>
            <w:r w:rsidRPr="00A7186B">
              <w:t>stl</w:t>
            </w:r>
            <w:proofErr w:type="spellEnd"/>
            <w:r w:rsidRPr="00A7186B">
              <w:t>., *.</w:t>
            </w:r>
            <w:proofErr w:type="spellStart"/>
            <w:r w:rsidRPr="00A7186B">
              <w:t>jt</w:t>
            </w:r>
            <w:proofErr w:type="spellEnd"/>
            <w:r w:rsidRPr="00A7186B">
              <w:t>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Możliwość bezpośredniego zapisu danych do plików w formatach (wymagane wszystkie): </w:t>
            </w:r>
            <w:r w:rsidRPr="00A7186B">
              <w:lastRenderedPageBreak/>
              <w:t>*.</w:t>
            </w:r>
            <w:proofErr w:type="spellStart"/>
            <w:r w:rsidRPr="00A7186B">
              <w:t>prt</w:t>
            </w:r>
            <w:proofErr w:type="spellEnd"/>
            <w:r w:rsidRPr="00A7186B">
              <w:t>, *.</w:t>
            </w:r>
            <w:proofErr w:type="spellStart"/>
            <w:r w:rsidRPr="00A7186B">
              <w:t>igs</w:t>
            </w:r>
            <w:proofErr w:type="spellEnd"/>
            <w:r w:rsidRPr="00A7186B">
              <w:t>, *.</w:t>
            </w:r>
            <w:proofErr w:type="spellStart"/>
            <w:r w:rsidRPr="00A7186B">
              <w:t>stp</w:t>
            </w:r>
            <w:proofErr w:type="spellEnd"/>
            <w:r w:rsidRPr="00A7186B">
              <w:t>, *.</w:t>
            </w:r>
            <w:proofErr w:type="spellStart"/>
            <w:r w:rsidRPr="00A7186B">
              <w:t>stl</w:t>
            </w:r>
            <w:proofErr w:type="spellEnd"/>
            <w:r w:rsidRPr="00A7186B">
              <w:t>, *.</w:t>
            </w:r>
            <w:proofErr w:type="spellStart"/>
            <w:r w:rsidRPr="00A7186B">
              <w:t>jpeg</w:t>
            </w:r>
            <w:proofErr w:type="spellEnd"/>
            <w:r w:rsidRPr="00A7186B">
              <w:t>*, *.</w:t>
            </w:r>
            <w:proofErr w:type="spellStart"/>
            <w:r w:rsidRPr="00A7186B">
              <w:t>iges</w:t>
            </w:r>
            <w:proofErr w:type="spellEnd"/>
            <w:r w:rsidRPr="00A7186B">
              <w:t>, *.step, *.</w:t>
            </w:r>
            <w:proofErr w:type="spellStart"/>
            <w:r w:rsidRPr="00A7186B">
              <w:t>dxf</w:t>
            </w:r>
            <w:proofErr w:type="spellEnd"/>
            <w:r w:rsidRPr="00A7186B">
              <w:t>, *.</w:t>
            </w:r>
            <w:proofErr w:type="spellStart"/>
            <w:r w:rsidRPr="00A7186B">
              <w:t>dwg</w:t>
            </w:r>
            <w:proofErr w:type="spellEnd"/>
            <w:r w:rsidRPr="00A7186B">
              <w:t>, *.</w:t>
            </w:r>
            <w:proofErr w:type="spellStart"/>
            <w:r w:rsidRPr="00A7186B">
              <w:t>x_t</w:t>
            </w:r>
            <w:proofErr w:type="spellEnd"/>
            <w:r w:rsidRPr="00A7186B">
              <w:t>, *.</w:t>
            </w:r>
            <w:proofErr w:type="spellStart"/>
            <w:r w:rsidRPr="00A7186B">
              <w:t>x_b</w:t>
            </w:r>
            <w:proofErr w:type="spellEnd"/>
            <w:r w:rsidRPr="00A7186B">
              <w:t>., *.</w:t>
            </w:r>
            <w:proofErr w:type="spellStart"/>
            <w:r w:rsidRPr="00A7186B">
              <w:t>jt</w:t>
            </w:r>
            <w:proofErr w:type="spellEnd"/>
            <w:r w:rsidRPr="00A7186B">
              <w:t>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Możliwość zapisu danych pochodzących z modułów: CAD 3D i 2D, CAE oraz CAM w tym samym pliku fizycznym.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Możliwość konwersji modeli zaimportowanych na części blaszane i ich rozwijania.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Łatwość korzystania z własnych (firmowych) standardów poprzez możliwość swobodnej edycji i rozbudowy bibliotek części i cech standardowych.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Moduł zawierający wbudowane narzędzia do sprawdzania pojazdu pod kątem zgodności z międzynarodowymi normami i przepisami: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umożliwiający wyznaczenie płaszczyzny widoczności zza kierownicy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sprawdzający obuoczne pole widzenia kierowcy, weryfikujący czy mieszczą się one w dopuszczalnych zakresach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sprawdzający pola widzenia w zewnętrznych lusterkach i sprawdzanie zgodności z przyjętymi normami pojazdu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sprawdzający pola widzenia w  wewnętrznym lusterku i sprawdzanie zgodności z przyjętymi normami pojazdu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możliwość wyznaczania stref uderzeń w głowę i nogi w celu wykonania analizy ochrony pieszych opartych o testy NCAP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możliwość wyznaczania punktów docelowych i obliczanie kątów natarcia do celów analizy uderzenia w głowę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sprawdzanie ergonomii kierowcy.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Moduły zawierające wbudowane narzędzia do: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wyznaczania stref zasięgu kończyn kierowcy i pasażerów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korzystanie z norm i bibliotek ergonomicznych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możliwość generowania manekina 2D/3D w danych </w:t>
            </w:r>
            <w:proofErr w:type="spellStart"/>
            <w:r w:rsidRPr="00A7186B">
              <w:t>percentylu</w:t>
            </w:r>
            <w:proofErr w:type="spellEnd"/>
            <w:r w:rsidRPr="00A7186B">
              <w:t xml:space="preserve"> populacji według baz ANSUE, NHANES, CDN_LF_97, CHINESE, </w:t>
            </w:r>
            <w:proofErr w:type="spellStart"/>
            <w:r w:rsidRPr="00A7186B">
              <w:t>NA_AUTO</w:t>
            </w:r>
            <w:proofErr w:type="spellEnd"/>
            <w:r w:rsidRPr="00A7186B">
              <w:t>, JAPANES_2006, KOREAN_2003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Dodatkowo możliwość udzielenia licencji studenta (nieodpłatnie).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>Bezpłatne pobieranie oprogramowania dla studentów dostępne przez stronę producenta oprogramowania Siemens.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Solid Edge 3D CAD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proofErr w:type="spellStart"/>
            <w:r w:rsidRPr="00A7186B">
              <w:t>Femap</w:t>
            </w:r>
            <w:proofErr w:type="spellEnd"/>
            <w:r w:rsidRPr="00A7186B">
              <w:t xml:space="preserve"> FEA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proofErr w:type="spellStart"/>
            <w:r w:rsidRPr="00A7186B">
              <w:t>Simcenter</w:t>
            </w:r>
            <w:proofErr w:type="spellEnd"/>
            <w:r w:rsidRPr="00A7186B">
              <w:t xml:space="preserve"> </w:t>
            </w:r>
            <w:proofErr w:type="spellStart"/>
            <w:r w:rsidRPr="00A7186B">
              <w:t>Amesim</w:t>
            </w:r>
            <w:proofErr w:type="spellEnd"/>
            <w:r w:rsidRPr="00A7186B">
              <w:t xml:space="preserve">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proofErr w:type="spellStart"/>
            <w:r w:rsidRPr="00A7186B">
              <w:t>Tecnomatix</w:t>
            </w:r>
            <w:proofErr w:type="spellEnd"/>
            <w:r w:rsidRPr="00A7186B">
              <w:t xml:space="preserve"> Jack </w:t>
            </w:r>
          </w:p>
          <w:p w:rsidR="00EB39CE" w:rsidRPr="00A7186B" w:rsidRDefault="00EB39CE" w:rsidP="00EB39CE">
            <w:pPr>
              <w:jc w:val="both"/>
            </w:pPr>
            <w:r>
              <w:t xml:space="preserve">- </w:t>
            </w:r>
            <w:r w:rsidRPr="00A7186B">
              <w:t xml:space="preserve">Plant </w:t>
            </w:r>
            <w:proofErr w:type="spellStart"/>
            <w:r w:rsidRPr="00A7186B">
              <w:t>Simulation</w:t>
            </w:r>
            <w:proofErr w:type="spellEnd"/>
            <w:r w:rsidRPr="00A7186B">
              <w:t xml:space="preserve"> </w:t>
            </w:r>
          </w:p>
          <w:p w:rsidR="00EB39CE" w:rsidRPr="00A7186B" w:rsidRDefault="00EB39CE" w:rsidP="00EB39CE">
            <w:pPr>
              <w:jc w:val="both"/>
            </w:pPr>
          </w:p>
          <w:p w:rsidR="00EB39CE" w:rsidRPr="00A7186B" w:rsidRDefault="00EB39CE" w:rsidP="00EB39CE">
            <w:pPr>
              <w:jc w:val="both"/>
            </w:pPr>
            <w:r w:rsidRPr="00A7186B">
              <w:t xml:space="preserve">Dane dotyczące oprogramowania do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manipulatorów: oprogramowanie do </w:t>
            </w:r>
            <w:proofErr w:type="spellStart"/>
            <w:r w:rsidRPr="00A7186B">
              <w:t>obsługi</w:t>
            </w:r>
            <w:proofErr w:type="spellEnd"/>
            <w:r w:rsidRPr="00A7186B">
              <w:t xml:space="preserve"> 3Dconnexion </w:t>
            </w:r>
            <w:proofErr w:type="spellStart"/>
            <w:r w:rsidRPr="00A7186B">
              <w:t>SpaceMouse</w:t>
            </w:r>
            <w:proofErr w:type="spellEnd"/>
            <w:r w:rsidRPr="00A7186B">
              <w:t xml:space="preserve"> </w:t>
            </w:r>
            <w:proofErr w:type="spellStart"/>
            <w:r w:rsidRPr="00A7186B">
              <w:t>Enterprise</w:t>
            </w:r>
            <w:proofErr w:type="spellEnd"/>
            <w:r w:rsidRPr="00A7186B">
              <w:t xml:space="preserve"> (3DX-700056).</w:t>
            </w:r>
          </w:p>
          <w:p w:rsidR="00EB39CE" w:rsidRPr="00A7186B" w:rsidRDefault="00EB39CE" w:rsidP="00EB39CE">
            <w:pPr>
              <w:jc w:val="both"/>
            </w:pPr>
          </w:p>
          <w:p w:rsidR="00EB39CE" w:rsidRPr="00A7186B" w:rsidRDefault="00EB39CE" w:rsidP="00EB39CE">
            <w:pPr>
              <w:jc w:val="both"/>
            </w:pPr>
            <w:r w:rsidRPr="00A7186B">
              <w:t>Dane dotyczące szkolenia:</w:t>
            </w:r>
          </w:p>
          <w:p w:rsidR="00EB39CE" w:rsidRPr="00A7186B" w:rsidRDefault="00EB39CE" w:rsidP="00EB39CE">
            <w:pPr>
              <w:jc w:val="both"/>
            </w:pPr>
            <w:r w:rsidRPr="00A7186B">
              <w:t>Uczestnicy szkolenia: 15 pracowników Politechniki Rzeszowskiej</w:t>
            </w:r>
          </w:p>
          <w:p w:rsidR="00EB39CE" w:rsidRPr="00A7186B" w:rsidRDefault="00EB39CE" w:rsidP="00EB39CE">
            <w:pPr>
              <w:jc w:val="both"/>
            </w:pPr>
            <w:r w:rsidRPr="00A7186B">
              <w:t xml:space="preserve">Wymiar szkolenia:  30 godzin </w:t>
            </w:r>
          </w:p>
          <w:p w:rsidR="00EB39CE" w:rsidRPr="00A7186B" w:rsidRDefault="00EB39CE" w:rsidP="00EB39CE">
            <w:pPr>
              <w:jc w:val="both"/>
            </w:pPr>
            <w:r w:rsidRPr="00A7186B">
              <w:t>Realizacja szkolenia będzie obejmowała część praktyczną.</w:t>
            </w:r>
          </w:p>
          <w:p w:rsidR="00EB39CE" w:rsidRPr="00A7186B" w:rsidRDefault="00EB39CE" w:rsidP="00EB39CE">
            <w:pPr>
              <w:jc w:val="both"/>
            </w:pPr>
            <w:r w:rsidRPr="00A7186B">
              <w:t xml:space="preserve">Miejsce realizacji usługi: Rzeszów </w:t>
            </w:r>
          </w:p>
          <w:p w:rsidR="00EB39CE" w:rsidRPr="00A7186B" w:rsidRDefault="00EB39CE" w:rsidP="00EB39CE">
            <w:pPr>
              <w:jc w:val="both"/>
            </w:pPr>
            <w:r w:rsidRPr="00A7186B">
              <w:t xml:space="preserve">Czas realizacji usługi: </w:t>
            </w:r>
            <w:r>
              <w:t>do 28.02.</w:t>
            </w:r>
            <w:r w:rsidRPr="00A7186B">
              <w:t>2018 r.</w:t>
            </w:r>
          </w:p>
          <w:p w:rsidR="00EB39CE" w:rsidRPr="00A7186B" w:rsidRDefault="00EB39CE" w:rsidP="00EB39CE">
            <w:pPr>
              <w:jc w:val="both"/>
            </w:pPr>
          </w:p>
          <w:p w:rsidR="00EB39CE" w:rsidRPr="00A7186B" w:rsidRDefault="00EB39CE" w:rsidP="00EB39CE">
            <w:pPr>
              <w:jc w:val="both"/>
            </w:pPr>
            <w:r w:rsidRPr="00A7186B">
              <w:t xml:space="preserve">Szkolenie ma na celu przygotować do </w:t>
            </w:r>
            <w:proofErr w:type="spellStart"/>
            <w:r w:rsidRPr="00A7186B">
              <w:t>pracy</w:t>
            </w:r>
            <w:proofErr w:type="spellEnd"/>
            <w:r w:rsidRPr="00A7186B">
              <w:t xml:space="preserve"> na manipulatorach.</w:t>
            </w:r>
          </w:p>
          <w:p w:rsidR="00EB39CE" w:rsidRPr="00A7186B" w:rsidRDefault="00EB39CE" w:rsidP="00EB39CE">
            <w:pPr>
              <w:jc w:val="both"/>
            </w:pPr>
          </w:p>
          <w:p w:rsidR="00EB39CE" w:rsidRPr="00A7186B" w:rsidRDefault="00EB39CE" w:rsidP="00EB39CE">
            <w:pPr>
              <w:jc w:val="both"/>
            </w:pPr>
            <w:r w:rsidRPr="00A7186B">
              <w:t>Wykonawca szkolenia winien zapewnić:</w:t>
            </w:r>
          </w:p>
          <w:p w:rsidR="00EB39CE" w:rsidRPr="00A7186B" w:rsidRDefault="00EB39CE" w:rsidP="00EB39CE">
            <w:pPr>
              <w:jc w:val="both"/>
            </w:pPr>
            <w:r w:rsidRPr="00A7186B">
              <w:t xml:space="preserve">- 15 stanowisk komputerowych z zainstalowanym oprogramowaniem niezbędnym do realizacji szkolenia wyposażonych w manipulatory 3Dconnexion </w:t>
            </w:r>
            <w:proofErr w:type="spellStart"/>
            <w:r w:rsidRPr="00A7186B">
              <w:t>SpaceMouse</w:t>
            </w:r>
            <w:proofErr w:type="spellEnd"/>
            <w:r w:rsidRPr="00A7186B">
              <w:t xml:space="preserve"> </w:t>
            </w:r>
            <w:proofErr w:type="spellStart"/>
            <w:r w:rsidRPr="00A7186B">
              <w:t>Enterprise</w:t>
            </w:r>
            <w:proofErr w:type="spellEnd"/>
            <w:r w:rsidRPr="00A7186B">
              <w:t xml:space="preserve"> (3DX-700056).</w:t>
            </w:r>
          </w:p>
          <w:p w:rsidR="00EB39CE" w:rsidRDefault="00EB39CE" w:rsidP="00EB39CE">
            <w:pPr>
              <w:jc w:val="both"/>
            </w:pPr>
            <w:r w:rsidRPr="00A7186B">
              <w:t>Szkolenie powinno być przeprowadzone w sposób profesjonalny, a trenerzy powinni posiadać niezbędną wiedzę techniczną oraz doświadczenie.</w:t>
            </w:r>
          </w:p>
          <w:p w:rsidR="00EB39CE" w:rsidRDefault="00EB39CE" w:rsidP="00EB39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86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EB39CE" w:rsidP="00EB39CE">
      <w:pPr>
        <w:jc w:val="both"/>
      </w:pPr>
      <w:r>
        <w:lastRenderedPageBreak/>
        <w:t>O</w:t>
      </w:r>
      <w:r w:rsidR="00211900" w:rsidRPr="00763481">
        <w:t>ferty nie zawierające pełnego zakresu przedmiotu zamówienia zostaną odrzucone.</w:t>
      </w:r>
    </w:p>
    <w:p w:rsidR="00EB39CE" w:rsidRDefault="00EB39CE" w:rsidP="00EB39CE">
      <w:pPr>
        <w:jc w:val="both"/>
      </w:pPr>
    </w:p>
    <w:p w:rsidR="00607971" w:rsidRPr="00DE1A7A" w:rsidRDefault="00607971" w:rsidP="00DE1A7A">
      <w:pPr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7186B" w:rsidRPr="003209A8" w:rsidTr="00B53B29">
        <w:tc>
          <w:tcPr>
            <w:tcW w:w="8640" w:type="dxa"/>
          </w:tcPr>
          <w:p w:rsidR="00A7186B" w:rsidRPr="003209A8" w:rsidRDefault="00EB39CE" w:rsidP="00EB39CE">
            <w:pPr>
              <w:pStyle w:val="Tekstpodstawowy"/>
              <w:spacing w:line="240" w:lineRule="auto"/>
            </w:pPr>
            <w:r>
              <w:rPr>
                <w:b/>
              </w:rPr>
              <w:t>D</w:t>
            </w:r>
            <w:r w:rsidR="00A7186B" w:rsidRPr="00A7186B">
              <w:rPr>
                <w:b/>
              </w:rPr>
              <w:t>ata zakończenia: 2019-02-2</w:t>
            </w:r>
            <w:r w:rsidR="00DE1A7A">
              <w:rPr>
                <w:b/>
              </w:rPr>
              <w:t>8</w:t>
            </w:r>
          </w:p>
        </w:tc>
        <w:tc>
          <w:tcPr>
            <w:tcW w:w="8640" w:type="dxa"/>
          </w:tcPr>
          <w:p w:rsidR="00A7186B" w:rsidRPr="003209A8" w:rsidRDefault="00A7186B" w:rsidP="00EB39CE">
            <w:pPr>
              <w:pStyle w:val="Tekstpodstawowy"/>
              <w:spacing w:line="240" w:lineRule="auto"/>
            </w:pPr>
          </w:p>
        </w:tc>
      </w:tr>
    </w:tbl>
    <w:p w:rsidR="00607971" w:rsidRDefault="00607971" w:rsidP="00EB39CE">
      <w:pPr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DE1A7A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EB39CE">
            <w:pPr>
              <w:pStyle w:val="Tekstpodstawowy"/>
              <w:spacing w:line="240" w:lineRule="auto"/>
            </w:pPr>
          </w:p>
        </w:tc>
      </w:tr>
      <w:tr w:rsidR="00211900" w:rsidTr="00DE1A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16A" w:rsidRPr="00EF116A" w:rsidRDefault="00EB415D" w:rsidP="00EF116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EF116A" w:rsidRDefault="00EF116A" w:rsidP="00EF116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1. </w:t>
            </w:r>
            <w:r w:rsidRPr="00EF116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Wykonawca może złożyć tylko jedną ofertę.</w:t>
            </w:r>
          </w:p>
          <w:p w:rsidR="00EF116A" w:rsidRPr="002E537C" w:rsidRDefault="00EF116A" w:rsidP="002E537C">
            <w:pPr>
              <w:jc w:val="both"/>
            </w:pPr>
            <w:r>
              <w:t xml:space="preserve">2. </w:t>
            </w:r>
            <w:r w:rsidRPr="002E537C">
              <w:t>Tre</w:t>
            </w:r>
            <w:r w:rsidRPr="002E537C">
              <w:rPr>
                <w:rFonts w:eastAsia="TimesNewRoman"/>
              </w:rPr>
              <w:t xml:space="preserve">ść </w:t>
            </w:r>
            <w:r w:rsidRPr="002E537C">
              <w:t>oferty musi odpowiada</w:t>
            </w:r>
            <w:r w:rsidRPr="002E537C">
              <w:rPr>
                <w:rFonts w:eastAsia="TimesNewRoman"/>
              </w:rPr>
              <w:t xml:space="preserve">ć </w:t>
            </w:r>
            <w:r w:rsidRPr="002E537C">
              <w:t>tre</w:t>
            </w:r>
            <w:r w:rsidRPr="002E537C">
              <w:rPr>
                <w:rFonts w:eastAsia="TimesNewRoman"/>
              </w:rPr>
              <w:t>ś</w:t>
            </w:r>
            <w:r w:rsidRPr="002E537C">
              <w:t xml:space="preserve">ci niniejszego ogłoszenia. </w:t>
            </w:r>
          </w:p>
          <w:p w:rsidR="00EF116A" w:rsidRPr="002E537C" w:rsidRDefault="00EF116A" w:rsidP="002E537C">
            <w:pPr>
              <w:jc w:val="both"/>
            </w:pPr>
            <w:r w:rsidRPr="002E537C">
              <w:t>3. Zamawiający nie przewiduje zwrotu kosztów udziału w postępowaniu.</w:t>
            </w:r>
          </w:p>
          <w:p w:rsidR="00EF116A" w:rsidRPr="002E537C" w:rsidRDefault="002E537C" w:rsidP="002E537C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251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2E537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4. </w:t>
            </w:r>
            <w:r w:rsidR="00EF116A" w:rsidRPr="002E537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sporządzona według wzoru formularza oferty stanowiącego załącznik nr 1 do niniejszej  ogłoszenia.</w:t>
            </w:r>
          </w:p>
          <w:p w:rsidR="00EF116A" w:rsidRPr="002E537C" w:rsidRDefault="002E537C" w:rsidP="002E537C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2E537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5. </w:t>
            </w:r>
            <w:r w:rsidR="00EF116A" w:rsidRPr="002E537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powinna być sporządzona w języku polskim, zrozumiale i czytelnie, napisana komputerowo lub nieścieralnym atramentem.</w:t>
            </w:r>
          </w:p>
          <w:p w:rsidR="00EF116A" w:rsidRPr="002E537C" w:rsidRDefault="002E537C" w:rsidP="002E537C">
            <w:pPr>
              <w:jc w:val="both"/>
            </w:pPr>
            <w:r w:rsidRPr="002E537C">
              <w:t xml:space="preserve">6. </w:t>
            </w:r>
            <w:r w:rsidR="00EF116A" w:rsidRPr="002E537C">
              <w:t>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Wszelkie poprawki lub zmiany w treści oferty muszą być parafowane przez osobę (osoby) podpisujące ofertę i opatrzone datami ich dokonania - w przeciwnym wypadku nie będą uwzględniane.</w:t>
            </w:r>
          </w:p>
          <w:p w:rsidR="00211900" w:rsidRDefault="00211900" w:rsidP="00EB39CE">
            <w:pPr>
              <w:rPr>
                <w:color w:val="000000"/>
                <w:u w:val="single"/>
              </w:rPr>
            </w:pPr>
            <w:r w:rsidRPr="00E248BA"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EB39C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Dane</w:t>
            </w:r>
            <w:r w:rsidR="00C517CE">
              <w:rPr>
                <w:color w:val="000000"/>
              </w:rPr>
              <w:t xml:space="preserve"> teleadresowe firmy - numer NIP</w:t>
            </w:r>
            <w:r>
              <w:rPr>
                <w:color w:val="000000"/>
              </w:rPr>
              <w:t>, REGON</w:t>
            </w:r>
            <w:r w:rsidR="002E537C">
              <w:rPr>
                <w:color w:val="000000"/>
              </w:rPr>
              <w:t>, KRS/CEDIG</w:t>
            </w:r>
            <w:r>
              <w:rPr>
                <w:color w:val="000000"/>
              </w:rPr>
              <w:t xml:space="preserve"> firmy itp.</w:t>
            </w:r>
          </w:p>
          <w:p w:rsidR="00211900" w:rsidRDefault="00211900" w:rsidP="00EB39C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EB39C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EB39CE">
            <w:r>
              <w:t>Oferta złożona przez wykonawcę nie jest ofertą w rozumieniu KC.</w:t>
            </w:r>
          </w:p>
        </w:tc>
      </w:tr>
      <w:tr w:rsidR="00211900" w:rsidTr="00DE1A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38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EB39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EB39CE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</w:t>
            </w:r>
            <w:r w:rsidR="00E248BA">
              <w:rPr>
                <w:color w:val="000000"/>
                <w:spacing w:val="-4"/>
              </w:rPr>
              <w:t xml:space="preserve"> się następującymi kryteriami: „C</w:t>
            </w:r>
            <w:r>
              <w:rPr>
                <w:color w:val="000000"/>
                <w:spacing w:val="-4"/>
              </w:rPr>
              <w:t>ena</w:t>
            </w:r>
            <w:r w:rsidR="00E248BA">
              <w:rPr>
                <w:color w:val="000000"/>
                <w:spacing w:val="-4"/>
              </w:rPr>
              <w:t xml:space="preserve"> – 100%</w:t>
            </w:r>
          </w:p>
          <w:p w:rsidR="00211900" w:rsidRDefault="00211900" w:rsidP="00EB39CE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2E537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8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EB39C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EB39CE">
            <w:pPr>
              <w:pStyle w:val="p14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</w:t>
            </w:r>
            <w:r w:rsidR="00E248BA">
              <w:rPr>
                <w:color w:val="000000"/>
              </w:rPr>
              <w:t xml:space="preserve"> po zrealizowaniu przedmiotu zamówienia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A024B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7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EB39C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EB39C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</w:t>
            </w:r>
            <w:r w:rsidR="00A024BD">
              <w:rPr>
                <w:color w:val="000000"/>
              </w:rPr>
              <w:t>należy</w:t>
            </w:r>
            <w:r w:rsidRPr="00E248BA">
              <w:rPr>
                <w:color w:val="000000"/>
              </w:rPr>
              <w:t xml:space="preserve"> przesłać w zamkniętej kopercie oznaczonej: </w:t>
            </w:r>
            <w:r w:rsidR="00393B64" w:rsidRPr="00E248BA">
              <w:t>„</w:t>
            </w:r>
            <w:r w:rsidR="00393B64" w:rsidRPr="00E248BA">
              <w:rPr>
                <w:b/>
              </w:rPr>
              <w:t xml:space="preserve">Oferta na: </w:t>
            </w:r>
            <w:r w:rsidR="00A7186B" w:rsidRPr="00E248BA">
              <w:rPr>
                <w:b/>
              </w:rPr>
              <w:t>Dostawa oprogramowania 3D-CAD niezbędnego do reali</w:t>
            </w:r>
            <w:r w:rsidR="00A024BD">
              <w:rPr>
                <w:b/>
              </w:rPr>
              <w:t xml:space="preserve">zacji zajęć "Szkolenie 3D-CAD </w:t>
            </w:r>
            <w:r w:rsidR="00A024BD">
              <w:rPr>
                <w:b/>
              </w:rPr>
              <w:lastRenderedPageBreak/>
              <w:t>z </w:t>
            </w:r>
            <w:r w:rsidR="00A7186B" w:rsidRPr="00E248BA">
              <w:rPr>
                <w:b/>
              </w:rPr>
              <w:t>zastosowaniem manipulatorów 3D"</w:t>
            </w:r>
            <w:r w:rsidR="00A7186B" w:rsidRPr="00E248BA">
              <w:t>.</w:t>
            </w:r>
            <w:r w:rsidR="00393B64" w:rsidRPr="00E248BA">
              <w:t xml:space="preserve"> NIE OTWIERAĆ przed </w:t>
            </w:r>
            <w:r w:rsidR="00A7186B" w:rsidRPr="00E248BA">
              <w:t>2019-01-04</w:t>
            </w:r>
            <w:r w:rsidR="00393B64" w:rsidRPr="00E248BA">
              <w:t xml:space="preserve"> godz. </w:t>
            </w:r>
            <w:r w:rsidR="00A7186B" w:rsidRPr="00E248BA">
              <w:t>10:15</w:t>
            </w:r>
            <w:r w:rsidR="00393B64" w:rsidRPr="00E248BA">
              <w:t xml:space="preserve"> - </w:t>
            </w:r>
            <w:r w:rsidR="00A7186B" w:rsidRPr="00E248BA">
              <w:rPr>
                <w:b/>
              </w:rPr>
              <w:t>NA/O/427/2018</w:t>
            </w:r>
            <w:r w:rsidR="00393B64" w:rsidRPr="00E248BA">
              <w:t>”</w:t>
            </w:r>
            <w:r w:rsidR="00A024BD">
              <w:t>.</w:t>
            </w:r>
          </w:p>
          <w:p w:rsidR="00211900" w:rsidRDefault="00211900" w:rsidP="00EB39C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E248BA" w:rsidRDefault="00EB415D" w:rsidP="00EB39CE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248B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248B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7186B" w:rsidRPr="00E248BA">
              <w:rPr>
                <w:rFonts w:ascii="Times New Roman" w:hAnsi="Times New Roman"/>
                <w:sz w:val="24"/>
              </w:rPr>
              <w:t>siedzibie Zamawiającego</w:t>
            </w:r>
            <w:r w:rsidRPr="00E248BA">
              <w:rPr>
                <w:rFonts w:ascii="Times New Roman" w:hAnsi="Times New Roman"/>
                <w:sz w:val="24"/>
              </w:rPr>
              <w:t xml:space="preserve">, pokój nr </w:t>
            </w:r>
            <w:r w:rsidR="00A7186B" w:rsidRPr="00E248B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248BA">
              <w:rPr>
                <w:rFonts w:ascii="Times New Roman" w:hAnsi="Times New Roman"/>
                <w:sz w:val="24"/>
              </w:rPr>
              <w:t xml:space="preserve"> do dnia </w:t>
            </w:r>
            <w:r w:rsidR="00A7186B" w:rsidRPr="00E248BA">
              <w:rPr>
                <w:rFonts w:ascii="Times New Roman" w:hAnsi="Times New Roman"/>
                <w:sz w:val="24"/>
              </w:rPr>
              <w:t>2019-01-04</w:t>
            </w:r>
            <w:r w:rsidRPr="00E248BA">
              <w:rPr>
                <w:rFonts w:ascii="Times New Roman" w:hAnsi="Times New Roman"/>
                <w:sz w:val="24"/>
              </w:rPr>
              <w:t xml:space="preserve"> do godz. </w:t>
            </w:r>
            <w:r w:rsidR="00A7186B" w:rsidRPr="00E248BA">
              <w:rPr>
                <w:rFonts w:ascii="Times New Roman" w:hAnsi="Times New Roman"/>
                <w:sz w:val="24"/>
              </w:rPr>
              <w:t>10:00</w:t>
            </w:r>
            <w:r w:rsidRPr="00E248BA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39CE">
            <w:pPr>
              <w:jc w:val="both"/>
              <w:rPr>
                <w:bCs/>
              </w:rPr>
            </w:pPr>
            <w:r w:rsidRPr="00E248BA">
              <w:rPr>
                <w:b/>
              </w:rPr>
              <w:t>Termin związania ofertą</w:t>
            </w:r>
            <w:r w:rsidRPr="00E67674">
              <w:rPr>
                <w:b/>
              </w:rPr>
              <w:t xml:space="preserve">: </w:t>
            </w:r>
            <w:r w:rsidR="00A7186B" w:rsidRPr="00A7186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E248BA" w:rsidRDefault="00F00921" w:rsidP="00E248BA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A7186B" w:rsidRPr="00A7186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2019-01-04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A7186B" w:rsidRPr="00A7186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A7186B" w:rsidRPr="00A7186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A7186B" w:rsidRPr="00A7186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FB1361" w:rsidTr="00DE1A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EB39C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>
              <w:rPr>
                <w:bCs/>
                <w:color w:val="000000"/>
              </w:rPr>
              <w:t xml:space="preserve"> momentu otwarcia ofert. </w:t>
            </w:r>
          </w:p>
        </w:tc>
      </w:tr>
      <w:tr w:rsidR="00FB1361" w:rsidTr="00DE1A7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EB39C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2E537C" w:rsidRDefault="002E537C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2E537C" w:rsidRPr="002E537C" w:rsidRDefault="002E537C" w:rsidP="00EF116A">
      <w:pPr>
        <w:jc w:val="both"/>
        <w:rPr>
          <w:b/>
          <w:sz w:val="28"/>
          <w:szCs w:val="28"/>
        </w:rPr>
      </w:pPr>
    </w:p>
    <w:tbl>
      <w:tblPr>
        <w:tblW w:w="0" w:type="auto"/>
        <w:jc w:val="center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7"/>
        <w:gridCol w:w="7566"/>
      </w:tblGrid>
      <w:tr w:rsidR="00EF116A" w:rsidRPr="0008502A" w:rsidTr="00EF116A">
        <w:trPr>
          <w:jc w:val="center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16A" w:rsidRPr="0008502A" w:rsidRDefault="00EF116A" w:rsidP="00B53B29">
            <w:pPr>
              <w:pStyle w:val="Tekstpodstawowy"/>
              <w:rPr>
                <w:b/>
                <w:bCs/>
              </w:rPr>
            </w:pPr>
            <w:r w:rsidRPr="0008502A">
              <w:rPr>
                <w:b/>
                <w:bCs/>
              </w:rPr>
              <w:t>Nr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16A" w:rsidRPr="0008502A" w:rsidRDefault="00EF116A" w:rsidP="00B53B29">
            <w:pPr>
              <w:pStyle w:val="Tekstpodstawowy"/>
              <w:rPr>
                <w:b/>
                <w:bCs/>
              </w:rPr>
            </w:pPr>
            <w:r w:rsidRPr="0008502A">
              <w:rPr>
                <w:b/>
                <w:bCs/>
              </w:rPr>
              <w:t>Nazwa załącznika:</w:t>
            </w:r>
          </w:p>
        </w:tc>
      </w:tr>
      <w:tr w:rsidR="00EF116A" w:rsidRPr="0008502A" w:rsidTr="00EF116A">
        <w:trPr>
          <w:trHeight w:val="300"/>
          <w:jc w:val="center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16A" w:rsidRPr="0008502A" w:rsidRDefault="00EF116A" w:rsidP="00B53B29">
            <w:pPr>
              <w:pStyle w:val="Tekstpodstawowy"/>
            </w:pPr>
            <w:r w:rsidRPr="0008502A">
              <w:t>1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16A" w:rsidRPr="0008502A" w:rsidRDefault="00EF116A" w:rsidP="00B53B29">
            <w:pPr>
              <w:pStyle w:val="Tekstpodstawowy"/>
            </w:pPr>
            <w:r w:rsidRPr="0008502A">
              <w:t>Wzór formularza oferty</w:t>
            </w:r>
          </w:p>
        </w:tc>
      </w:tr>
      <w:tr w:rsidR="00EF116A" w:rsidRPr="0008502A" w:rsidTr="00EF116A">
        <w:trPr>
          <w:jc w:val="center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16A" w:rsidRPr="0008502A" w:rsidRDefault="00EF116A" w:rsidP="00B53B29">
            <w:pPr>
              <w:pStyle w:val="Tekstpodstawowy"/>
            </w:pPr>
            <w:r w:rsidRPr="0008502A">
              <w:t>2</w:t>
            </w:r>
          </w:p>
        </w:tc>
        <w:tc>
          <w:tcPr>
            <w:tcW w:w="7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16A" w:rsidRPr="0008502A" w:rsidRDefault="00EF116A" w:rsidP="00B53B29">
            <w:pPr>
              <w:pStyle w:val="Tekstpodstawowy"/>
            </w:pPr>
            <w:r w:rsidRPr="0008502A">
              <w:t>Wzór umowy</w:t>
            </w:r>
          </w:p>
        </w:tc>
      </w:tr>
    </w:tbl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EF116A" w:rsidRDefault="00EF116A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2E537C" w:rsidRDefault="002E537C" w:rsidP="00EF116A">
      <w:pPr>
        <w:jc w:val="both"/>
        <w:rPr>
          <w:rFonts w:ascii="Arial" w:hAnsi="Arial" w:cs="Arial"/>
          <w:b/>
          <w:sz w:val="28"/>
          <w:szCs w:val="28"/>
        </w:rPr>
      </w:pPr>
    </w:p>
    <w:p w:rsidR="00DE1A7A" w:rsidRDefault="00DE1A7A" w:rsidP="00DE1A7A">
      <w:pPr>
        <w:rPr>
          <w:rFonts w:ascii="Arial" w:hAnsi="Arial" w:cs="Arial"/>
          <w:b/>
          <w:sz w:val="20"/>
          <w:szCs w:val="20"/>
        </w:rPr>
      </w:pPr>
    </w:p>
    <w:p w:rsidR="00FB1361" w:rsidRPr="00DE1A7A" w:rsidRDefault="00E248BA" w:rsidP="00DE1A7A">
      <w:pPr>
        <w:ind w:left="1416" w:firstLine="708"/>
        <w:jc w:val="right"/>
        <w:rPr>
          <w:rFonts w:ascii="Arial" w:hAnsi="Arial" w:cs="Arial"/>
          <w:b/>
          <w:sz w:val="20"/>
          <w:szCs w:val="20"/>
        </w:rPr>
      </w:pPr>
      <w:r w:rsidRPr="00DE1A7A">
        <w:rPr>
          <w:rFonts w:ascii="Arial" w:hAnsi="Arial" w:cs="Arial"/>
          <w:b/>
          <w:sz w:val="20"/>
          <w:szCs w:val="20"/>
        </w:rPr>
        <w:t xml:space="preserve">Załącznik nr 1 do </w:t>
      </w:r>
      <w:r w:rsidR="00DE1A7A" w:rsidRPr="00DE1A7A">
        <w:rPr>
          <w:rFonts w:ascii="Arial" w:hAnsi="Arial" w:cs="Arial"/>
          <w:b/>
          <w:sz w:val="20"/>
          <w:szCs w:val="20"/>
        </w:rPr>
        <w:t xml:space="preserve">ogłoszenia o udzielanym zamówieniu NA/O/427/2018 </w:t>
      </w:r>
    </w:p>
    <w:p w:rsidR="00E248BA" w:rsidRDefault="00E248BA" w:rsidP="00E248BA">
      <w:pPr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EB39C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EB39C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7186B" w:rsidRPr="00A7186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EB39C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EB39C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EB39C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7186B" w:rsidP="00EB39CE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A7186B">
        <w:rPr>
          <w:rFonts w:ascii="Arial" w:hAnsi="Arial" w:cs="Arial"/>
        </w:rPr>
        <w:t>POLITECHNIKA RZESZOWSKA</w:t>
      </w:r>
    </w:p>
    <w:p w:rsidR="001B541E" w:rsidRPr="00A40632" w:rsidRDefault="00A7186B" w:rsidP="00EB39CE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A7186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7186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7186B" w:rsidP="00EB39CE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A7186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7186B">
        <w:rPr>
          <w:rFonts w:ascii="Arial" w:hAnsi="Arial" w:cs="Arial"/>
        </w:rPr>
        <w:t>Rzeszów</w:t>
      </w:r>
    </w:p>
    <w:p w:rsidR="001B541E" w:rsidRPr="00A40632" w:rsidRDefault="001B541E" w:rsidP="00EB39C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EB39CE">
      <w:pPr>
        <w:rPr>
          <w:rFonts w:ascii="Arial" w:hAnsi="Arial" w:cs="Arial"/>
          <w:b/>
        </w:rPr>
      </w:pPr>
    </w:p>
    <w:p w:rsidR="001B541E" w:rsidRPr="00A40632" w:rsidRDefault="001B541E" w:rsidP="00EB39C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EB39CE">
      <w:pPr>
        <w:ind w:left="142"/>
        <w:jc w:val="both"/>
        <w:rPr>
          <w:rFonts w:ascii="Arial" w:hAnsi="Arial" w:cs="Arial"/>
        </w:rPr>
      </w:pPr>
    </w:p>
    <w:p w:rsidR="001B541E" w:rsidRPr="00A40632" w:rsidRDefault="00A7186B" w:rsidP="00EB39CE">
      <w:pPr>
        <w:ind w:left="142"/>
        <w:jc w:val="center"/>
        <w:rPr>
          <w:rFonts w:ascii="Arial" w:hAnsi="Arial" w:cs="Arial"/>
        </w:rPr>
      </w:pPr>
      <w:r w:rsidRPr="00A7186B">
        <w:rPr>
          <w:rFonts w:ascii="Arial" w:hAnsi="Arial" w:cs="Arial"/>
          <w:b/>
        </w:rPr>
        <w:t xml:space="preserve">Dostawa oprogramowania 3D-CAD niezbędnego do realizacji zajęć "Szkolenie 3D-CAD z zastosowaniem manipulatorów 3D" wraz z oprogramowaniem do </w:t>
      </w:r>
      <w:proofErr w:type="spellStart"/>
      <w:r w:rsidRPr="00A7186B">
        <w:rPr>
          <w:rFonts w:ascii="Arial" w:hAnsi="Arial" w:cs="Arial"/>
          <w:b/>
        </w:rPr>
        <w:t>pracy</w:t>
      </w:r>
      <w:proofErr w:type="spellEnd"/>
      <w:r w:rsidRPr="00A7186B">
        <w:rPr>
          <w:rFonts w:ascii="Arial" w:hAnsi="Arial" w:cs="Arial"/>
          <w:b/>
        </w:rPr>
        <w:t xml:space="preserve"> </w:t>
      </w:r>
      <w:proofErr w:type="spellStart"/>
      <w:r w:rsidRPr="00A7186B">
        <w:rPr>
          <w:rFonts w:ascii="Arial" w:hAnsi="Arial" w:cs="Arial"/>
          <w:b/>
        </w:rPr>
        <w:t>manipalutorów</w:t>
      </w:r>
      <w:proofErr w:type="spellEnd"/>
      <w:r w:rsidRPr="00A7186B">
        <w:rPr>
          <w:rFonts w:ascii="Arial" w:hAnsi="Arial" w:cs="Arial"/>
          <w:b/>
        </w:rPr>
        <w:t xml:space="preserve"> 3D w ramach projektu: "Nowa jakość - zintegrowany program rozwoju Politechniki Rzeszowskiej" współfinansowany przez Unię Europejską ze środków Europejskiego Funduszu Społecznego w ramach Programu Operacyjnego Wiedza Edukacja Rozwój.</w:t>
      </w: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DA2852" w:rsidP="00EB39CE">
      <w:pPr>
        <w:rPr>
          <w:rFonts w:ascii="Arial" w:hAnsi="Arial" w:cs="Arial"/>
          <w:b/>
        </w:rPr>
      </w:pPr>
      <w:r w:rsidRPr="00DA285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84A89" w:rsidRDefault="001B541E" w:rsidP="00EB39C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Default="001B541E" w:rsidP="00EB39CE">
      <w:pPr>
        <w:numPr>
          <w:ilvl w:val="0"/>
          <w:numId w:val="21"/>
        </w:numPr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EB39CE">
      <w:pPr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913101" w:rsidTr="00913101">
        <w:tc>
          <w:tcPr>
            <w:tcW w:w="9142" w:type="dxa"/>
            <w:shd w:val="clear" w:color="auto" w:fill="F3F3F3"/>
            <w:vAlign w:val="center"/>
          </w:tcPr>
          <w:p w:rsidR="00913101" w:rsidRPr="00CA0351" w:rsidRDefault="00913101" w:rsidP="00EB39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13101" w:rsidTr="00913101">
        <w:tc>
          <w:tcPr>
            <w:tcW w:w="9142" w:type="dxa"/>
          </w:tcPr>
          <w:p w:rsidR="00913101" w:rsidRDefault="00913101" w:rsidP="00EB39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186B">
              <w:rPr>
                <w:rFonts w:ascii="Arial" w:hAnsi="Arial" w:cs="Arial"/>
                <w:b/>
                <w:sz w:val="22"/>
                <w:szCs w:val="22"/>
              </w:rPr>
              <w:t xml:space="preserve">Dostawa oprogramowania 3D-CAD niezbędnego do realizacji zajęć "Szkolenie 3D-CAD z zastosowaniem manipulatorów 3D" wraz z oprogramowaniem do </w:t>
            </w:r>
            <w:proofErr w:type="spellStart"/>
            <w:r w:rsidRPr="00A7186B">
              <w:rPr>
                <w:rFonts w:ascii="Arial" w:hAnsi="Arial" w:cs="Arial"/>
                <w:b/>
                <w:sz w:val="22"/>
                <w:szCs w:val="22"/>
              </w:rPr>
              <w:t>pracy</w:t>
            </w:r>
            <w:proofErr w:type="spellEnd"/>
            <w:r w:rsidRPr="00A7186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A7186B">
              <w:rPr>
                <w:rFonts w:ascii="Arial" w:hAnsi="Arial" w:cs="Arial"/>
                <w:b/>
                <w:sz w:val="22"/>
                <w:szCs w:val="22"/>
              </w:rPr>
              <w:t>manipalutorów</w:t>
            </w:r>
            <w:proofErr w:type="spellEnd"/>
            <w:r w:rsidRPr="00A7186B">
              <w:rPr>
                <w:rFonts w:ascii="Arial" w:hAnsi="Arial" w:cs="Arial"/>
                <w:b/>
                <w:sz w:val="22"/>
                <w:szCs w:val="22"/>
              </w:rPr>
              <w:t xml:space="preserve"> 3D w ramach projektu: "Nowa jakość - zintegrowany program rozwoju Politechniki Rzeszowskiej" współfinansowany przez Unię Europejską ze środków Europejskiego Funduszu Społecznego w ramach Programu Operacyjnego Wiedza </w:t>
            </w:r>
            <w:r w:rsidRPr="00A7186B">
              <w:rPr>
                <w:rFonts w:ascii="Arial" w:hAnsi="Arial" w:cs="Arial"/>
                <w:b/>
                <w:sz w:val="22"/>
                <w:szCs w:val="22"/>
              </w:rPr>
              <w:lastRenderedPageBreak/>
              <w:t>Edukacja Rozwój.</w:t>
            </w:r>
          </w:p>
          <w:p w:rsidR="00913101" w:rsidRPr="002661CA" w:rsidRDefault="00913101" w:rsidP="0091310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Nazwa producenta</w:t>
            </w:r>
            <w:r w:rsidR="00DE1A7A">
              <w:rPr>
                <w:rFonts w:ascii="Arial" w:hAnsi="Arial" w:cs="Arial"/>
                <w:b/>
                <w:sz w:val="22"/>
                <w:szCs w:val="22"/>
              </w:rPr>
              <w:t xml:space="preserve"> oferowanego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oprogramowania oraz nazwa oprogramowania nadana przez producenta: ………………………………………………………………………</w:t>
            </w:r>
            <w:r w:rsidR="00DE1A7A">
              <w:rPr>
                <w:rFonts w:ascii="Arial" w:hAnsi="Arial" w:cs="Arial"/>
                <w:b/>
                <w:sz w:val="22"/>
                <w:szCs w:val="22"/>
              </w:rPr>
              <w:t>.... …………………………………………………………………………………………………………...</w:t>
            </w:r>
          </w:p>
          <w:p w:rsidR="00913101" w:rsidRPr="002661CA" w:rsidRDefault="00913101" w:rsidP="00EB39CE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13101" w:rsidRPr="002661CA" w:rsidRDefault="00913101" w:rsidP="00EB39CE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913101" w:rsidRPr="002661CA" w:rsidRDefault="00913101" w:rsidP="00EB39CE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13101" w:rsidRPr="002661CA" w:rsidRDefault="00913101" w:rsidP="00EB39CE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13101" w:rsidRPr="002661CA" w:rsidRDefault="00913101" w:rsidP="00EB39CE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13101" w:rsidRDefault="00913101" w:rsidP="00EB39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</w:t>
            </w:r>
            <w:r>
              <w:rPr>
                <w:rFonts w:cs="Arial"/>
              </w:rPr>
              <w:t>...................</w:t>
            </w:r>
            <w:r w:rsidRPr="002661CA">
              <w:rPr>
                <w:rFonts w:cs="Arial"/>
              </w:rPr>
              <w:t>.zł.</w:t>
            </w:r>
          </w:p>
        </w:tc>
      </w:tr>
    </w:tbl>
    <w:p w:rsidR="001B541E" w:rsidRPr="00A40632" w:rsidRDefault="001B541E" w:rsidP="00EB39CE">
      <w:pPr>
        <w:rPr>
          <w:rFonts w:ascii="Arial" w:hAnsi="Arial" w:cs="Arial"/>
          <w:b/>
        </w:rPr>
      </w:pP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EB39CE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7186B" w:rsidRPr="00A7186B">
        <w:rPr>
          <w:rFonts w:ascii="Arial" w:hAnsi="Arial" w:cs="Arial"/>
        </w:rPr>
        <w:t>data zakończenia: 2019-02-28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EB39CE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EB39CE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913101" w:rsidP="00EB39CE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miejsce wykonania szkolenia</w:t>
      </w:r>
      <w:r w:rsidR="00DE1A7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Rzeszów ul……………………………………….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EB39CE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EB39CE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EB39CE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EB39CE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7186B" w:rsidRPr="00A7186B">
        <w:rPr>
          <w:rFonts w:ascii="Arial" w:hAnsi="Arial" w:cs="Arial"/>
          <w:b/>
        </w:rPr>
        <w:t>2019-02-02</w:t>
      </w:r>
    </w:p>
    <w:p w:rsidR="001B541E" w:rsidRDefault="001B541E" w:rsidP="00EB39CE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</w:t>
      </w:r>
      <w:r w:rsidR="00EF116A">
        <w:rPr>
          <w:rFonts w:ascii="Arial" w:hAnsi="Arial" w:cs="Arial"/>
        </w:rPr>
        <w:t>a umowy, której wzór stanowi załącznik nr 2 do ogłoszenia o udzielanym zamówieniu, w miejscu i </w:t>
      </w:r>
      <w:r w:rsidRPr="00A40632">
        <w:rPr>
          <w:rFonts w:ascii="Arial" w:hAnsi="Arial" w:cs="Arial"/>
        </w:rPr>
        <w:t>terminie określonym przez Zamawiającego.</w:t>
      </w:r>
    </w:p>
    <w:p w:rsidR="00FE25FF" w:rsidRPr="00FE25FF" w:rsidRDefault="00FE25FF" w:rsidP="00EB39CE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EB39CE">
      <w:pPr>
        <w:pStyle w:val="NormalnyWeb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EB39CE">
      <w:pPr>
        <w:jc w:val="both"/>
        <w:rPr>
          <w:rFonts w:ascii="Arial" w:hAnsi="Arial" w:cs="Arial"/>
        </w:rPr>
      </w:pPr>
    </w:p>
    <w:p w:rsidR="001B541E" w:rsidRPr="00A40632" w:rsidRDefault="001B541E" w:rsidP="00EB39CE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EB39CE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EB39CE">
      <w:pPr>
        <w:numPr>
          <w:ilvl w:val="0"/>
          <w:numId w:val="19"/>
        </w:numPr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EB39CE">
      <w:pPr>
        <w:numPr>
          <w:ilvl w:val="0"/>
          <w:numId w:val="19"/>
        </w:numPr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EB39CE">
      <w:pPr>
        <w:numPr>
          <w:ilvl w:val="0"/>
          <w:numId w:val="19"/>
        </w:numPr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EB39CE">
      <w:pPr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Default="001B541E" w:rsidP="00EB39C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EB39CE">
      <w:pPr>
        <w:jc w:val="right"/>
        <w:rPr>
          <w:rFonts w:ascii="Arial" w:hAnsi="Arial" w:cs="Arial"/>
        </w:rPr>
      </w:pPr>
    </w:p>
    <w:p w:rsidR="001B541E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EB39CE">
      <w:pPr>
        <w:pStyle w:val="Tekstpodstawowywcity"/>
        <w:spacing w:after="0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EB39CE">
      <w:pPr>
        <w:pStyle w:val="Tekstpodstawowywcity"/>
        <w:spacing w:after="0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EB39C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A40632" w:rsidRDefault="001B541E" w:rsidP="00EB39CE">
      <w:pPr>
        <w:rPr>
          <w:rFonts w:ascii="Arial" w:hAnsi="Arial" w:cs="Arial"/>
        </w:rPr>
      </w:pPr>
    </w:p>
    <w:p w:rsidR="001B541E" w:rsidRPr="00913101" w:rsidRDefault="001B541E" w:rsidP="00EB39C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913101" w:rsidSect="00BF78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74A" w:rsidRDefault="005D074A">
      <w:r>
        <w:separator/>
      </w:r>
    </w:p>
  </w:endnote>
  <w:endnote w:type="continuationSeparator" w:id="0">
    <w:p w:rsidR="005D074A" w:rsidRDefault="005D0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DA28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DA28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A285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A2852">
      <w:rPr>
        <w:rStyle w:val="Numerstrony"/>
        <w:rFonts w:ascii="Arial" w:hAnsi="Arial"/>
        <w:sz w:val="18"/>
        <w:szCs w:val="18"/>
      </w:rPr>
      <w:fldChar w:fldCharType="separate"/>
    </w:r>
    <w:r w:rsidR="00DB3564">
      <w:rPr>
        <w:rStyle w:val="Numerstrony"/>
        <w:rFonts w:ascii="Arial" w:hAnsi="Arial"/>
        <w:noProof/>
        <w:sz w:val="18"/>
        <w:szCs w:val="18"/>
      </w:rPr>
      <w:t>1</w:t>
    </w:r>
    <w:r w:rsidR="00DA285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A285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A2852">
      <w:rPr>
        <w:rStyle w:val="Numerstrony"/>
        <w:rFonts w:ascii="Arial" w:hAnsi="Arial"/>
        <w:sz w:val="18"/>
        <w:szCs w:val="18"/>
      </w:rPr>
      <w:fldChar w:fldCharType="separate"/>
    </w:r>
    <w:r w:rsidR="00DB3564">
      <w:rPr>
        <w:rStyle w:val="Numerstrony"/>
        <w:rFonts w:ascii="Arial" w:hAnsi="Arial"/>
        <w:noProof/>
        <w:sz w:val="18"/>
        <w:szCs w:val="18"/>
      </w:rPr>
      <w:t>8</w:t>
    </w:r>
    <w:r w:rsidR="00DA285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A285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A2852">
      <w:rPr>
        <w:rStyle w:val="Numerstrony"/>
      </w:rPr>
      <w:fldChar w:fldCharType="separate"/>
    </w:r>
    <w:r>
      <w:rPr>
        <w:rStyle w:val="Numerstrony"/>
        <w:noProof/>
      </w:rPr>
      <w:t>1</w:t>
    </w:r>
    <w:r w:rsidR="00DA2852">
      <w:rPr>
        <w:rStyle w:val="Numerstrony"/>
      </w:rPr>
      <w:fldChar w:fldCharType="end"/>
    </w:r>
    <w:r>
      <w:rPr>
        <w:rStyle w:val="Numerstrony"/>
      </w:rPr>
      <w:t>/</w:t>
    </w:r>
    <w:r w:rsidR="00DA285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A2852">
      <w:rPr>
        <w:rStyle w:val="Numerstrony"/>
      </w:rPr>
      <w:fldChar w:fldCharType="separate"/>
    </w:r>
    <w:r w:rsidR="00C517CE">
      <w:rPr>
        <w:rStyle w:val="Numerstrony"/>
        <w:noProof/>
      </w:rPr>
      <w:t>6</w:t>
    </w:r>
    <w:r w:rsidR="00DA285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74A" w:rsidRDefault="005D074A">
      <w:r>
        <w:separator/>
      </w:r>
    </w:p>
  </w:footnote>
  <w:footnote w:type="continuationSeparator" w:id="0">
    <w:p w:rsidR="005D074A" w:rsidRDefault="005D07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86B" w:rsidRDefault="00A718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2CB" w:rsidRDefault="00DA2852" w:rsidP="007312CB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alt="FE_POWER_poziom_pl-1_rgb" style="width:452.75pt;height:58.75pt;visibility:visible">
          <v:imagedata r:id="rId1" o:title="FE_POWER_poziom_pl-1_rgb"/>
        </v:shape>
      </w:pict>
    </w:r>
  </w:p>
  <w:p w:rsidR="00A7186B" w:rsidRDefault="00DB3564" w:rsidP="00DB3564">
    <w:pPr>
      <w:pStyle w:val="Nagwek"/>
      <w:jc w:val="both"/>
    </w:pPr>
    <w:r>
      <w:t xml:space="preserve">Zamówienie finansowane </w:t>
    </w:r>
    <w:r w:rsidRPr="00A7186B">
      <w:t>w ramach projektu: "Nowa jakość - zintegrowany program rozwoju Politechniki Rzeszowskiej" współfinansowany przez Unię Europejską ze środków Europejskiego Funduszu Społecznego w ramach Programu Operacyjnego Wiedza Edukacja Rozwój.</w:t>
    </w:r>
    <w:r>
      <w:t xml:space="preserve"> POWR.03.05.00-00-Z209/17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86B" w:rsidRDefault="00A718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6F3857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94FB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CCAB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F49E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26C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8ECE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425B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8269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BE9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FA2645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1061C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0856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0206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9A61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5C9C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BE12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20F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3EAC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D2605B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B0E7A2" w:tentative="1">
      <w:start w:val="1"/>
      <w:numFmt w:val="lowerLetter"/>
      <w:lvlText w:val="%2."/>
      <w:lvlJc w:val="left"/>
      <w:pPr>
        <w:ind w:left="1440" w:hanging="360"/>
      </w:pPr>
    </w:lvl>
    <w:lvl w:ilvl="2" w:tplc="BB96EA24" w:tentative="1">
      <w:start w:val="1"/>
      <w:numFmt w:val="lowerRoman"/>
      <w:lvlText w:val="%3."/>
      <w:lvlJc w:val="right"/>
      <w:pPr>
        <w:ind w:left="2160" w:hanging="180"/>
      </w:pPr>
    </w:lvl>
    <w:lvl w:ilvl="3" w:tplc="F5E0489C" w:tentative="1">
      <w:start w:val="1"/>
      <w:numFmt w:val="decimal"/>
      <w:lvlText w:val="%4."/>
      <w:lvlJc w:val="left"/>
      <w:pPr>
        <w:ind w:left="2880" w:hanging="360"/>
      </w:pPr>
    </w:lvl>
    <w:lvl w:ilvl="4" w:tplc="EF30ABAC" w:tentative="1">
      <w:start w:val="1"/>
      <w:numFmt w:val="lowerLetter"/>
      <w:lvlText w:val="%5."/>
      <w:lvlJc w:val="left"/>
      <w:pPr>
        <w:ind w:left="3600" w:hanging="360"/>
      </w:pPr>
    </w:lvl>
    <w:lvl w:ilvl="5" w:tplc="946686DA" w:tentative="1">
      <w:start w:val="1"/>
      <w:numFmt w:val="lowerRoman"/>
      <w:lvlText w:val="%6."/>
      <w:lvlJc w:val="right"/>
      <w:pPr>
        <w:ind w:left="4320" w:hanging="180"/>
      </w:pPr>
    </w:lvl>
    <w:lvl w:ilvl="6" w:tplc="F2E6F760" w:tentative="1">
      <w:start w:val="1"/>
      <w:numFmt w:val="decimal"/>
      <w:lvlText w:val="%7."/>
      <w:lvlJc w:val="left"/>
      <w:pPr>
        <w:ind w:left="5040" w:hanging="360"/>
      </w:pPr>
    </w:lvl>
    <w:lvl w:ilvl="7" w:tplc="C6AEAB5E" w:tentative="1">
      <w:start w:val="1"/>
      <w:numFmt w:val="lowerLetter"/>
      <w:lvlText w:val="%8."/>
      <w:lvlJc w:val="left"/>
      <w:pPr>
        <w:ind w:left="5760" w:hanging="360"/>
      </w:pPr>
    </w:lvl>
    <w:lvl w:ilvl="8" w:tplc="D9A65C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7C90482"/>
    <w:multiLevelType w:val="hybridMultilevel"/>
    <w:tmpl w:val="CB0E5A18"/>
    <w:lvl w:ilvl="0" w:tplc="9E4AFC50">
      <w:start w:val="1"/>
      <w:numFmt w:val="decimal"/>
      <w:lvlText w:val="%1."/>
      <w:lvlJc w:val="left"/>
      <w:pPr>
        <w:ind w:left="360" w:hanging="360"/>
      </w:pPr>
    </w:lvl>
    <w:lvl w:ilvl="1" w:tplc="2E7A4A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24F0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AA4B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D0F7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6E71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388D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64C7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8EE1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0983A8F"/>
    <w:multiLevelType w:val="hybridMultilevel"/>
    <w:tmpl w:val="BA3C120A"/>
    <w:lvl w:ilvl="0" w:tplc="528C5B5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6829C94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4743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B25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27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9E39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26D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92B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F42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186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E75EC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37C"/>
    <w:rsid w:val="002E5C33"/>
    <w:rsid w:val="003078F2"/>
    <w:rsid w:val="003079D0"/>
    <w:rsid w:val="00316BAA"/>
    <w:rsid w:val="00353851"/>
    <w:rsid w:val="00360E6F"/>
    <w:rsid w:val="00364C9B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074A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12CB"/>
    <w:rsid w:val="007427DE"/>
    <w:rsid w:val="00763481"/>
    <w:rsid w:val="00767DF9"/>
    <w:rsid w:val="00786D4D"/>
    <w:rsid w:val="007926B3"/>
    <w:rsid w:val="007B7A31"/>
    <w:rsid w:val="008345C1"/>
    <w:rsid w:val="008A3EF3"/>
    <w:rsid w:val="008F7860"/>
    <w:rsid w:val="00903B9A"/>
    <w:rsid w:val="00913101"/>
    <w:rsid w:val="0093214C"/>
    <w:rsid w:val="00945A60"/>
    <w:rsid w:val="0095289F"/>
    <w:rsid w:val="00976F8E"/>
    <w:rsid w:val="009B230D"/>
    <w:rsid w:val="009E25D7"/>
    <w:rsid w:val="009F201D"/>
    <w:rsid w:val="00A024BD"/>
    <w:rsid w:val="00A14853"/>
    <w:rsid w:val="00A7186B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78B3"/>
    <w:rsid w:val="00C517CE"/>
    <w:rsid w:val="00C963FE"/>
    <w:rsid w:val="00CA0351"/>
    <w:rsid w:val="00CD2766"/>
    <w:rsid w:val="00D129B6"/>
    <w:rsid w:val="00D13914"/>
    <w:rsid w:val="00D3354F"/>
    <w:rsid w:val="00D63505"/>
    <w:rsid w:val="00DA2852"/>
    <w:rsid w:val="00DB3564"/>
    <w:rsid w:val="00DE1A7A"/>
    <w:rsid w:val="00DF2457"/>
    <w:rsid w:val="00DF73C7"/>
    <w:rsid w:val="00E00FE8"/>
    <w:rsid w:val="00E172BF"/>
    <w:rsid w:val="00E248BA"/>
    <w:rsid w:val="00E31B55"/>
    <w:rsid w:val="00E57B92"/>
    <w:rsid w:val="00E67674"/>
    <w:rsid w:val="00E77CD7"/>
    <w:rsid w:val="00E836F2"/>
    <w:rsid w:val="00EB39CE"/>
    <w:rsid w:val="00EB415D"/>
    <w:rsid w:val="00EB5497"/>
    <w:rsid w:val="00EF116A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78B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qFormat/>
    <w:rsid w:val="00EF116A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BF78B3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BF78B3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BF78B3"/>
    <w:pPr>
      <w:keepNext/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EF116A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F116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BF78B3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BF78B3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BF78B3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BF78B3"/>
  </w:style>
  <w:style w:type="paragraph" w:styleId="Stopka">
    <w:name w:val="footer"/>
    <w:basedOn w:val="Normalny"/>
    <w:rsid w:val="00BF78B3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basedOn w:val="Domylnaczcionkaakapitu"/>
    <w:rsid w:val="00EB39CE"/>
    <w:rPr>
      <w:color w:val="0000FF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rsid w:val="00EF116A"/>
    <w:rPr>
      <w:bCs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F116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F116A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1693</Words>
  <Characters>12967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2018-12-27T11:07:00Z</cp:lastPrinted>
  <dcterms:created xsi:type="dcterms:W3CDTF">2018-12-27T13:16:00Z</dcterms:created>
  <dcterms:modified xsi:type="dcterms:W3CDTF">2018-12-27T13:16:00Z</dcterms:modified>
</cp:coreProperties>
</file>