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F1" w:rsidRPr="004F079B" w:rsidRDefault="0029527F" w:rsidP="006A5DF1">
      <w:pPr>
        <w:spacing w:after="240"/>
        <w:jc w:val="right"/>
        <w:rPr>
          <w:sz w:val="22"/>
          <w:szCs w:val="22"/>
        </w:rPr>
      </w:pPr>
      <w:r w:rsidRPr="0029527F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29527F">
        <w:rPr>
          <w:sz w:val="22"/>
          <w:szCs w:val="22"/>
        </w:rPr>
        <w:t>2020-09-21</w:t>
      </w:r>
    </w:p>
    <w:p w:rsidR="0029527F" w:rsidRPr="0029527F" w:rsidRDefault="0029527F" w:rsidP="006A5DF1">
      <w:pPr>
        <w:rPr>
          <w:b/>
          <w:bCs/>
          <w:sz w:val="22"/>
          <w:szCs w:val="22"/>
        </w:rPr>
      </w:pPr>
      <w:r w:rsidRPr="0029527F">
        <w:rPr>
          <w:b/>
          <w:bCs/>
          <w:sz w:val="22"/>
          <w:szCs w:val="22"/>
        </w:rPr>
        <w:t>Politechnika Rzeszowska</w:t>
      </w:r>
    </w:p>
    <w:p w:rsidR="006A5DF1" w:rsidRPr="00D91931" w:rsidRDefault="0029527F" w:rsidP="006A5DF1">
      <w:pPr>
        <w:rPr>
          <w:b/>
          <w:bCs/>
          <w:sz w:val="22"/>
          <w:szCs w:val="22"/>
        </w:rPr>
      </w:pPr>
      <w:r w:rsidRPr="0029527F">
        <w:rPr>
          <w:b/>
          <w:bCs/>
          <w:sz w:val="22"/>
          <w:szCs w:val="22"/>
        </w:rPr>
        <w:t>Dział Logistyki i Zamówień Publicznych</w:t>
      </w:r>
    </w:p>
    <w:p w:rsidR="006A5DF1" w:rsidRPr="00BD5546" w:rsidRDefault="0029527F" w:rsidP="006A5DF1">
      <w:pPr>
        <w:rPr>
          <w:sz w:val="22"/>
          <w:szCs w:val="22"/>
        </w:rPr>
      </w:pPr>
      <w:r w:rsidRPr="0029527F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29527F">
        <w:rPr>
          <w:sz w:val="22"/>
          <w:szCs w:val="22"/>
        </w:rPr>
        <w:t>12</w:t>
      </w:r>
    </w:p>
    <w:p w:rsidR="006A5DF1" w:rsidRPr="00BD5546" w:rsidRDefault="0029527F" w:rsidP="006A5DF1">
      <w:pPr>
        <w:rPr>
          <w:sz w:val="22"/>
          <w:szCs w:val="22"/>
        </w:rPr>
      </w:pPr>
      <w:r w:rsidRPr="0029527F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29527F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EB23CF">
        <w:rPr>
          <w:sz w:val="22"/>
          <w:szCs w:val="22"/>
        </w:rPr>
        <w:t xml:space="preserve"> </w:t>
      </w:r>
      <w:r w:rsidR="00EB23CF">
        <w:rPr>
          <w:bCs/>
          <w:sz w:val="22"/>
          <w:szCs w:val="22"/>
        </w:rPr>
        <w:t>NA/P/277/2020</w:t>
      </w:r>
      <w:bookmarkStart w:id="0" w:name="_GoBack"/>
      <w:bookmarkEnd w:id="0"/>
      <w:r w:rsidRPr="00D91931">
        <w:rPr>
          <w:sz w:val="22"/>
          <w:szCs w:val="22"/>
        </w:rPr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29527F" w:rsidRPr="0029527F">
        <w:rPr>
          <w:sz w:val="22"/>
          <w:szCs w:val="22"/>
        </w:rPr>
        <w:t>przetarg</w:t>
      </w:r>
      <w:r w:rsidR="00EB23CF">
        <w:rPr>
          <w:sz w:val="22"/>
          <w:szCs w:val="22"/>
        </w:rPr>
        <w:t>u nieograniczonego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29527F" w:rsidRPr="0029527F">
        <w:rPr>
          <w:b/>
          <w:bCs/>
          <w:sz w:val="22"/>
          <w:szCs w:val="22"/>
        </w:rPr>
        <w:t xml:space="preserve">Dostawa i montaż dygestoriów dla Zakładu Chemii Fizycznej </w:t>
      </w:r>
      <w:proofErr w:type="spellStart"/>
      <w:r w:rsidR="0029527F" w:rsidRPr="0029527F">
        <w:rPr>
          <w:b/>
          <w:bCs/>
          <w:sz w:val="22"/>
          <w:szCs w:val="22"/>
        </w:rPr>
        <w:t>PRz.</w:t>
      </w:r>
      <w:proofErr w:type="spellEnd"/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29527F" w:rsidRPr="0029527F">
        <w:rPr>
          <w:b/>
          <w:sz w:val="22"/>
          <w:szCs w:val="22"/>
        </w:rPr>
        <w:t>NA/P/277/2020</w:t>
      </w:r>
      <w:r w:rsidRPr="006A5DF1">
        <w:rPr>
          <w:b/>
          <w:sz w:val="22"/>
          <w:szCs w:val="22"/>
        </w:rPr>
        <w:t>.</w:t>
      </w:r>
    </w:p>
    <w:p w:rsidR="0029527F" w:rsidRPr="0029527F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29527F" w:rsidRPr="0029527F">
        <w:rPr>
          <w:b/>
          <w:sz w:val="22"/>
          <w:szCs w:val="22"/>
        </w:rPr>
        <w:t>Politechnika Rzeszowska</w:t>
      </w:r>
    </w:p>
    <w:p w:rsidR="0012774F" w:rsidRPr="006A5DF1" w:rsidRDefault="0029527F" w:rsidP="00D8461B">
      <w:pPr>
        <w:spacing w:after="240" w:line="276" w:lineRule="auto"/>
        <w:jc w:val="both"/>
        <w:rPr>
          <w:sz w:val="22"/>
          <w:szCs w:val="22"/>
        </w:rPr>
      </w:pPr>
      <w:r w:rsidRPr="0029527F">
        <w:rPr>
          <w:b/>
          <w:sz w:val="22"/>
          <w:szCs w:val="22"/>
        </w:rPr>
        <w:t>Dział Logistyki i Zamówień Publicznych</w:t>
      </w:r>
      <w:r w:rsidR="00520165"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Pr="0029527F">
        <w:rPr>
          <w:sz w:val="22"/>
          <w:szCs w:val="22"/>
        </w:rPr>
        <w:t>(</w:t>
      </w:r>
      <w:proofErr w:type="spellStart"/>
      <w:r w:rsidRPr="0029527F">
        <w:rPr>
          <w:sz w:val="22"/>
          <w:szCs w:val="22"/>
        </w:rPr>
        <w:t>t.j</w:t>
      </w:r>
      <w:proofErr w:type="spellEnd"/>
      <w:r w:rsidRPr="0029527F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29527F" w:rsidRPr="006A5DF1" w:rsidTr="00F4794C">
        <w:tc>
          <w:tcPr>
            <w:tcW w:w="9356" w:type="dxa"/>
            <w:shd w:val="clear" w:color="auto" w:fill="auto"/>
          </w:tcPr>
          <w:p w:rsidR="0029527F" w:rsidRPr="00EB23CF" w:rsidRDefault="0029527F" w:rsidP="00EB23C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EB23CF">
              <w:rPr>
                <w:b/>
                <w:sz w:val="22"/>
                <w:szCs w:val="22"/>
              </w:rPr>
              <w:t>1.</w:t>
            </w:r>
            <w:r w:rsidRPr="00EB23CF">
              <w:rPr>
                <w:sz w:val="22"/>
                <w:szCs w:val="22"/>
              </w:rPr>
              <w:tab/>
              <w:t>W punkcie 25 tabeli przedmiaru robót zapisano: "Kalibracja, rozruch oraz pomiar skuteczności wentylacji dla pomieszczenia laboratorium H 232". Kalibracja wentylacji pomieszczenia H 232 prawdopodobnie została przeprowadzona przez wykonawcę. Jeżeli tak się nie stało nie ma możliwości przeprowadzenia regulacji wentylacji z uwagi na ryzyko uszkodzenia całego systemu oraz utratę gwarancji.</w:t>
            </w:r>
          </w:p>
          <w:p w:rsidR="0029527F" w:rsidRPr="00EB23CF" w:rsidRDefault="0029527F" w:rsidP="00EB23C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EB23CF">
              <w:rPr>
                <w:sz w:val="22"/>
                <w:szCs w:val="22"/>
              </w:rPr>
              <w:t>Czy przez taki zapis Zamawiający rozumie kalibrację dygestorium, rozruch oraz pomiar skuteczności wentylacji w obrębie dygestorium ?</w:t>
            </w:r>
          </w:p>
          <w:p w:rsidR="00EB23CF" w:rsidRPr="00EB23CF" w:rsidRDefault="00EB23CF" w:rsidP="00EB23CF">
            <w:pPr>
              <w:pStyle w:val="Zwykytekst"/>
              <w:jc w:val="both"/>
              <w:rPr>
                <w:rFonts w:ascii="Times New Roman" w:hAnsi="Times New Roman"/>
              </w:rPr>
            </w:pPr>
            <w:r w:rsidRPr="00EB23CF">
              <w:rPr>
                <w:rFonts w:ascii="Times New Roman" w:hAnsi="Times New Roman"/>
                <w:b/>
              </w:rPr>
              <w:t>Odp.</w:t>
            </w:r>
            <w:r w:rsidRPr="00EB23CF">
              <w:rPr>
                <w:rFonts w:ascii="Times New Roman" w:hAnsi="Times New Roman"/>
              </w:rPr>
              <w:t xml:space="preserve"> </w:t>
            </w:r>
            <w:r w:rsidRPr="00EB23CF">
              <w:rPr>
                <w:rFonts w:ascii="Times New Roman" w:hAnsi="Times New Roman"/>
              </w:rPr>
              <w:t>Tak, pozycja z przedmiaru dotyczy prac pomiarowych i kalibracyjnych przy dostawie dygestoriów i wpięciu ich do istniejącego systemu wentylacji dla pomieszczeń laboratoryjnych.</w:t>
            </w:r>
          </w:p>
          <w:p w:rsidR="0029527F" w:rsidRPr="00EB23CF" w:rsidRDefault="0029527F" w:rsidP="00EB23C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:rsidR="0029527F" w:rsidRPr="00EB23CF" w:rsidRDefault="0029527F" w:rsidP="00EB23C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EB23CF">
              <w:rPr>
                <w:b/>
                <w:sz w:val="22"/>
                <w:szCs w:val="22"/>
              </w:rPr>
              <w:t>2.</w:t>
            </w:r>
            <w:r w:rsidRPr="00EB23CF">
              <w:rPr>
                <w:sz w:val="22"/>
                <w:szCs w:val="22"/>
              </w:rPr>
              <w:tab/>
              <w:t>Czy zamawiający dopuszcza system suchej zabudowy GK zamiast tynkowania ścian za dygestoriami? Taki sposób znacząco przyśpieszy prace co więcej czas schnięcia takiej zabudowy jest o wiele krótszy, niż w przypadku tynków wykonywanych metodą tradycyjną.</w:t>
            </w:r>
          </w:p>
          <w:p w:rsidR="00EB23CF" w:rsidRPr="00EB23CF" w:rsidRDefault="00EB23CF" w:rsidP="00EB23CF">
            <w:pPr>
              <w:pStyle w:val="Zwykytekst"/>
              <w:jc w:val="both"/>
              <w:rPr>
                <w:rFonts w:ascii="Times New Roman" w:hAnsi="Times New Roman"/>
              </w:rPr>
            </w:pPr>
            <w:r w:rsidRPr="00EB23CF">
              <w:rPr>
                <w:rFonts w:ascii="Times New Roman" w:hAnsi="Times New Roman"/>
                <w:b/>
                <w:bCs/>
                <w:szCs w:val="22"/>
              </w:rPr>
              <w:t xml:space="preserve">Odp. </w:t>
            </w:r>
            <w:r w:rsidRPr="00EB23CF">
              <w:rPr>
                <w:rFonts w:ascii="Times New Roman" w:hAnsi="Times New Roman"/>
              </w:rPr>
              <w:t>Zamawiający  w postępowaniu przetargowym wskazał tynkowanie</w:t>
            </w:r>
            <w:r>
              <w:rPr>
                <w:rFonts w:ascii="Times New Roman" w:hAnsi="Times New Roman"/>
              </w:rPr>
              <w:t xml:space="preserve"> </w:t>
            </w:r>
            <w:r w:rsidRPr="00EB23CF">
              <w:rPr>
                <w:rFonts w:ascii="Times New Roman" w:hAnsi="Times New Roman"/>
              </w:rPr>
              <w:t>ściany za dygestoriami i taka pozycja (zgodnie z przedmiarem) ma się</w:t>
            </w:r>
            <w:r>
              <w:rPr>
                <w:rFonts w:ascii="Times New Roman" w:hAnsi="Times New Roman"/>
              </w:rPr>
              <w:t xml:space="preserve"> </w:t>
            </w:r>
            <w:r w:rsidRPr="00EB23CF">
              <w:rPr>
                <w:rFonts w:ascii="Times New Roman" w:hAnsi="Times New Roman"/>
              </w:rPr>
              <w:t>znaleźć w ofercie Wykonawcy.</w:t>
            </w:r>
          </w:p>
          <w:p w:rsidR="0029527F" w:rsidRPr="0029527F" w:rsidRDefault="0029527F" w:rsidP="00F4794C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EB23CF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sectPr w:rsidR="006D4AB3" w:rsidRPr="006A5DF1" w:rsidSect="00EB2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ED" w:rsidRDefault="00BF69ED">
      <w:r>
        <w:separator/>
      </w:r>
    </w:p>
  </w:endnote>
  <w:endnote w:type="continuationSeparator" w:id="0">
    <w:p w:rsidR="00BF69ED" w:rsidRDefault="00BF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BF69E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ED" w:rsidRDefault="00BF69ED">
      <w:r>
        <w:separator/>
      </w:r>
    </w:p>
  </w:footnote>
  <w:footnote w:type="continuationSeparator" w:id="0">
    <w:p w:rsidR="00BF69ED" w:rsidRDefault="00BF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7F" w:rsidRDefault="002952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7F" w:rsidRDefault="002952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7F" w:rsidRDefault="002952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9ED"/>
    <w:rsid w:val="00031374"/>
    <w:rsid w:val="000A1097"/>
    <w:rsid w:val="000E2A8F"/>
    <w:rsid w:val="0012774F"/>
    <w:rsid w:val="00144B7A"/>
    <w:rsid w:val="00180C6E"/>
    <w:rsid w:val="0029527F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A905AC"/>
    <w:rsid w:val="00BA6584"/>
    <w:rsid w:val="00BE7BFD"/>
    <w:rsid w:val="00BF69ED"/>
    <w:rsid w:val="00C370F2"/>
    <w:rsid w:val="00C44EEC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EB23CF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98B9C8-F190-4DE6-B04C-0927FBA0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B23C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23C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253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3</cp:revision>
  <cp:lastPrinted>2001-02-10T13:28:00Z</cp:lastPrinted>
  <dcterms:created xsi:type="dcterms:W3CDTF">2020-09-21T06:20:00Z</dcterms:created>
  <dcterms:modified xsi:type="dcterms:W3CDTF">2020-09-21T06:23:00Z</dcterms:modified>
</cp:coreProperties>
</file>