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46D19" w14:textId="77777777" w:rsidR="00D665F5" w:rsidRDefault="00FB2E0C" w:rsidP="00D665F5">
      <w:pPr>
        <w:spacing w:after="240"/>
        <w:jc w:val="right"/>
        <w:rPr>
          <w:sz w:val="22"/>
          <w:szCs w:val="22"/>
        </w:rPr>
      </w:pPr>
      <w:r w:rsidRPr="00FB2E0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FB2E0C">
        <w:rPr>
          <w:sz w:val="22"/>
          <w:szCs w:val="22"/>
        </w:rPr>
        <w:t>2021-10-15</w:t>
      </w:r>
    </w:p>
    <w:p w14:paraId="0CBA1E1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203EAD" w14:textId="77777777" w:rsidR="00FB2E0C" w:rsidRPr="00FB2E0C" w:rsidRDefault="00FB2E0C" w:rsidP="00577BC6">
      <w:pPr>
        <w:spacing w:after="40"/>
        <w:rPr>
          <w:b/>
          <w:bCs/>
          <w:sz w:val="22"/>
          <w:szCs w:val="22"/>
        </w:rPr>
      </w:pPr>
      <w:r w:rsidRPr="00FB2E0C">
        <w:rPr>
          <w:b/>
          <w:bCs/>
          <w:sz w:val="22"/>
          <w:szCs w:val="22"/>
        </w:rPr>
        <w:t>Szpital Wojewódzki w Poznaniu</w:t>
      </w:r>
    </w:p>
    <w:p w14:paraId="7F115E24" w14:textId="77777777" w:rsidR="00D665F5" w:rsidRPr="00D91931" w:rsidRDefault="00FB2E0C" w:rsidP="00577BC6">
      <w:pPr>
        <w:spacing w:after="40"/>
        <w:rPr>
          <w:b/>
          <w:bCs/>
          <w:sz w:val="22"/>
          <w:szCs w:val="22"/>
        </w:rPr>
      </w:pPr>
      <w:r w:rsidRPr="00FB2E0C">
        <w:rPr>
          <w:b/>
          <w:bCs/>
          <w:sz w:val="22"/>
          <w:szCs w:val="22"/>
        </w:rPr>
        <w:t>Dział Zamówień Publicznych</w:t>
      </w:r>
    </w:p>
    <w:p w14:paraId="58558F7A" w14:textId="77777777" w:rsidR="00D665F5" w:rsidRPr="00BD5546" w:rsidRDefault="00FB2E0C" w:rsidP="00D665F5">
      <w:pPr>
        <w:rPr>
          <w:sz w:val="22"/>
          <w:szCs w:val="22"/>
        </w:rPr>
      </w:pPr>
      <w:r w:rsidRPr="00FB2E0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FB2E0C">
        <w:rPr>
          <w:sz w:val="22"/>
          <w:szCs w:val="22"/>
        </w:rPr>
        <w:t>7/19</w:t>
      </w:r>
    </w:p>
    <w:p w14:paraId="656E13A9" w14:textId="77777777" w:rsidR="00D665F5" w:rsidRPr="00BD5546" w:rsidRDefault="00FB2E0C" w:rsidP="00D665F5">
      <w:pPr>
        <w:rPr>
          <w:sz w:val="22"/>
          <w:szCs w:val="22"/>
        </w:rPr>
      </w:pPr>
      <w:r w:rsidRPr="00FB2E0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FB2E0C">
        <w:rPr>
          <w:sz w:val="22"/>
          <w:szCs w:val="22"/>
        </w:rPr>
        <w:t>Poznań</w:t>
      </w:r>
    </w:p>
    <w:p w14:paraId="37F92941" w14:textId="6F40F3A5" w:rsidR="00D665F5" w:rsidRPr="00BD5546" w:rsidRDefault="00D665F5" w:rsidP="00D665F5">
      <w:pPr>
        <w:jc w:val="both"/>
        <w:rPr>
          <w:bCs/>
          <w:sz w:val="18"/>
          <w:szCs w:val="18"/>
        </w:rPr>
      </w:pPr>
    </w:p>
    <w:p w14:paraId="6CB0695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640C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B06DE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2E0C" w:rsidRPr="00FB2E0C">
        <w:rPr>
          <w:b/>
          <w:sz w:val="22"/>
          <w:szCs w:val="22"/>
        </w:rPr>
        <w:t>SZW/DZP/59/2021</w:t>
      </w:r>
      <w:r w:rsidR="00A80738">
        <w:rPr>
          <w:sz w:val="24"/>
        </w:rPr>
        <w:tab/>
        <w:t xml:space="preserve"> </w:t>
      </w:r>
    </w:p>
    <w:p w14:paraId="117546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0C78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6C07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66DF8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9B32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EAC31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2E0C" w:rsidRPr="00FB2E0C">
        <w:rPr>
          <w:sz w:val="22"/>
          <w:szCs w:val="22"/>
        </w:rPr>
        <w:t xml:space="preserve">Tryb podstawowy bez negocjacji - art. 275 pkt. 1 ustawy </w:t>
      </w:r>
      <w:proofErr w:type="spellStart"/>
      <w:r w:rsidR="00FB2E0C" w:rsidRPr="00FB2E0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14AF903" w14:textId="77777777" w:rsidR="00A80738" w:rsidRPr="00577BC6" w:rsidRDefault="00FB2E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2E0C">
        <w:rPr>
          <w:b/>
          <w:sz w:val="22"/>
          <w:szCs w:val="22"/>
        </w:rPr>
        <w:t>Pełnienie obowiązków elektryka zmianowego w ramach pełnienia całodobowego dyżuru w Szpitalu Wojewódzkim w Poznaniu.</w:t>
      </w:r>
    </w:p>
    <w:p w14:paraId="543FAFA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2E0C" w:rsidRPr="00FB2E0C">
        <w:rPr>
          <w:sz w:val="22"/>
          <w:szCs w:val="22"/>
        </w:rPr>
        <w:t>(</w:t>
      </w:r>
      <w:proofErr w:type="spellStart"/>
      <w:r w:rsidR="00FB2E0C" w:rsidRPr="00FB2E0C">
        <w:rPr>
          <w:sz w:val="22"/>
          <w:szCs w:val="22"/>
        </w:rPr>
        <w:t>t.j</w:t>
      </w:r>
      <w:proofErr w:type="spellEnd"/>
      <w:r w:rsidR="00FB2E0C" w:rsidRPr="00FB2E0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A4238B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2E0C" w:rsidRPr="00FB2E0C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FB2E0C" w:rsidRPr="00FB2E0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03CFB3FF" w14:textId="40FD0092" w:rsidR="0069085C" w:rsidRDefault="0069085C" w:rsidP="00A80738">
      <w:pPr>
        <w:spacing w:before="120" w:after="120"/>
        <w:jc w:val="both"/>
        <w:rPr>
          <w:sz w:val="24"/>
        </w:rPr>
      </w:pPr>
    </w:p>
    <w:tbl>
      <w:tblPr>
        <w:tblStyle w:val="Tabela-Siatka"/>
        <w:tblW w:w="9238" w:type="dxa"/>
        <w:tblLook w:val="04A0" w:firstRow="1" w:lastRow="0" w:firstColumn="1" w:lastColumn="0" w:noHBand="0" w:noVBand="1"/>
      </w:tblPr>
      <w:tblGrid>
        <w:gridCol w:w="1296"/>
        <w:gridCol w:w="4863"/>
        <w:gridCol w:w="3079"/>
      </w:tblGrid>
      <w:tr w:rsidR="00CD5283" w14:paraId="53F2EFC7" w14:textId="77777777" w:rsidTr="00CD5283">
        <w:trPr>
          <w:trHeight w:val="802"/>
        </w:trPr>
        <w:tc>
          <w:tcPr>
            <w:tcW w:w="1296" w:type="dxa"/>
          </w:tcPr>
          <w:p w14:paraId="0EF374C8" w14:textId="4C7CB754" w:rsidR="00CD5283" w:rsidRPr="00CD5283" w:rsidRDefault="00CD5283" w:rsidP="00CD52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D5283">
              <w:rPr>
                <w:sz w:val="24"/>
                <w:szCs w:val="24"/>
              </w:rPr>
              <w:t>Nr oferty</w:t>
            </w:r>
          </w:p>
        </w:tc>
        <w:tc>
          <w:tcPr>
            <w:tcW w:w="4863" w:type="dxa"/>
          </w:tcPr>
          <w:p w14:paraId="2CD3DDB2" w14:textId="1F5E753F" w:rsidR="00CD5283" w:rsidRPr="00CD5283" w:rsidRDefault="00CD5283" w:rsidP="00CD52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D528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079" w:type="dxa"/>
          </w:tcPr>
          <w:p w14:paraId="56ECC29D" w14:textId="0A3832B7" w:rsidR="00CD5283" w:rsidRPr="00CD5283" w:rsidRDefault="00CD5283" w:rsidP="00CD52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D5283">
              <w:rPr>
                <w:sz w:val="24"/>
                <w:szCs w:val="24"/>
              </w:rPr>
              <w:t>Cena oferty</w:t>
            </w:r>
          </w:p>
        </w:tc>
      </w:tr>
      <w:tr w:rsidR="00CD5283" w14:paraId="64F3D785" w14:textId="77777777" w:rsidTr="00CD5283">
        <w:trPr>
          <w:trHeight w:val="1994"/>
        </w:trPr>
        <w:tc>
          <w:tcPr>
            <w:tcW w:w="1296" w:type="dxa"/>
          </w:tcPr>
          <w:p w14:paraId="61F14EDB" w14:textId="77777777" w:rsidR="00CD5283" w:rsidRPr="00CD5283" w:rsidRDefault="00CD5283" w:rsidP="00A80738">
            <w:pPr>
              <w:spacing w:before="120" w:after="120"/>
              <w:jc w:val="both"/>
              <w:rPr>
                <w:sz w:val="24"/>
                <w:szCs w:val="24"/>
              </w:rPr>
            </w:pPr>
          </w:p>
          <w:p w14:paraId="29E590F7" w14:textId="579DF5F3" w:rsidR="00CD5283" w:rsidRPr="00CD5283" w:rsidRDefault="00CD5283" w:rsidP="00CD52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B1DEE">
              <w:rPr>
                <w:sz w:val="22"/>
                <w:szCs w:val="22"/>
              </w:rPr>
              <w:t>1</w:t>
            </w:r>
          </w:p>
        </w:tc>
        <w:tc>
          <w:tcPr>
            <w:tcW w:w="4863" w:type="dxa"/>
          </w:tcPr>
          <w:p w14:paraId="59F4720A" w14:textId="77777777" w:rsidR="00CD5283" w:rsidRPr="00CD5283" w:rsidRDefault="00CD5283" w:rsidP="00CD5283">
            <w:pPr>
              <w:spacing w:before="40"/>
              <w:rPr>
                <w:sz w:val="24"/>
                <w:szCs w:val="24"/>
              </w:rPr>
            </w:pPr>
            <w:r w:rsidRPr="00CD5283">
              <w:rPr>
                <w:sz w:val="24"/>
                <w:szCs w:val="24"/>
              </w:rPr>
              <w:t>FIRMA MARCINIAK KOMPLEKSOWE USŁUGI ELEKTRYCZNE RYSZARD MARCINIAK</w:t>
            </w:r>
          </w:p>
          <w:p w14:paraId="66F72E3E" w14:textId="7F1A9B59" w:rsidR="00CD5283" w:rsidRPr="00CD5283" w:rsidRDefault="00CD5283" w:rsidP="00CD5283">
            <w:pPr>
              <w:rPr>
                <w:sz w:val="24"/>
                <w:szCs w:val="24"/>
              </w:rPr>
            </w:pPr>
            <w:r w:rsidRPr="00CD5283">
              <w:rPr>
                <w:sz w:val="24"/>
                <w:szCs w:val="24"/>
              </w:rPr>
              <w:t xml:space="preserve">CZEREŚNIOWA 2 </w:t>
            </w:r>
            <w:r w:rsidRPr="00CD5283">
              <w:rPr>
                <w:sz w:val="24"/>
                <w:szCs w:val="24"/>
              </w:rPr>
              <w:br/>
            </w:r>
            <w:r w:rsidRPr="00CD5283">
              <w:rPr>
                <w:sz w:val="24"/>
                <w:szCs w:val="24"/>
              </w:rPr>
              <w:t>62-035 KÓRNIK</w:t>
            </w:r>
          </w:p>
        </w:tc>
        <w:tc>
          <w:tcPr>
            <w:tcW w:w="3079" w:type="dxa"/>
          </w:tcPr>
          <w:p w14:paraId="33B5EA8C" w14:textId="1CD2AA9D" w:rsidR="00CD5283" w:rsidRPr="00CD5283" w:rsidRDefault="00CD5283" w:rsidP="00A80738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CD5283">
              <w:rPr>
                <w:b/>
                <w:bCs/>
                <w:sz w:val="24"/>
                <w:szCs w:val="24"/>
              </w:rPr>
              <w:t>554 238.00 zł</w:t>
            </w:r>
            <w:r w:rsidRPr="00CD5283">
              <w:rPr>
                <w:sz w:val="24"/>
                <w:szCs w:val="24"/>
              </w:rPr>
              <w:t>, w tym wartość ryczałtowa za każdy miesiąc realizacji usług w wysokości: 37 550,00 netto/ 46 186,50 brutto</w:t>
            </w:r>
          </w:p>
        </w:tc>
      </w:tr>
    </w:tbl>
    <w:p w14:paraId="450BB6AF" w14:textId="77777777" w:rsidR="00CD5283" w:rsidRDefault="00CD5283" w:rsidP="00A80738">
      <w:pPr>
        <w:spacing w:before="120" w:after="120"/>
        <w:jc w:val="both"/>
        <w:rPr>
          <w:sz w:val="24"/>
        </w:rPr>
      </w:pPr>
    </w:p>
    <w:p w14:paraId="6B0E53A8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FAC45B3" w14:textId="7295934D" w:rsidR="00C236D3" w:rsidRDefault="00FB2E0C" w:rsidP="00173B20">
      <w:pPr>
        <w:jc w:val="right"/>
      </w:pPr>
      <w:r w:rsidRPr="00FB2E0C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27104" w14:textId="77777777" w:rsidR="007365F4" w:rsidRDefault="007365F4">
      <w:r>
        <w:separator/>
      </w:r>
    </w:p>
  </w:endnote>
  <w:endnote w:type="continuationSeparator" w:id="0">
    <w:p w14:paraId="77DB220E" w14:textId="77777777" w:rsidR="007365F4" w:rsidRDefault="0073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0B7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AE4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5F304" w14:textId="7E897C21" w:rsidR="009F189D" w:rsidRDefault="00E159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F0DBD1" wp14:editId="010A2DB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BFA84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328D0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4F5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AFE85E" w14:textId="77777777" w:rsidR="009F189D" w:rsidRDefault="009F189D">
    <w:pPr>
      <w:pStyle w:val="Stopka"/>
      <w:tabs>
        <w:tab w:val="clear" w:pos="4536"/>
      </w:tabs>
      <w:jc w:val="center"/>
    </w:pPr>
  </w:p>
  <w:p w14:paraId="1B7257E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5EFDF" w14:textId="77777777" w:rsidR="007365F4" w:rsidRDefault="007365F4">
      <w:r>
        <w:separator/>
      </w:r>
    </w:p>
  </w:footnote>
  <w:footnote w:type="continuationSeparator" w:id="0">
    <w:p w14:paraId="1382E340" w14:textId="77777777" w:rsidR="007365F4" w:rsidRDefault="00736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AF721" w14:textId="77777777" w:rsidR="00FB2E0C" w:rsidRDefault="00FB2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8A2C" w14:textId="77777777" w:rsidR="00FB2E0C" w:rsidRDefault="00FB2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147F5" w14:textId="77777777" w:rsidR="00FB2E0C" w:rsidRDefault="00FB2E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5F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63FD"/>
    <w:rsid w:val="0069085C"/>
    <w:rsid w:val="007365F4"/>
    <w:rsid w:val="007B1DEE"/>
    <w:rsid w:val="00843263"/>
    <w:rsid w:val="00861E75"/>
    <w:rsid w:val="009D19BD"/>
    <w:rsid w:val="009F189D"/>
    <w:rsid w:val="00A80738"/>
    <w:rsid w:val="00C236D3"/>
    <w:rsid w:val="00C659E2"/>
    <w:rsid w:val="00CB0802"/>
    <w:rsid w:val="00CD5283"/>
    <w:rsid w:val="00D665F5"/>
    <w:rsid w:val="00D7128F"/>
    <w:rsid w:val="00E159C9"/>
    <w:rsid w:val="00EA3476"/>
    <w:rsid w:val="00F44906"/>
    <w:rsid w:val="00F95C33"/>
    <w:rsid w:val="00FB2E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FCA39C"/>
  <w15:chartTrackingRefBased/>
  <w15:docId w15:val="{B4FA95EA-A7F3-4D3D-A42A-1EC069FF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2021-10-15T08:22:00Z</dcterms:created>
  <dcterms:modified xsi:type="dcterms:W3CDTF">2021-10-15T08:30:00Z</dcterms:modified>
</cp:coreProperties>
</file>