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– Część……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33D8D" w:rsidRPr="00233D8D" w:rsidRDefault="0028561D" w:rsidP="00233D8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dostawę </w:t>
      </w:r>
      <w:r w:rsidR="006100B0">
        <w:rPr>
          <w:rFonts w:ascii="Arial" w:eastAsia="Times New Roman" w:hAnsi="Arial" w:cs="Arial"/>
          <w:b/>
          <w:lang w:eastAsia="pl-PL"/>
        </w:rPr>
        <w:t xml:space="preserve">spektrofotometrów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(przedmiot zamówienia został podzielony na </w:t>
      </w:r>
      <w:r w:rsidR="006100B0">
        <w:rPr>
          <w:rFonts w:ascii="Arial" w:eastAsia="Times New Roman" w:hAnsi="Arial" w:cs="Arial"/>
          <w:b/>
          <w:lang w:eastAsia="pl-PL"/>
        </w:rPr>
        <w:t>3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 Części)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60727">
      <w:rPr>
        <w:rFonts w:ascii="Arial" w:hAnsi="Arial" w:cs="Arial"/>
        <w:i/>
        <w:sz w:val="20"/>
      </w:rPr>
      <w:t>5341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B4FA9"/>
    <w:rsid w:val="00560727"/>
    <w:rsid w:val="006100B0"/>
    <w:rsid w:val="007842F5"/>
    <w:rsid w:val="007F11DD"/>
    <w:rsid w:val="007F4347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510BEA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51240-E267-49DB-AEE3-73BF7652F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32</cp:revision>
  <cp:lastPrinted>2021-12-29T08:59:00Z</cp:lastPrinted>
  <dcterms:created xsi:type="dcterms:W3CDTF">2020-05-11T10:38:00Z</dcterms:created>
  <dcterms:modified xsi:type="dcterms:W3CDTF">2021-12-29T08:59:00Z</dcterms:modified>
</cp:coreProperties>
</file>