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32FF2">
        <w:rPr>
          <w:rFonts w:ascii="Times New Roman" w:hAnsi="Times New Roman" w:cs="Times New Roman"/>
          <w:sz w:val="24"/>
          <w:szCs w:val="24"/>
        </w:rPr>
        <w:t>6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  <w:bookmarkStart w:id="3" w:name="_GoBack"/>
      <w:bookmarkEnd w:id="3"/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b/>
          <w:bCs/>
          <w:sz w:val="24"/>
          <w:szCs w:val="24"/>
        </w:rPr>
        <w:t>Część …………</w:t>
      </w: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C01146" w:rsidRPr="00C01146" w:rsidRDefault="009152F0" w:rsidP="00C011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C32FF2" w:rsidRPr="00C32FF2">
        <w:rPr>
          <w:rFonts w:ascii="Times New Roman" w:hAnsi="Times New Roman" w:cs="Times New Roman"/>
          <w:b/>
          <w:bCs/>
          <w:iCs/>
          <w:sz w:val="24"/>
          <w:szCs w:val="24"/>
        </w:rPr>
        <w:t>Przeprowadzenie warsztatów z kompetencji miękkich - przedmiot zamówienia został podzielony na 2 części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32FF2">
      <w:rPr>
        <w:rFonts w:ascii="Arial" w:eastAsia="Times New Roman" w:hAnsi="Arial" w:cs="Arial"/>
        <w:bCs/>
        <w:i/>
        <w:sz w:val="20"/>
      </w:rPr>
      <w:t>305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C32FF2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2FF2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206B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2021-03-08T10:28:00Z</cp:lastPrinted>
  <dcterms:created xsi:type="dcterms:W3CDTF">2022-03-24T07:57:00Z</dcterms:created>
  <dcterms:modified xsi:type="dcterms:W3CDTF">2022-03-24T07:57:00Z</dcterms:modified>
</cp:coreProperties>
</file>