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Default="00B758A6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544938">
        <w:rPr>
          <w:rFonts w:ascii="Arial Narrow" w:hAnsi="Arial Narrow" w:cs="Arial"/>
          <w:sz w:val="22"/>
          <w:szCs w:val="24"/>
        </w:rPr>
        <w:t>Bydgoszcz</w:t>
      </w:r>
      <w:r w:rsidR="006A5DF1" w:rsidRPr="00544938">
        <w:rPr>
          <w:rFonts w:ascii="Arial Narrow" w:hAnsi="Arial Narrow" w:cs="Arial"/>
          <w:sz w:val="22"/>
          <w:szCs w:val="24"/>
        </w:rPr>
        <w:t xml:space="preserve"> dnia: </w:t>
      </w:r>
      <w:r w:rsidRPr="00544938">
        <w:rPr>
          <w:rFonts w:ascii="Arial Narrow" w:hAnsi="Arial Narrow" w:cs="Arial"/>
          <w:sz w:val="22"/>
          <w:szCs w:val="24"/>
        </w:rPr>
        <w:t>2022-12-21</w:t>
      </w:r>
    </w:p>
    <w:p w:rsidR="00544938" w:rsidRPr="00544938" w:rsidRDefault="00544938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</w:p>
    <w:p w:rsidR="006A5DF1" w:rsidRPr="00544938" w:rsidRDefault="00B758A6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544938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6A5DF1" w:rsidRPr="00544938" w:rsidRDefault="00B758A6" w:rsidP="006A5DF1">
      <w:pPr>
        <w:rPr>
          <w:rFonts w:ascii="Arial Narrow" w:hAnsi="Arial Narrow" w:cs="Arial"/>
          <w:sz w:val="22"/>
          <w:szCs w:val="24"/>
        </w:rPr>
      </w:pPr>
      <w:r w:rsidRPr="00544938">
        <w:rPr>
          <w:rFonts w:ascii="Arial Narrow" w:hAnsi="Arial Narrow" w:cs="Arial"/>
          <w:sz w:val="22"/>
          <w:szCs w:val="24"/>
        </w:rPr>
        <w:t>Powstańców Warszawy</w:t>
      </w:r>
      <w:r w:rsidR="006A5DF1" w:rsidRPr="00544938">
        <w:rPr>
          <w:rFonts w:ascii="Arial Narrow" w:hAnsi="Arial Narrow" w:cs="Arial"/>
          <w:sz w:val="22"/>
          <w:szCs w:val="24"/>
        </w:rPr>
        <w:t xml:space="preserve"> </w:t>
      </w:r>
      <w:r w:rsidRPr="00544938">
        <w:rPr>
          <w:rFonts w:ascii="Arial Narrow" w:hAnsi="Arial Narrow" w:cs="Arial"/>
          <w:sz w:val="22"/>
          <w:szCs w:val="24"/>
        </w:rPr>
        <w:t>5</w:t>
      </w:r>
    </w:p>
    <w:p w:rsidR="006A5DF1" w:rsidRPr="00544938" w:rsidRDefault="00B758A6" w:rsidP="006A5DF1">
      <w:pPr>
        <w:rPr>
          <w:rFonts w:ascii="Arial Narrow" w:hAnsi="Arial Narrow" w:cs="Arial"/>
          <w:sz w:val="22"/>
          <w:szCs w:val="24"/>
        </w:rPr>
      </w:pPr>
      <w:r w:rsidRPr="00544938">
        <w:rPr>
          <w:rFonts w:ascii="Arial Narrow" w:hAnsi="Arial Narrow" w:cs="Arial"/>
          <w:sz w:val="22"/>
          <w:szCs w:val="24"/>
        </w:rPr>
        <w:t>85-681</w:t>
      </w:r>
      <w:r w:rsidR="006A5DF1" w:rsidRPr="00544938">
        <w:rPr>
          <w:rFonts w:ascii="Arial Narrow" w:hAnsi="Arial Narrow" w:cs="Arial"/>
          <w:sz w:val="22"/>
          <w:szCs w:val="24"/>
        </w:rPr>
        <w:t xml:space="preserve"> </w:t>
      </w:r>
      <w:r w:rsidRPr="00544938">
        <w:rPr>
          <w:rFonts w:ascii="Arial Narrow" w:hAnsi="Arial Narrow" w:cs="Arial"/>
          <w:sz w:val="22"/>
          <w:szCs w:val="24"/>
        </w:rPr>
        <w:t>Bydgoszcz</w:t>
      </w:r>
    </w:p>
    <w:p w:rsidR="006A5DF1" w:rsidRPr="00544938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544938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544938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544938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54493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544938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544938">
        <w:rPr>
          <w:rFonts w:ascii="Arial Narrow" w:hAnsi="Arial Narrow" w:cs="Arial"/>
          <w:sz w:val="22"/>
          <w:szCs w:val="24"/>
        </w:rPr>
        <w:tab/>
      </w:r>
    </w:p>
    <w:p w:rsidR="00544938" w:rsidRDefault="00544938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174/2022</w:t>
      </w:r>
    </w:p>
    <w:p w:rsidR="006A5DF1" w:rsidRPr="00544938" w:rsidRDefault="00544938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Pismo:</w:t>
      </w:r>
      <w:r w:rsidR="006A5DF1" w:rsidRPr="00544938">
        <w:rPr>
          <w:rFonts w:ascii="Arial Narrow" w:hAnsi="Arial Narrow" w:cs="Arial"/>
          <w:sz w:val="22"/>
          <w:szCs w:val="24"/>
        </w:rPr>
        <w:t xml:space="preserve"> </w:t>
      </w:r>
      <w:r w:rsidR="008711A3">
        <w:rPr>
          <w:rFonts w:ascii="Arial Narrow" w:hAnsi="Arial Narrow" w:cs="Arial"/>
          <w:sz w:val="22"/>
          <w:szCs w:val="24"/>
        </w:rPr>
        <w:t>9959/22</w:t>
      </w:r>
      <w:bookmarkStart w:id="0" w:name="_GoBack"/>
      <w:bookmarkEnd w:id="0"/>
    </w:p>
    <w:p w:rsidR="006A5DF1" w:rsidRPr="0054493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54493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544938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54493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544938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544938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544938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544938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D4AB3" w:rsidRPr="00544938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544938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544938">
        <w:rPr>
          <w:rFonts w:ascii="Arial Narrow" w:hAnsi="Arial Narrow" w:cs="Arial"/>
          <w:sz w:val="24"/>
          <w:szCs w:val="28"/>
        </w:rPr>
        <w:t>WYJAŚNIENI</w:t>
      </w:r>
      <w:r w:rsidR="00520165" w:rsidRPr="00544938">
        <w:rPr>
          <w:rFonts w:ascii="Arial Narrow" w:hAnsi="Arial Narrow" w:cs="Arial"/>
          <w:sz w:val="24"/>
          <w:szCs w:val="28"/>
        </w:rPr>
        <w:t>A</w:t>
      </w:r>
      <w:r w:rsidR="00632C3C" w:rsidRPr="00544938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544938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544938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544938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544938">
        <w:rPr>
          <w:rFonts w:ascii="Arial Narrow" w:hAnsi="Arial Narrow" w:cs="Arial"/>
          <w:sz w:val="22"/>
          <w:szCs w:val="24"/>
        </w:rPr>
        <w:t>p</w:t>
      </w:r>
      <w:r w:rsidRPr="00544938">
        <w:rPr>
          <w:rFonts w:ascii="Arial Narrow" w:hAnsi="Arial Narrow" w:cs="Arial"/>
          <w:sz w:val="22"/>
          <w:szCs w:val="24"/>
        </w:rPr>
        <w:t>ostępowani</w:t>
      </w:r>
      <w:r w:rsidR="006A5DF1" w:rsidRPr="00544938">
        <w:rPr>
          <w:rFonts w:ascii="Arial Narrow" w:hAnsi="Arial Narrow" w:cs="Arial"/>
          <w:sz w:val="22"/>
          <w:szCs w:val="24"/>
        </w:rPr>
        <w:t>a</w:t>
      </w:r>
      <w:r w:rsidRPr="00544938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544938">
        <w:rPr>
          <w:rFonts w:ascii="Arial Narrow" w:hAnsi="Arial Narrow" w:cs="Arial"/>
          <w:sz w:val="22"/>
          <w:szCs w:val="24"/>
        </w:rPr>
        <w:t>go</w:t>
      </w:r>
      <w:r w:rsidRPr="00544938">
        <w:rPr>
          <w:rFonts w:ascii="Arial Narrow" w:hAnsi="Arial Narrow" w:cs="Arial"/>
          <w:sz w:val="22"/>
          <w:szCs w:val="24"/>
        </w:rPr>
        <w:t xml:space="preserve"> w trybie </w:t>
      </w:r>
      <w:r w:rsidR="00B758A6" w:rsidRPr="00544938">
        <w:rPr>
          <w:rFonts w:ascii="Arial Narrow" w:hAnsi="Arial Narrow" w:cs="Arial"/>
          <w:sz w:val="22"/>
          <w:szCs w:val="24"/>
        </w:rPr>
        <w:t>podstawowy</w:t>
      </w:r>
      <w:r w:rsidR="00544938">
        <w:rPr>
          <w:rFonts w:ascii="Arial Narrow" w:hAnsi="Arial Narrow" w:cs="Arial"/>
          <w:sz w:val="22"/>
          <w:szCs w:val="24"/>
        </w:rPr>
        <w:t>m</w:t>
      </w:r>
      <w:r w:rsidR="00B758A6" w:rsidRPr="00544938">
        <w:rPr>
          <w:rFonts w:ascii="Arial Narrow" w:hAnsi="Arial Narrow" w:cs="Arial"/>
          <w:sz w:val="22"/>
          <w:szCs w:val="24"/>
        </w:rPr>
        <w:t xml:space="preserve"> bez negocjacji - art. 275 pkt. 1 ustawy </w:t>
      </w:r>
      <w:proofErr w:type="spellStart"/>
      <w:r w:rsidR="00B758A6" w:rsidRPr="00544938">
        <w:rPr>
          <w:rFonts w:ascii="Arial Narrow" w:hAnsi="Arial Narrow" w:cs="Arial"/>
          <w:sz w:val="22"/>
          <w:szCs w:val="24"/>
        </w:rPr>
        <w:t>Pzp</w:t>
      </w:r>
      <w:proofErr w:type="spellEnd"/>
      <w:r w:rsidRPr="00544938">
        <w:rPr>
          <w:rFonts w:ascii="Arial Narrow" w:hAnsi="Arial Narrow" w:cs="Arial"/>
          <w:b/>
          <w:sz w:val="22"/>
          <w:szCs w:val="24"/>
        </w:rPr>
        <w:t xml:space="preserve"> </w:t>
      </w:r>
      <w:r w:rsidRPr="00544938">
        <w:rPr>
          <w:rFonts w:ascii="Arial Narrow" w:hAnsi="Arial Narrow" w:cs="Arial"/>
          <w:bCs/>
          <w:sz w:val="22"/>
          <w:szCs w:val="24"/>
        </w:rPr>
        <w:t>na</w:t>
      </w:r>
      <w:r w:rsidRPr="00544938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544938">
        <w:rPr>
          <w:rFonts w:ascii="Arial Narrow" w:hAnsi="Arial Narrow" w:cs="Arial"/>
          <w:bCs/>
          <w:sz w:val="22"/>
          <w:szCs w:val="24"/>
        </w:rPr>
        <w:t>”</w:t>
      </w:r>
      <w:r w:rsidR="00B758A6" w:rsidRPr="00544938">
        <w:rPr>
          <w:rFonts w:ascii="Arial Narrow" w:hAnsi="Arial Narrow" w:cs="Arial"/>
          <w:b/>
          <w:bCs/>
          <w:sz w:val="22"/>
          <w:szCs w:val="24"/>
        </w:rPr>
        <w:t>Przebudowy pomieszczeń Oddziału Rehabilitacji oraz Oddziału Klinicznego Kardiochirurgii w zakresie "zaprojektuj i wykonaj"</w:t>
      </w:r>
      <w:r w:rsidR="00E72428" w:rsidRPr="00544938">
        <w:rPr>
          <w:rFonts w:ascii="Arial Narrow" w:hAnsi="Arial Narrow" w:cs="Arial"/>
          <w:bCs/>
          <w:sz w:val="22"/>
          <w:szCs w:val="24"/>
        </w:rPr>
        <w:t>”</w:t>
      </w:r>
      <w:r w:rsidRPr="00544938">
        <w:rPr>
          <w:rFonts w:ascii="Arial Narrow" w:hAnsi="Arial Narrow" w:cs="Arial"/>
          <w:b/>
          <w:sz w:val="22"/>
          <w:szCs w:val="24"/>
        </w:rPr>
        <w:t xml:space="preserve"> </w:t>
      </w:r>
      <w:r w:rsidRPr="00544938">
        <w:rPr>
          <w:rFonts w:ascii="Arial Narrow" w:hAnsi="Arial Narrow" w:cs="Arial"/>
          <w:bCs/>
          <w:sz w:val="22"/>
          <w:szCs w:val="24"/>
        </w:rPr>
        <w:t>– znak sprawy</w:t>
      </w:r>
      <w:r w:rsidRPr="00544938">
        <w:rPr>
          <w:rFonts w:ascii="Arial Narrow" w:hAnsi="Arial Narrow" w:cs="Arial"/>
          <w:b/>
          <w:sz w:val="22"/>
          <w:szCs w:val="24"/>
        </w:rPr>
        <w:t xml:space="preserve"> </w:t>
      </w:r>
      <w:r w:rsidR="00B758A6" w:rsidRPr="00544938">
        <w:rPr>
          <w:rFonts w:ascii="Arial Narrow" w:hAnsi="Arial Narrow" w:cs="Arial"/>
          <w:b/>
          <w:sz w:val="22"/>
          <w:szCs w:val="24"/>
        </w:rPr>
        <w:t>174/2022</w:t>
      </w:r>
      <w:r w:rsidRPr="00544938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544938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544938">
        <w:rPr>
          <w:rFonts w:ascii="Arial Narrow" w:hAnsi="Arial Narrow" w:cs="Arial"/>
          <w:sz w:val="22"/>
          <w:szCs w:val="24"/>
        </w:rPr>
        <w:t xml:space="preserve">Zamawiający, </w:t>
      </w:r>
      <w:r w:rsidR="00B758A6" w:rsidRPr="00544938">
        <w:rPr>
          <w:rFonts w:ascii="Arial Narrow" w:hAnsi="Arial Narrow" w:cs="Arial"/>
          <w:b/>
          <w:sz w:val="22"/>
          <w:szCs w:val="24"/>
        </w:rPr>
        <w:t>10WSzKzP SPZOZ</w:t>
      </w:r>
      <w:r w:rsidRPr="00544938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544938">
        <w:rPr>
          <w:rFonts w:ascii="Arial Narrow" w:hAnsi="Arial Narrow" w:cs="Arial"/>
          <w:sz w:val="22"/>
          <w:szCs w:val="24"/>
        </w:rPr>
        <w:t>284</w:t>
      </w:r>
      <w:r w:rsidRPr="00544938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544938">
        <w:rPr>
          <w:rFonts w:ascii="Arial Narrow" w:hAnsi="Arial Narrow" w:cs="Arial"/>
          <w:sz w:val="22"/>
          <w:szCs w:val="24"/>
        </w:rPr>
        <w:t>6</w:t>
      </w:r>
      <w:r w:rsidRPr="00544938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544938">
        <w:rPr>
          <w:rFonts w:ascii="Arial Narrow" w:hAnsi="Arial Narrow" w:cs="Arial"/>
          <w:sz w:val="22"/>
          <w:szCs w:val="24"/>
        </w:rPr>
        <w:t>11</w:t>
      </w:r>
      <w:r w:rsidRPr="00544938">
        <w:rPr>
          <w:rFonts w:ascii="Arial Narrow" w:hAnsi="Arial Narrow" w:cs="Arial"/>
          <w:sz w:val="22"/>
          <w:szCs w:val="24"/>
        </w:rPr>
        <w:t xml:space="preserve"> </w:t>
      </w:r>
      <w:r w:rsidR="0029606A" w:rsidRPr="00544938">
        <w:rPr>
          <w:rFonts w:ascii="Arial Narrow" w:hAnsi="Arial Narrow" w:cs="Arial"/>
          <w:sz w:val="22"/>
          <w:szCs w:val="24"/>
        </w:rPr>
        <w:t xml:space="preserve">września </w:t>
      </w:r>
      <w:r w:rsidRPr="00544938">
        <w:rPr>
          <w:rFonts w:ascii="Arial Narrow" w:hAnsi="Arial Narrow" w:cs="Arial"/>
          <w:sz w:val="22"/>
          <w:szCs w:val="24"/>
        </w:rPr>
        <w:t>20</w:t>
      </w:r>
      <w:r w:rsidR="0029606A" w:rsidRPr="00544938">
        <w:rPr>
          <w:rFonts w:ascii="Arial Narrow" w:hAnsi="Arial Narrow" w:cs="Arial"/>
          <w:sz w:val="22"/>
          <w:szCs w:val="24"/>
        </w:rPr>
        <w:t>19</w:t>
      </w:r>
      <w:r w:rsidRPr="00544938">
        <w:rPr>
          <w:rFonts w:ascii="Arial Narrow" w:hAnsi="Arial Narrow" w:cs="Arial"/>
          <w:sz w:val="22"/>
          <w:szCs w:val="24"/>
        </w:rPr>
        <w:t xml:space="preserve"> r</w:t>
      </w:r>
      <w:r w:rsidR="0029606A" w:rsidRPr="00544938">
        <w:rPr>
          <w:rFonts w:ascii="Arial Narrow" w:hAnsi="Arial Narrow" w:cs="Arial"/>
          <w:sz w:val="22"/>
          <w:szCs w:val="24"/>
        </w:rPr>
        <w:t>.</w:t>
      </w:r>
      <w:r w:rsidRPr="00544938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544938">
        <w:rPr>
          <w:rFonts w:ascii="Arial Narrow" w:hAnsi="Arial Narrow" w:cs="Arial"/>
          <w:sz w:val="22"/>
          <w:szCs w:val="24"/>
        </w:rPr>
        <w:t>z</w:t>
      </w:r>
      <w:r w:rsidRPr="00544938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544938">
        <w:rPr>
          <w:rFonts w:ascii="Arial Narrow" w:hAnsi="Arial Narrow" w:cs="Arial"/>
          <w:sz w:val="22"/>
          <w:szCs w:val="24"/>
        </w:rPr>
        <w:t>p</w:t>
      </w:r>
      <w:r w:rsidRPr="00544938">
        <w:rPr>
          <w:rFonts w:ascii="Arial Narrow" w:hAnsi="Arial Narrow" w:cs="Arial"/>
          <w:sz w:val="22"/>
          <w:szCs w:val="24"/>
        </w:rPr>
        <w:t xml:space="preserve">ublicznych </w:t>
      </w:r>
      <w:r w:rsidR="00B758A6" w:rsidRPr="00544938">
        <w:rPr>
          <w:rFonts w:ascii="Arial Narrow" w:hAnsi="Arial Narrow" w:cs="Arial"/>
          <w:sz w:val="22"/>
          <w:szCs w:val="24"/>
        </w:rPr>
        <w:t>(</w:t>
      </w:r>
      <w:proofErr w:type="spellStart"/>
      <w:r w:rsidR="00B758A6" w:rsidRPr="00544938">
        <w:rPr>
          <w:rFonts w:ascii="Arial Narrow" w:hAnsi="Arial Narrow" w:cs="Arial"/>
          <w:sz w:val="22"/>
          <w:szCs w:val="24"/>
        </w:rPr>
        <w:t>t.j</w:t>
      </w:r>
      <w:proofErr w:type="spellEnd"/>
      <w:r w:rsidR="00B758A6" w:rsidRPr="00544938">
        <w:rPr>
          <w:rFonts w:ascii="Arial Narrow" w:hAnsi="Arial Narrow" w:cs="Arial"/>
          <w:sz w:val="22"/>
          <w:szCs w:val="24"/>
        </w:rPr>
        <w:t xml:space="preserve">. Dz. U. </w:t>
      </w:r>
      <w:proofErr w:type="gramStart"/>
      <w:r w:rsidR="00B758A6" w:rsidRPr="00544938">
        <w:rPr>
          <w:rFonts w:ascii="Arial Narrow" w:hAnsi="Arial Narrow" w:cs="Arial"/>
          <w:sz w:val="22"/>
          <w:szCs w:val="24"/>
        </w:rPr>
        <w:t>z</w:t>
      </w:r>
      <w:proofErr w:type="gramEnd"/>
      <w:r w:rsidR="00B758A6" w:rsidRPr="00544938">
        <w:rPr>
          <w:rFonts w:ascii="Arial Narrow" w:hAnsi="Arial Narrow" w:cs="Arial"/>
          <w:sz w:val="22"/>
          <w:szCs w:val="24"/>
        </w:rPr>
        <w:t xml:space="preserve"> 2022r. poz. 1710)</w:t>
      </w:r>
      <w:r w:rsidR="00BE7BFD" w:rsidRPr="00544938">
        <w:rPr>
          <w:rFonts w:ascii="Arial Narrow" w:hAnsi="Arial Narrow" w:cs="Arial"/>
          <w:sz w:val="22"/>
          <w:szCs w:val="24"/>
        </w:rPr>
        <w:t xml:space="preserve">, </w:t>
      </w:r>
      <w:r w:rsidR="00E74BC3" w:rsidRPr="00544938">
        <w:rPr>
          <w:rFonts w:ascii="Arial Narrow" w:hAnsi="Arial Narrow" w:cs="Arial"/>
          <w:sz w:val="22"/>
          <w:szCs w:val="24"/>
        </w:rPr>
        <w:t>udostępnia</w:t>
      </w:r>
      <w:r w:rsidR="00BE7BFD" w:rsidRPr="00544938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544938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544938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544938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544938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544938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544938">
        <w:rPr>
          <w:rFonts w:ascii="Arial Narrow" w:hAnsi="Arial Narrow" w:cs="Arial"/>
          <w:sz w:val="22"/>
          <w:szCs w:val="24"/>
        </w:rPr>
        <w:t>wraz z wyjaśnieniami</w:t>
      </w:r>
      <w:r w:rsidR="0012774F" w:rsidRPr="00544938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758A6" w:rsidRPr="00544938" w:rsidTr="00E74CC5">
        <w:tc>
          <w:tcPr>
            <w:tcW w:w="9356" w:type="dxa"/>
            <w:shd w:val="clear" w:color="auto" w:fill="auto"/>
          </w:tcPr>
          <w:p w:rsidR="00B758A6" w:rsidRPr="00544938" w:rsidRDefault="00B758A6" w:rsidP="00E74CC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4493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544938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</w:p>
          <w:p w:rsidR="00B758A6" w:rsidRPr="00544938" w:rsidRDefault="00B758A6" w:rsidP="00E74CC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938">
              <w:rPr>
                <w:rFonts w:ascii="Arial Narrow" w:hAnsi="Arial Narrow" w:cs="Arial"/>
                <w:sz w:val="22"/>
                <w:szCs w:val="22"/>
              </w:rPr>
              <w:t>Proszę o udostępnienie do wglądu Ekspertyzę techniczną stanu ochrony przeciwpożarowej szpitala z postanowieniem (lub postanowieniami) Komendanta Straży Pożarnej w sprawie zgody na odstępstwa określone w przepisach techniczno - budowlanych.</w:t>
            </w:r>
          </w:p>
          <w:p w:rsidR="00B758A6" w:rsidRPr="00544938" w:rsidRDefault="00544938" w:rsidP="00E74CC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przesłał na stronę internetową prowadzonego postepowania oraz na platformę e-propublico.</w:t>
            </w:r>
            <w:proofErr w:type="gramStart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pl</w:t>
            </w:r>
            <w:proofErr w:type="gramEnd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ekspertyzę techniczną </w:t>
            </w:r>
            <w:proofErr w:type="spellStart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ppoż</w:t>
            </w:r>
            <w:proofErr w:type="spellEnd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Szpitala.</w:t>
            </w:r>
          </w:p>
        </w:tc>
      </w:tr>
      <w:tr w:rsidR="00B758A6" w:rsidRPr="00544938" w:rsidTr="00E74CC5">
        <w:tc>
          <w:tcPr>
            <w:tcW w:w="9356" w:type="dxa"/>
            <w:shd w:val="clear" w:color="auto" w:fill="auto"/>
          </w:tcPr>
          <w:p w:rsidR="00B758A6" w:rsidRPr="00544938" w:rsidRDefault="00B758A6" w:rsidP="00E74CC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4493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544938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</w:p>
          <w:p w:rsidR="00B758A6" w:rsidRPr="00544938" w:rsidRDefault="00B758A6" w:rsidP="00E74CC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938">
              <w:rPr>
                <w:rFonts w:ascii="Arial Narrow" w:hAnsi="Arial Narrow" w:cs="Arial"/>
                <w:sz w:val="22"/>
                <w:szCs w:val="22"/>
              </w:rPr>
              <w:t xml:space="preserve">W związku z bieżącym okresem świąteczno-noworocznym i ograniczeniami z niego wynikających zgłaszamy się z prośbą o wydłużenie terminu składania ofert o 2 tygodnie tj. na dzień 13.01.2023 </w:t>
            </w:r>
            <w:proofErr w:type="gramStart"/>
            <w:r w:rsidRPr="00544938">
              <w:rPr>
                <w:rFonts w:ascii="Arial Narrow" w:hAnsi="Arial Narrow" w:cs="Arial"/>
                <w:sz w:val="22"/>
                <w:szCs w:val="22"/>
              </w:rPr>
              <w:t>r</w:t>
            </w:r>
            <w:proofErr w:type="gramEnd"/>
            <w:r w:rsidRPr="00544938">
              <w:rPr>
                <w:rFonts w:ascii="Arial Narrow" w:hAnsi="Arial Narrow" w:cs="Arial"/>
                <w:sz w:val="22"/>
                <w:szCs w:val="22"/>
              </w:rPr>
              <w:t>. Wiele firm i pracowników nie pracuje lub pracuje w ograniczonym zakresie w tym okresie, co powoduje znaczne trudności w starannym przygotowaniu oferty.</w:t>
            </w:r>
          </w:p>
          <w:p w:rsidR="00B758A6" w:rsidRPr="00544938" w:rsidRDefault="00544938" w:rsidP="00E74CC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nie wyraża zgody na zmianę terminu składania i otwarcia ofert.</w:t>
            </w:r>
          </w:p>
        </w:tc>
      </w:tr>
      <w:tr w:rsidR="00B758A6" w:rsidRPr="00544938" w:rsidTr="00E74CC5">
        <w:tc>
          <w:tcPr>
            <w:tcW w:w="9356" w:type="dxa"/>
            <w:shd w:val="clear" w:color="auto" w:fill="auto"/>
          </w:tcPr>
          <w:p w:rsidR="00B758A6" w:rsidRPr="00544938" w:rsidRDefault="00B758A6" w:rsidP="00E74CC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4493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544938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</w:p>
          <w:p w:rsidR="00B758A6" w:rsidRPr="00544938" w:rsidRDefault="00B758A6" w:rsidP="00E74CC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938">
              <w:rPr>
                <w:rFonts w:ascii="Arial Narrow" w:hAnsi="Arial Narrow" w:cs="Arial"/>
                <w:sz w:val="22"/>
                <w:szCs w:val="22"/>
              </w:rPr>
              <w:t xml:space="preserve">Biorąc pod uwagę aspekty formalne oraz technologię niezbędną do wykonania przedmiotu zamówienia, w naszej ocenie terminy podane w SWZ oraz załączniku nr 10 są niemożliwe do dotrzymania. W związku z powyższym zgłaszamy się z prośbą o wydłużenie terminu wykonania zamówienia dla zadania częściowego: 1 do 270 dni oraz zadania częściowego: 2 do 360 dni.  Ponadto zapis w SWZ mówi o terminie wykonania zadania częściowego: 1 do 90 dni od daty zawarcia umowy, zadania częściowego: 2 do 135 dni od dnia zawarcia umowy, natomiast zapisy w załączniku nr 10 są skonstruowane tak, że ten termin może być dłuższy niż założony w SWZ i zależy nie tylko od dnia podpisania umowy, ale także od dnia protokolarnego przekazania placu budowy po akceptacji projektu. </w:t>
            </w:r>
            <w:r w:rsidRPr="00544938">
              <w:rPr>
                <w:rFonts w:ascii="Arial Narrow" w:hAnsi="Arial Narrow" w:cs="Arial"/>
                <w:sz w:val="22"/>
                <w:szCs w:val="22"/>
              </w:rPr>
              <w:lastRenderedPageBreak/>
              <w:t>Prosimy o doprecyzowanie tych zapisów.</w:t>
            </w:r>
          </w:p>
          <w:p w:rsidR="00B758A6" w:rsidRPr="00544938" w:rsidRDefault="00544938" w:rsidP="00E74CC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nie wyraża zgody na wydłużenie terminów realizacji przedmiotu zamówienia. Jednocześnie Zamawiający informuje, że Wykonawca będzie rozliczany z terminów ujętych w §7 projektu umowy.</w:t>
            </w:r>
          </w:p>
        </w:tc>
      </w:tr>
    </w:tbl>
    <w:p w:rsidR="00BE7BFD" w:rsidRPr="00544938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544938" w:rsidRDefault="00544938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6D4AB3" w:rsidRPr="00544938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544938">
        <w:rPr>
          <w:rFonts w:ascii="Arial Narrow" w:hAnsi="Arial Narrow" w:cs="Arial"/>
          <w:sz w:val="22"/>
          <w:szCs w:val="24"/>
        </w:rPr>
        <w:t>Zamawiający</w:t>
      </w:r>
      <w:r w:rsidR="00544938">
        <w:rPr>
          <w:rFonts w:ascii="Arial Narrow" w:hAnsi="Arial Narrow" w:cs="Arial"/>
          <w:sz w:val="22"/>
          <w:szCs w:val="24"/>
        </w:rPr>
        <w:tab/>
      </w:r>
      <w:r w:rsidR="00544938">
        <w:rPr>
          <w:rFonts w:ascii="Arial Narrow" w:hAnsi="Arial Narrow" w:cs="Arial"/>
          <w:sz w:val="22"/>
          <w:szCs w:val="24"/>
        </w:rPr>
        <w:tab/>
      </w:r>
      <w:r w:rsidR="00544938">
        <w:rPr>
          <w:rFonts w:ascii="Arial Narrow" w:hAnsi="Arial Narrow" w:cs="Arial"/>
          <w:sz w:val="22"/>
          <w:szCs w:val="24"/>
        </w:rPr>
        <w:tab/>
      </w:r>
    </w:p>
    <w:p w:rsidR="006D4AB3" w:rsidRDefault="006D4AB3" w:rsidP="0054493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544938" w:rsidRDefault="00544938" w:rsidP="0054493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544938" w:rsidRDefault="00544938" w:rsidP="0054493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544938" w:rsidRDefault="00544938" w:rsidP="0054493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544938" w:rsidRDefault="00544938" w:rsidP="0054493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544938" w:rsidRDefault="00544938" w:rsidP="0054493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8711A3" w:rsidRDefault="008711A3" w:rsidP="0054493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8711A3" w:rsidRDefault="008711A3" w:rsidP="0054493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8711A3" w:rsidRDefault="008711A3" w:rsidP="0054493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8711A3" w:rsidRDefault="008711A3" w:rsidP="0054493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8711A3" w:rsidRDefault="008711A3" w:rsidP="0054493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8711A3" w:rsidRDefault="008711A3" w:rsidP="0054493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8711A3" w:rsidRDefault="008711A3" w:rsidP="0054493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8711A3" w:rsidRDefault="008711A3" w:rsidP="00544938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544938" w:rsidRPr="008711A3" w:rsidRDefault="00544938" w:rsidP="008711A3">
      <w:pPr>
        <w:rPr>
          <w:rFonts w:ascii="Arial Narrow" w:hAnsi="Arial Narrow" w:cs="Arial"/>
          <w:szCs w:val="24"/>
        </w:rPr>
      </w:pPr>
      <w:r w:rsidRPr="008711A3">
        <w:rPr>
          <w:rFonts w:ascii="Arial Narrow" w:hAnsi="Arial Narrow" w:cs="Arial"/>
          <w:szCs w:val="24"/>
        </w:rPr>
        <w:t>Wykonano w 2 egz. na 1 ark.</w:t>
      </w:r>
    </w:p>
    <w:p w:rsidR="00544938" w:rsidRPr="008711A3" w:rsidRDefault="00544938" w:rsidP="008711A3">
      <w:pPr>
        <w:rPr>
          <w:rFonts w:ascii="Arial Narrow" w:hAnsi="Arial Narrow" w:cs="Arial"/>
          <w:szCs w:val="24"/>
        </w:rPr>
      </w:pPr>
      <w:r w:rsidRPr="008711A3">
        <w:rPr>
          <w:rFonts w:ascii="Arial Narrow" w:hAnsi="Arial Narrow" w:cs="Arial"/>
          <w:szCs w:val="24"/>
        </w:rPr>
        <w:t>Egz. 1 – a/a kancelaria</w:t>
      </w:r>
    </w:p>
    <w:p w:rsidR="00544938" w:rsidRPr="008711A3" w:rsidRDefault="00544938" w:rsidP="008711A3">
      <w:pPr>
        <w:rPr>
          <w:rFonts w:ascii="Arial Narrow" w:hAnsi="Arial Narrow" w:cs="Arial"/>
          <w:szCs w:val="24"/>
        </w:rPr>
      </w:pPr>
      <w:r w:rsidRPr="008711A3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8711A3">
        <w:rPr>
          <w:rFonts w:ascii="Arial Narrow" w:hAnsi="Arial Narrow" w:cs="Arial"/>
          <w:szCs w:val="24"/>
        </w:rPr>
        <w:t>int</w:t>
      </w:r>
      <w:proofErr w:type="spellEnd"/>
      <w:r w:rsidRPr="008711A3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8711A3">
        <w:rPr>
          <w:rFonts w:ascii="Arial Narrow" w:hAnsi="Arial Narrow" w:cs="Arial"/>
          <w:szCs w:val="24"/>
        </w:rPr>
        <w:t>pl</w:t>
      </w:r>
      <w:proofErr w:type="gramEnd"/>
      <w:r w:rsidRPr="008711A3">
        <w:rPr>
          <w:rFonts w:ascii="Arial Narrow" w:hAnsi="Arial Narrow" w:cs="Arial"/>
          <w:szCs w:val="24"/>
        </w:rPr>
        <w:t xml:space="preserve">, </w:t>
      </w:r>
      <w:proofErr w:type="spellStart"/>
      <w:r w:rsidRPr="008711A3">
        <w:rPr>
          <w:rFonts w:ascii="Arial Narrow" w:hAnsi="Arial Narrow" w:cs="Arial"/>
          <w:szCs w:val="24"/>
        </w:rPr>
        <w:t>SZPubl</w:t>
      </w:r>
      <w:proofErr w:type="spellEnd"/>
      <w:r w:rsidRPr="008711A3">
        <w:rPr>
          <w:rFonts w:ascii="Arial Narrow" w:hAnsi="Arial Narrow" w:cs="Arial"/>
          <w:szCs w:val="24"/>
        </w:rPr>
        <w:t>. T2612 B5</w:t>
      </w:r>
    </w:p>
    <w:p w:rsidR="00544938" w:rsidRPr="008711A3" w:rsidRDefault="00544938" w:rsidP="008711A3">
      <w:pPr>
        <w:rPr>
          <w:rFonts w:ascii="Arial Narrow" w:hAnsi="Arial Narrow" w:cs="Arial"/>
          <w:szCs w:val="24"/>
        </w:rPr>
      </w:pPr>
      <w:r w:rsidRPr="008711A3">
        <w:rPr>
          <w:rFonts w:ascii="Arial Narrow" w:hAnsi="Arial Narrow" w:cs="Arial"/>
          <w:szCs w:val="24"/>
        </w:rPr>
        <w:t>Wyk. A. Przykłota – tel. 261 417 449</w:t>
      </w:r>
    </w:p>
    <w:p w:rsidR="00544938" w:rsidRPr="008711A3" w:rsidRDefault="00544938" w:rsidP="008711A3">
      <w:pPr>
        <w:rPr>
          <w:rFonts w:ascii="Arial Narrow" w:hAnsi="Arial Narrow"/>
          <w:szCs w:val="24"/>
        </w:rPr>
      </w:pPr>
      <w:proofErr w:type="gramStart"/>
      <w:r w:rsidRPr="008711A3">
        <w:rPr>
          <w:rFonts w:ascii="Arial Narrow" w:hAnsi="Arial Narrow" w:cs="Arial"/>
          <w:szCs w:val="24"/>
        </w:rPr>
        <w:t>data</w:t>
      </w:r>
      <w:proofErr w:type="gramEnd"/>
      <w:r w:rsidRPr="008711A3">
        <w:rPr>
          <w:rFonts w:ascii="Arial Narrow" w:hAnsi="Arial Narrow" w:cs="Arial"/>
          <w:szCs w:val="24"/>
        </w:rPr>
        <w:t xml:space="preserve">: 21.12.2022 </w:t>
      </w:r>
      <w:proofErr w:type="gramStart"/>
      <w:r w:rsidRPr="008711A3">
        <w:rPr>
          <w:rFonts w:ascii="Arial Narrow" w:hAnsi="Arial Narrow" w:cs="Arial"/>
          <w:szCs w:val="24"/>
        </w:rPr>
        <w:t>r</w:t>
      </w:r>
      <w:proofErr w:type="gramEnd"/>
      <w:r w:rsidRPr="008711A3">
        <w:rPr>
          <w:rFonts w:ascii="Arial Narrow" w:hAnsi="Arial Narrow" w:cs="Arial"/>
          <w:szCs w:val="24"/>
        </w:rPr>
        <w:t>.</w:t>
      </w:r>
    </w:p>
    <w:sectPr w:rsidR="00544938" w:rsidRPr="008711A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285" w:rsidRDefault="00942285">
      <w:r>
        <w:separator/>
      </w:r>
    </w:p>
  </w:endnote>
  <w:endnote w:type="continuationSeparator" w:id="0">
    <w:p w:rsidR="00942285" w:rsidRDefault="00942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4228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285" w:rsidRDefault="00942285">
      <w:r>
        <w:separator/>
      </w:r>
    </w:p>
  </w:footnote>
  <w:footnote w:type="continuationSeparator" w:id="0">
    <w:p w:rsidR="00942285" w:rsidRDefault="009422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8A6" w:rsidRDefault="00B758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8A6" w:rsidRDefault="00B758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8A6" w:rsidRDefault="00B758A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2285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44938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711A3"/>
    <w:rsid w:val="008804B6"/>
    <w:rsid w:val="00897AB0"/>
    <w:rsid w:val="008A3553"/>
    <w:rsid w:val="00942285"/>
    <w:rsid w:val="00A905AC"/>
    <w:rsid w:val="00B758A6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403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2001-02-10T14:28:00Z</cp:lastPrinted>
  <dcterms:created xsi:type="dcterms:W3CDTF">2022-12-21T11:46:00Z</dcterms:created>
  <dcterms:modified xsi:type="dcterms:W3CDTF">2022-12-21T11:58:00Z</dcterms:modified>
</cp:coreProperties>
</file>