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32514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85BCC" w:rsidRPr="00A85BCC">
        <w:rPr>
          <w:rFonts w:ascii="Arial" w:hAnsi="Arial" w:cs="Arial"/>
          <w:sz w:val="24"/>
          <w:szCs w:val="24"/>
        </w:rPr>
        <w:t>(</w:t>
      </w:r>
      <w:proofErr w:type="spellStart"/>
      <w:r w:rsidR="00A85BCC" w:rsidRPr="00A85BCC">
        <w:rPr>
          <w:rFonts w:ascii="Arial" w:hAnsi="Arial" w:cs="Arial"/>
          <w:sz w:val="24"/>
          <w:szCs w:val="24"/>
        </w:rPr>
        <w:t>t.j</w:t>
      </w:r>
      <w:proofErr w:type="spellEnd"/>
      <w:r w:rsidR="00A85BCC" w:rsidRPr="00A85BCC">
        <w:rPr>
          <w:rFonts w:ascii="Arial" w:hAnsi="Arial" w:cs="Arial"/>
          <w:sz w:val="24"/>
          <w:szCs w:val="24"/>
        </w:rPr>
        <w:t>. Dz. U. z 2022r. poz. 1710</w:t>
      </w:r>
      <w:r w:rsidR="00832514">
        <w:rPr>
          <w:rFonts w:ascii="Arial" w:hAnsi="Arial" w:cs="Arial"/>
          <w:sz w:val="24"/>
          <w:szCs w:val="24"/>
        </w:rPr>
        <w:t xml:space="preserve"> ze zm.</w:t>
      </w:r>
      <w:r w:rsidR="00A85BCC" w:rsidRPr="00A85BCC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A85BC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85BCC">
        <w:rPr>
          <w:rFonts w:ascii="Arial" w:eastAsia="Times New Roman" w:hAnsi="Arial" w:cs="Arial"/>
          <w:b/>
          <w:sz w:val="24"/>
          <w:szCs w:val="24"/>
          <w:lang w:eastAsia="pl-PL"/>
        </w:rPr>
        <w:t>Prace ogrodnicze oraz utrzymanie w czystości terenu Osiedla Studenckiego Politechniki Krakowskiej przy ul. Skarżyńskiego, kompleksowe nasadzenie drzew oraz założenie trawników.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85BCC" w:rsidRPr="00A85BCC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0F08A5">
        <w:rPr>
          <w:rFonts w:ascii="Arial" w:eastAsia="Times New Roman" w:hAnsi="Arial" w:cs="Arial"/>
          <w:b/>
          <w:sz w:val="24"/>
          <w:szCs w:val="24"/>
          <w:lang w:eastAsia="pl-PL"/>
        </w:rPr>
        <w:t>37</w:t>
      </w:r>
      <w:r w:rsidR="00A85BCC" w:rsidRPr="00A85BCC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  <w:bookmarkStart w:id="1" w:name="_GoBack"/>
      <w:bookmarkEnd w:id="1"/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D0A" w:rsidRDefault="00282D0A" w:rsidP="00025386">
      <w:pPr>
        <w:spacing w:after="0" w:line="240" w:lineRule="auto"/>
      </w:pPr>
      <w:r>
        <w:separator/>
      </w:r>
    </w:p>
  </w:endnote>
  <w:endnote w:type="continuationSeparator" w:id="0">
    <w:p w:rsidR="00282D0A" w:rsidRDefault="00282D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E2032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75DBF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D0A" w:rsidRDefault="00282D0A" w:rsidP="00025386">
      <w:pPr>
        <w:spacing w:after="0" w:line="240" w:lineRule="auto"/>
      </w:pPr>
      <w:r>
        <w:separator/>
      </w:r>
    </w:p>
  </w:footnote>
  <w:footnote w:type="continuationSeparator" w:id="0">
    <w:p w:rsidR="00282D0A" w:rsidRDefault="00282D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D12"/>
    <w:rsid w:val="00025386"/>
    <w:rsid w:val="000423B9"/>
    <w:rsid w:val="00053927"/>
    <w:rsid w:val="00066C44"/>
    <w:rsid w:val="00071D4C"/>
    <w:rsid w:val="00084786"/>
    <w:rsid w:val="000F08A5"/>
    <w:rsid w:val="0016158F"/>
    <w:rsid w:val="001C2314"/>
    <w:rsid w:val="00213980"/>
    <w:rsid w:val="00282D0A"/>
    <w:rsid w:val="004374F2"/>
    <w:rsid w:val="00460705"/>
    <w:rsid w:val="00485239"/>
    <w:rsid w:val="004E27D7"/>
    <w:rsid w:val="0055145C"/>
    <w:rsid w:val="005624D8"/>
    <w:rsid w:val="00620476"/>
    <w:rsid w:val="00657A47"/>
    <w:rsid w:val="006B1D12"/>
    <w:rsid w:val="0071340C"/>
    <w:rsid w:val="00745A44"/>
    <w:rsid w:val="007666D6"/>
    <w:rsid w:val="007D6755"/>
    <w:rsid w:val="00824D73"/>
    <w:rsid w:val="00830970"/>
    <w:rsid w:val="00832514"/>
    <w:rsid w:val="008833CF"/>
    <w:rsid w:val="008B797E"/>
    <w:rsid w:val="008E2032"/>
    <w:rsid w:val="008F2498"/>
    <w:rsid w:val="0093388F"/>
    <w:rsid w:val="00A56A6F"/>
    <w:rsid w:val="00A85BCC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3A3D96"/>
  <w15:chartTrackingRefBased/>
  <w15:docId w15:val="{3A121047-CBC7-4D8F-8B43-4B690F686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2023-04-14T07:32:00Z</dcterms:created>
  <dcterms:modified xsi:type="dcterms:W3CDTF">2023-04-14T07:35:00Z</dcterms:modified>
</cp:coreProperties>
</file>