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Pr="009A3581" w:rsidRDefault="00944F1A" w:rsidP="00A4149D">
      <w:pPr>
        <w:pStyle w:val="siwz-3"/>
        <w:jc w:val="left"/>
        <w:rPr>
          <w:rFonts w:ascii="Arial" w:hAnsi="Arial" w:cs="Arial"/>
          <w:sz w:val="22"/>
          <w:szCs w:val="20"/>
        </w:rPr>
      </w:pPr>
      <w:bookmarkStart w:id="0" w:name="_Toc59170490"/>
      <w:bookmarkStart w:id="1" w:name="_Toc40281078"/>
      <w:bookmarkStart w:id="2" w:name="_Toc458753201"/>
    </w:p>
    <w:p w:rsidR="00C345B0" w:rsidRPr="009A3581" w:rsidRDefault="00A9644B" w:rsidP="00ED6181">
      <w:pPr>
        <w:pStyle w:val="siwz-3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sz w:val="22"/>
          <w:szCs w:val="20"/>
        </w:rPr>
        <w:t xml:space="preserve">Załącznik nr 3b do SWZ </w:t>
      </w:r>
      <w:bookmarkEnd w:id="0"/>
      <w:bookmarkEnd w:id="1"/>
      <w:bookmarkEnd w:id="2"/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>………………………………………………</w:t>
      </w:r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</w:p>
    <w:p w:rsidR="00890D77" w:rsidRPr="009A3581" w:rsidRDefault="00890D77" w:rsidP="00A4149D">
      <w:pPr>
        <w:ind w:firstLine="709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 xml:space="preserve"> </w:t>
      </w:r>
      <w:r w:rsidR="00A9644B" w:rsidRPr="009A3581">
        <w:rPr>
          <w:rFonts w:ascii="Arial" w:hAnsi="Arial" w:cs="Arial"/>
          <w:i/>
          <w:szCs w:val="20"/>
        </w:rPr>
        <w:t>[</w:t>
      </w:r>
      <w:r w:rsidR="007A74E4" w:rsidRPr="009A3581">
        <w:rPr>
          <w:rFonts w:ascii="Arial" w:hAnsi="Arial" w:cs="Arial"/>
          <w:i/>
          <w:szCs w:val="20"/>
        </w:rPr>
        <w:t>Nazwa</w:t>
      </w:r>
      <w:r w:rsidR="00A9644B" w:rsidRPr="009A3581">
        <w:rPr>
          <w:rFonts w:ascii="Arial" w:hAnsi="Arial" w:cs="Arial"/>
          <w:i/>
          <w:szCs w:val="20"/>
        </w:rPr>
        <w:t xml:space="preserve"> i adres Wykonawcy]</w:t>
      </w:r>
    </w:p>
    <w:p w:rsidR="009A3581" w:rsidRPr="009A3581" w:rsidRDefault="009A3581" w:rsidP="00A4149D">
      <w:pPr>
        <w:ind w:firstLine="709"/>
        <w:jc w:val="both"/>
        <w:rPr>
          <w:rFonts w:ascii="Arial" w:hAnsi="Arial" w:cs="Arial"/>
          <w:szCs w:val="20"/>
        </w:rPr>
      </w:pPr>
    </w:p>
    <w:p w:rsidR="00890D77" w:rsidRPr="009A3581" w:rsidRDefault="00890D77" w:rsidP="00890D77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 xml:space="preserve">OŚWIADCZENIE WYKONAWCY O AKTUALNOŚCI INFORMACJI ZAWARTYCH W OŚWIADCZENIU, O KTÓRYM MOWA W ART. 125 UST. 1  USTAWY </w:t>
      </w:r>
      <w:proofErr w:type="spellStart"/>
      <w:r w:rsidRPr="009A3581">
        <w:rPr>
          <w:rFonts w:ascii="Arial" w:hAnsi="Arial" w:cs="Arial"/>
          <w:b/>
          <w:szCs w:val="20"/>
        </w:rPr>
        <w:t>Pzp</w:t>
      </w:r>
      <w:proofErr w:type="spellEnd"/>
    </w:p>
    <w:p w:rsidR="00A9644B" w:rsidRPr="009A3581" w:rsidRDefault="00890D77" w:rsidP="00A4149D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W ZAKRESIE PODSTAW WYKLUCZENIA Z POSTĘPOWANIA WSKAZANYCH PRZEZ ZAMAWIAJĄCEGO</w:t>
      </w:r>
    </w:p>
    <w:p w:rsidR="00BD2390" w:rsidRPr="009A3581" w:rsidRDefault="00BD2390" w:rsidP="00A4149D">
      <w:pPr>
        <w:jc w:val="center"/>
        <w:rPr>
          <w:rFonts w:ascii="Arial" w:hAnsi="Arial" w:cs="Arial"/>
          <w:b/>
          <w:szCs w:val="20"/>
        </w:rPr>
      </w:pPr>
    </w:p>
    <w:p w:rsidR="003E6AB0" w:rsidRDefault="009A3581" w:rsidP="003E6AB0">
      <w:pPr>
        <w:jc w:val="both"/>
        <w:rPr>
          <w:rFonts w:ascii="Arial" w:hAnsi="Arial" w:cs="Arial"/>
        </w:rPr>
      </w:pPr>
      <w:r w:rsidRPr="009A3581">
        <w:rPr>
          <w:rFonts w:ascii="Arial" w:hAnsi="Arial" w:cs="Arial"/>
          <w:bCs/>
          <w:szCs w:val="20"/>
          <w:lang w:eastAsia="ar-SA"/>
        </w:rPr>
        <w:t xml:space="preserve">W związku ze złożeniem oferty w postępowaniu o udzielenie zamówienia publicznego prowadzonym w trybie przetargu nieograniczonego </w:t>
      </w:r>
      <w:r w:rsidR="00A9644B" w:rsidRPr="009A3581">
        <w:rPr>
          <w:rFonts w:ascii="Arial" w:hAnsi="Arial" w:cs="Arial"/>
          <w:szCs w:val="20"/>
        </w:rPr>
        <w:t xml:space="preserve">na </w:t>
      </w:r>
      <w:r w:rsidR="003E6AB0">
        <w:rPr>
          <w:rFonts w:ascii="Arial" w:hAnsi="Arial" w:cs="Arial"/>
          <w:b/>
        </w:rPr>
        <w:t>dostawa mebli wraz z montażem do jednostek organizacyjnych Uniwersytetu im. Adama Mickiewicza w Poznaniu.</w:t>
      </w:r>
    </w:p>
    <w:p w:rsidR="009A3581" w:rsidRPr="009A3581" w:rsidRDefault="009A3581" w:rsidP="004B2B9C">
      <w:pPr>
        <w:spacing w:after="120"/>
        <w:jc w:val="both"/>
        <w:rPr>
          <w:rFonts w:ascii="Arial" w:hAnsi="Arial" w:cs="Arial"/>
          <w:szCs w:val="20"/>
        </w:rPr>
      </w:pPr>
      <w:bookmarkStart w:id="3" w:name="_GoBack"/>
      <w:bookmarkEnd w:id="3"/>
    </w:p>
    <w:p w:rsidR="009A3581" w:rsidRPr="009A3581" w:rsidRDefault="009A3581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3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4 ustawy, dotyczących orzeczenia zakazu ubiegania się o zamówienie publiczne tytułem środka zapobiegawczego,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5 ustawy, dotyczących zawarcia z innymi wykonawcami porozumienia mającego na celu zakłócenie konkurencji,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6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109 ust. 1 pkt 1 ustawy, odnośnie do naruszenia obowiązków dotyczących płatności podatków i opłat lokalnych, o których mowa w ustawie z dnia 12 stycznia 1991 r. o podatkach i opłatach lokalnych (Dz. U. z 2019 r. poz. 1170),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109 ust. 1 pkt 2 lit. b ustawy, dotyczących ukarania za wykroczenie, za które wymierzono karę ograniczenia wolności lub karę grzywny,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109 ust. 1 pkt 2 lit. c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color w:val="000000"/>
          <w:szCs w:val="20"/>
        </w:rPr>
      </w:pPr>
      <w:r w:rsidRPr="009A3581">
        <w:rPr>
          <w:rFonts w:ascii="Arial" w:hAnsi="Arial" w:cs="Arial"/>
          <w:color w:val="000000"/>
          <w:szCs w:val="20"/>
        </w:rPr>
        <w:t xml:space="preserve">art. 109 ust. 1 pkt 3 ustawy, dotyczących ukarania za wykroczenie, za które wymierzono karę ograniczenia wolności lub karę grzywny,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spacing w:after="0" w:line="240" w:lineRule="exact"/>
        <w:ind w:left="284" w:hanging="284"/>
        <w:contextualSpacing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szCs w:val="20"/>
          <w:lang w:eastAsia="ar-SA"/>
        </w:rPr>
        <w:t>art. 109 ust. 1 pkt 5–10 ustawy</w:t>
      </w:r>
    </w:p>
    <w:p w:rsidR="00A9644B" w:rsidRPr="009A3581" w:rsidRDefault="009A3581" w:rsidP="009A3581">
      <w:pPr>
        <w:spacing w:after="120"/>
        <w:jc w:val="both"/>
        <w:rPr>
          <w:rFonts w:ascii="Arial" w:hAnsi="Arial" w:cs="Arial"/>
          <w:szCs w:val="20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br/>
      </w:r>
    </w:p>
    <w:p w:rsidR="00A9644B" w:rsidRPr="009A358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0"/>
        </w:rPr>
      </w:pPr>
      <w:r w:rsidRPr="009A3581">
        <w:rPr>
          <w:rFonts w:ascii="Arial" w:eastAsia="Times New Roman" w:hAnsi="Arial" w:cs="Arial"/>
          <w:bCs/>
          <w:szCs w:val="20"/>
        </w:rPr>
        <w:t xml:space="preserve">                             </w:t>
      </w:r>
      <w:r w:rsidR="00A4149D" w:rsidRPr="009A3581">
        <w:rPr>
          <w:rFonts w:ascii="Arial" w:eastAsia="Times New Roman" w:hAnsi="Arial" w:cs="Arial"/>
          <w:bCs/>
          <w:szCs w:val="20"/>
        </w:rPr>
        <w:t xml:space="preserve">                            </w:t>
      </w:r>
      <w:r w:rsidRPr="009A3581">
        <w:rPr>
          <w:rFonts w:ascii="Arial" w:eastAsia="Times New Roman" w:hAnsi="Arial" w:cs="Arial"/>
          <w:bCs/>
          <w:szCs w:val="20"/>
        </w:rPr>
        <w:t xml:space="preserve"> </w:t>
      </w:r>
    </w:p>
    <w:p w:rsidR="00A9644B" w:rsidRPr="009A358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0"/>
        </w:rPr>
      </w:pPr>
    </w:p>
    <w:sectPr w:rsidR="00A9644B" w:rsidRPr="009A3581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AC7D78">
      <w:rPr>
        <w:rFonts w:ascii="Arial" w:eastAsia="Times New Roman" w:hAnsi="Arial" w:cs="Arial"/>
        <w:bCs/>
        <w:i/>
        <w:sz w:val="20"/>
      </w:rPr>
      <w:t>4</w:t>
    </w:r>
    <w:r w:rsidR="003E6AB0">
      <w:rPr>
        <w:rFonts w:ascii="Arial" w:eastAsia="Times New Roman" w:hAnsi="Arial" w:cs="Arial"/>
        <w:bCs/>
        <w:i/>
        <w:sz w:val="20"/>
      </w:rPr>
      <w:t>2</w:t>
    </w:r>
    <w:r w:rsidR="00AC7D78">
      <w:rPr>
        <w:rFonts w:ascii="Arial" w:eastAsia="Times New Roman" w:hAnsi="Arial" w:cs="Arial"/>
        <w:bCs/>
        <w:i/>
        <w:sz w:val="20"/>
      </w:rPr>
      <w:t>0</w:t>
    </w:r>
    <w:r w:rsidR="003E6AB0">
      <w:rPr>
        <w:rFonts w:ascii="Arial" w:eastAsia="Times New Roman" w:hAnsi="Arial" w:cs="Arial"/>
        <w:bCs/>
        <w:i/>
        <w:sz w:val="20"/>
      </w:rPr>
      <w:t>6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BD2390">
      <w:rPr>
        <w:rFonts w:ascii="Arial" w:eastAsia="Times New Roman" w:hAnsi="Arial" w:cs="Arial"/>
        <w:bCs/>
        <w:i/>
        <w:sz w:val="20"/>
      </w:rPr>
      <w:t>2</w:t>
    </w:r>
    <w:r w:rsidR="00AC7D78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3479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3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901F2"/>
    <w:rsid w:val="000A77A2"/>
    <w:rsid w:val="00176CD1"/>
    <w:rsid w:val="001946B2"/>
    <w:rsid w:val="001A5845"/>
    <w:rsid w:val="001B6455"/>
    <w:rsid w:val="00331318"/>
    <w:rsid w:val="003466BD"/>
    <w:rsid w:val="003571F5"/>
    <w:rsid w:val="003E6AB0"/>
    <w:rsid w:val="00432963"/>
    <w:rsid w:val="00490968"/>
    <w:rsid w:val="004B2B9C"/>
    <w:rsid w:val="00510EC7"/>
    <w:rsid w:val="0057770A"/>
    <w:rsid w:val="00663B54"/>
    <w:rsid w:val="006744EA"/>
    <w:rsid w:val="00681665"/>
    <w:rsid w:val="006B58E0"/>
    <w:rsid w:val="00746C87"/>
    <w:rsid w:val="007A74E4"/>
    <w:rsid w:val="007B2F1C"/>
    <w:rsid w:val="008114D3"/>
    <w:rsid w:val="00826D5E"/>
    <w:rsid w:val="008760BF"/>
    <w:rsid w:val="00890D77"/>
    <w:rsid w:val="008C7034"/>
    <w:rsid w:val="008D551D"/>
    <w:rsid w:val="00944F1A"/>
    <w:rsid w:val="0098241B"/>
    <w:rsid w:val="009A3581"/>
    <w:rsid w:val="00A3231D"/>
    <w:rsid w:val="00A4149D"/>
    <w:rsid w:val="00A81DA2"/>
    <w:rsid w:val="00A90F69"/>
    <w:rsid w:val="00A9644B"/>
    <w:rsid w:val="00AC7D78"/>
    <w:rsid w:val="00AF2D80"/>
    <w:rsid w:val="00B17F9A"/>
    <w:rsid w:val="00B41322"/>
    <w:rsid w:val="00BD2390"/>
    <w:rsid w:val="00C345B0"/>
    <w:rsid w:val="00C619AD"/>
    <w:rsid w:val="00CE4045"/>
    <w:rsid w:val="00D93BE1"/>
    <w:rsid w:val="00E06719"/>
    <w:rsid w:val="00E23E78"/>
    <w:rsid w:val="00E937B1"/>
    <w:rsid w:val="00EB7666"/>
    <w:rsid w:val="00ED6181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AEB4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D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240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47</cp:revision>
  <cp:lastPrinted>2023-11-23T12:05:00Z</cp:lastPrinted>
  <dcterms:created xsi:type="dcterms:W3CDTF">2016-09-01T12:19:00Z</dcterms:created>
  <dcterms:modified xsi:type="dcterms:W3CDTF">2023-11-23T12:06:00Z</dcterms:modified>
</cp:coreProperties>
</file>