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BB358" w14:textId="77777777" w:rsidR="00D34297" w:rsidRPr="006D65CC" w:rsidRDefault="00661C3D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D65CC">
        <w:rPr>
          <w:rFonts w:ascii="Arial Narrow" w:hAnsi="Arial Narrow" w:cs="Arial"/>
          <w:sz w:val="22"/>
          <w:szCs w:val="22"/>
        </w:rPr>
        <w:t>Bydgoszcz</w:t>
      </w:r>
      <w:r w:rsidR="00D34297" w:rsidRPr="006D65CC">
        <w:rPr>
          <w:rFonts w:ascii="Arial Narrow" w:hAnsi="Arial Narrow" w:cs="Arial"/>
          <w:sz w:val="22"/>
          <w:szCs w:val="22"/>
        </w:rPr>
        <w:t xml:space="preserve"> dnia: </w:t>
      </w:r>
      <w:r w:rsidRPr="006D65CC">
        <w:rPr>
          <w:rFonts w:ascii="Arial Narrow" w:hAnsi="Arial Narrow" w:cs="Arial"/>
          <w:sz w:val="22"/>
          <w:szCs w:val="22"/>
        </w:rPr>
        <w:t>2024-01-31</w:t>
      </w:r>
    </w:p>
    <w:p w14:paraId="604BECEA" w14:textId="77777777" w:rsidR="00D34297" w:rsidRPr="006D65CC" w:rsidRDefault="00661C3D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D65C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BCCC4D1" w14:textId="77777777" w:rsidR="00D34297" w:rsidRPr="006D65CC" w:rsidRDefault="00661C3D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D65CC">
        <w:rPr>
          <w:rFonts w:ascii="Arial Narrow" w:hAnsi="Arial Narrow" w:cs="Arial"/>
          <w:sz w:val="22"/>
          <w:szCs w:val="22"/>
        </w:rPr>
        <w:t>Powstańców Warszawy</w:t>
      </w:r>
      <w:r w:rsidR="00D34297" w:rsidRPr="006D65CC">
        <w:rPr>
          <w:rFonts w:ascii="Arial Narrow" w:hAnsi="Arial Narrow" w:cs="Arial"/>
          <w:sz w:val="22"/>
          <w:szCs w:val="22"/>
        </w:rPr>
        <w:t xml:space="preserve"> </w:t>
      </w:r>
      <w:r w:rsidRPr="006D65CC">
        <w:rPr>
          <w:rFonts w:ascii="Arial Narrow" w:hAnsi="Arial Narrow" w:cs="Arial"/>
          <w:sz w:val="22"/>
          <w:szCs w:val="22"/>
        </w:rPr>
        <w:t>5</w:t>
      </w:r>
    </w:p>
    <w:p w14:paraId="59A770C6" w14:textId="77777777" w:rsidR="00D34297" w:rsidRPr="006D65CC" w:rsidRDefault="00661C3D" w:rsidP="00D34297">
      <w:pPr>
        <w:rPr>
          <w:rFonts w:ascii="Arial Narrow" w:hAnsi="Arial Narrow" w:cs="Arial"/>
          <w:sz w:val="22"/>
          <w:szCs w:val="22"/>
        </w:rPr>
      </w:pPr>
      <w:r w:rsidRPr="006D65CC">
        <w:rPr>
          <w:rFonts w:ascii="Arial Narrow" w:hAnsi="Arial Narrow" w:cs="Arial"/>
          <w:sz w:val="22"/>
          <w:szCs w:val="22"/>
        </w:rPr>
        <w:t>85-681</w:t>
      </w:r>
      <w:r w:rsidR="00D34297" w:rsidRPr="006D65CC">
        <w:rPr>
          <w:rFonts w:ascii="Arial Narrow" w:hAnsi="Arial Narrow" w:cs="Arial"/>
          <w:sz w:val="22"/>
          <w:szCs w:val="22"/>
        </w:rPr>
        <w:t xml:space="preserve"> </w:t>
      </w:r>
      <w:r w:rsidRPr="006D65CC">
        <w:rPr>
          <w:rFonts w:ascii="Arial Narrow" w:hAnsi="Arial Narrow" w:cs="Arial"/>
          <w:sz w:val="22"/>
          <w:szCs w:val="22"/>
        </w:rPr>
        <w:t>Bydgoszcz</w:t>
      </w:r>
    </w:p>
    <w:p w14:paraId="079E3686" w14:textId="77777777" w:rsidR="00D34297" w:rsidRPr="006D65CC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6D65C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B9E56F2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6D65CC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7A516B86" w14:textId="57634098" w:rsidR="006D65CC" w:rsidRPr="00A41A66" w:rsidRDefault="006D65CC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A41A66">
        <w:rPr>
          <w:rFonts w:ascii="Arial Narrow" w:hAnsi="Arial Narrow" w:cs="Arial"/>
          <w:bCs/>
          <w:sz w:val="22"/>
          <w:szCs w:val="22"/>
        </w:rPr>
        <w:t xml:space="preserve"> </w:t>
      </w:r>
      <w:r w:rsidR="00A41A66">
        <w:rPr>
          <w:rFonts w:ascii="Arial Narrow" w:hAnsi="Arial Narrow" w:cs="Arial"/>
          <w:b/>
          <w:sz w:val="22"/>
          <w:szCs w:val="22"/>
        </w:rPr>
        <w:t>902/2024</w:t>
      </w:r>
    </w:p>
    <w:p w14:paraId="647A5874" w14:textId="77777777" w:rsidR="00D34297" w:rsidRPr="006D65CC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6D65CC">
        <w:rPr>
          <w:rFonts w:ascii="Arial Narrow" w:hAnsi="Arial Narrow" w:cs="Arial"/>
          <w:b/>
          <w:sz w:val="24"/>
          <w:szCs w:val="24"/>
        </w:rPr>
        <w:t>WYKONAWCY</w:t>
      </w:r>
    </w:p>
    <w:p w14:paraId="44A0527A" w14:textId="77777777" w:rsidR="00D34297" w:rsidRPr="006D65CC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6D65CC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6D65CC" w14:paraId="301EDA08" w14:textId="77777777" w:rsidTr="00D34297">
        <w:tc>
          <w:tcPr>
            <w:tcW w:w="9180" w:type="dxa"/>
            <w:shd w:val="clear" w:color="auto" w:fill="F2F2F2"/>
            <w:hideMark/>
          </w:tcPr>
          <w:p w14:paraId="5588E138" w14:textId="77777777" w:rsidR="00D34297" w:rsidRPr="006D65CC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D65C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7F350572" w14:textId="77777777" w:rsidR="00D34297" w:rsidRPr="006D65CC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D65C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2A9F22E0" w14:textId="77777777" w:rsidR="00D34297" w:rsidRPr="006D65CC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3609A72B" w14:textId="77777777" w:rsidR="00D34297" w:rsidRPr="006D65CC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D65C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D65C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D65C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6D65CC" w14:paraId="7C3C6C5D" w14:textId="77777777" w:rsidTr="00310284">
        <w:tc>
          <w:tcPr>
            <w:tcW w:w="2269" w:type="dxa"/>
            <w:shd w:val="clear" w:color="auto" w:fill="auto"/>
          </w:tcPr>
          <w:p w14:paraId="2B5EF483" w14:textId="77777777" w:rsidR="00D34297" w:rsidRPr="006D65CC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65C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4D721E6" w14:textId="77777777" w:rsidR="00D34297" w:rsidRPr="006D65CC" w:rsidRDefault="00661C3D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65CC">
              <w:rPr>
                <w:rFonts w:ascii="Arial Narrow" w:hAnsi="Arial Narrow" w:cs="Arial"/>
                <w:bCs/>
                <w:sz w:val="22"/>
                <w:szCs w:val="22"/>
              </w:rPr>
              <w:t>Dostawy wyrobów medycznych wraz z dzierżawą urządzeń dla Zakładu Analityki Lekarskiej</w:t>
            </w:r>
          </w:p>
        </w:tc>
      </w:tr>
      <w:tr w:rsidR="00661C3D" w:rsidRPr="006D65CC" w14:paraId="4F5F4671" w14:textId="77777777" w:rsidTr="00D7057F">
        <w:tc>
          <w:tcPr>
            <w:tcW w:w="2269" w:type="dxa"/>
            <w:shd w:val="clear" w:color="auto" w:fill="auto"/>
          </w:tcPr>
          <w:p w14:paraId="351616B5" w14:textId="77777777" w:rsidR="00661C3D" w:rsidRPr="006D65CC" w:rsidRDefault="00661C3D" w:rsidP="00D7057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65C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71FF63" w14:textId="77777777" w:rsidR="00661C3D" w:rsidRPr="006D65CC" w:rsidRDefault="00661C3D" w:rsidP="00D7057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65CC">
              <w:rPr>
                <w:rFonts w:ascii="Arial Narrow" w:hAnsi="Arial Narrow" w:cs="Arial"/>
                <w:bCs/>
                <w:sz w:val="22"/>
                <w:szCs w:val="22"/>
              </w:rPr>
              <w:t>123/2023</w:t>
            </w:r>
          </w:p>
        </w:tc>
      </w:tr>
    </w:tbl>
    <w:p w14:paraId="151E2FD9" w14:textId="77777777" w:rsidR="00010B31" w:rsidRPr="006D65CC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421E66A8" w14:textId="77777777" w:rsidR="00010B31" w:rsidRPr="006D65CC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6D65CC">
        <w:rPr>
          <w:rFonts w:ascii="Arial Narrow" w:hAnsi="Arial Narrow" w:cs="Arial"/>
          <w:sz w:val="22"/>
          <w:szCs w:val="22"/>
        </w:rPr>
        <w:t xml:space="preserve">Zamawiający, </w:t>
      </w:r>
      <w:r w:rsidR="00661C3D" w:rsidRPr="006D65CC">
        <w:rPr>
          <w:rFonts w:ascii="Arial Narrow" w:hAnsi="Arial Narrow" w:cs="Arial"/>
          <w:b/>
          <w:sz w:val="22"/>
          <w:szCs w:val="22"/>
        </w:rPr>
        <w:t>10WSzKzP SPZOZ</w:t>
      </w:r>
      <w:r w:rsidRPr="006D65CC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661C3D" w:rsidRPr="006D65CC">
        <w:rPr>
          <w:rFonts w:ascii="Arial Narrow" w:hAnsi="Arial Narrow" w:cs="Arial"/>
          <w:sz w:val="22"/>
          <w:szCs w:val="22"/>
        </w:rPr>
        <w:t>(</w:t>
      </w:r>
      <w:proofErr w:type="spellStart"/>
      <w:r w:rsidR="00661C3D" w:rsidRPr="006D65CC">
        <w:rPr>
          <w:rFonts w:ascii="Arial Narrow" w:hAnsi="Arial Narrow" w:cs="Arial"/>
          <w:sz w:val="22"/>
          <w:szCs w:val="22"/>
        </w:rPr>
        <w:t>t.j</w:t>
      </w:r>
      <w:proofErr w:type="spellEnd"/>
      <w:r w:rsidR="00661C3D" w:rsidRPr="006D65CC">
        <w:rPr>
          <w:rFonts w:ascii="Arial Narrow" w:hAnsi="Arial Narrow" w:cs="Arial"/>
          <w:sz w:val="22"/>
          <w:szCs w:val="22"/>
        </w:rPr>
        <w:t>. Dz. U. z 2023r. poz. 1605)</w:t>
      </w:r>
      <w:r w:rsidRPr="006D65CC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6D65CC">
        <w:rPr>
          <w:rFonts w:ascii="Arial Narrow" w:hAnsi="Arial Narrow" w:cs="Arial"/>
          <w:sz w:val="22"/>
          <w:szCs w:val="22"/>
        </w:rPr>
        <w:t>na</w:t>
      </w:r>
      <w:r w:rsidRPr="006D65CC">
        <w:rPr>
          <w:rFonts w:ascii="Arial Narrow" w:hAnsi="Arial Narrow" w:cs="Arial"/>
          <w:sz w:val="22"/>
          <w:szCs w:val="22"/>
        </w:rPr>
        <w:t xml:space="preserve"> </w:t>
      </w:r>
      <w:r w:rsidR="00D8293D" w:rsidRPr="006D65CC">
        <w:rPr>
          <w:rFonts w:ascii="Arial Narrow" w:hAnsi="Arial Narrow" w:cs="Arial"/>
          <w:sz w:val="22"/>
          <w:szCs w:val="22"/>
        </w:rPr>
        <w:t>na</w:t>
      </w:r>
      <w:r w:rsidR="00010B31" w:rsidRPr="006D65CC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6D65CC" w14:paraId="380FA4E1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5182B" w14:textId="77777777" w:rsidR="00D44D12" w:rsidRPr="006D65CC" w:rsidRDefault="00D44D12" w:rsidP="00D34297">
            <w:pPr>
              <w:jc w:val="center"/>
              <w:rPr>
                <w:rFonts w:ascii="Arial Narrow" w:hAnsi="Arial Narrow" w:cs="Arial"/>
              </w:rPr>
            </w:pPr>
            <w:r w:rsidRPr="006D65CC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FAFF" w14:textId="77777777" w:rsidR="00D44D12" w:rsidRPr="006D65CC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6D65CC">
              <w:rPr>
                <w:rFonts w:ascii="Arial Narrow" w:hAnsi="Arial Narrow" w:cs="Arial"/>
                <w:b/>
              </w:rPr>
              <w:t>Temat</w:t>
            </w:r>
          </w:p>
          <w:p w14:paraId="4585C627" w14:textId="77777777" w:rsidR="00D44D12" w:rsidRPr="006D65CC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6D65CC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661C3D" w:rsidRPr="006D65CC" w14:paraId="2793D393" w14:textId="77777777" w:rsidTr="00D7057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15FE" w14:textId="77777777" w:rsidR="00661C3D" w:rsidRPr="006D65CC" w:rsidRDefault="00661C3D" w:rsidP="00D7057F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65CC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98B56" w14:textId="77777777" w:rsidR="00661C3D" w:rsidRPr="006D65CC" w:rsidRDefault="00661C3D" w:rsidP="00D7057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D65CC">
              <w:rPr>
                <w:rFonts w:ascii="Arial Narrow" w:hAnsi="Arial Narrow" w:cs="Arial"/>
                <w:b/>
                <w:sz w:val="22"/>
                <w:szCs w:val="22"/>
              </w:rPr>
              <w:t xml:space="preserve">Analizator do </w:t>
            </w:r>
            <w:proofErr w:type="spellStart"/>
            <w:r w:rsidRPr="006D65CC">
              <w:rPr>
                <w:rFonts w:ascii="Arial Narrow" w:hAnsi="Arial Narrow" w:cs="Arial"/>
                <w:b/>
                <w:sz w:val="22"/>
                <w:szCs w:val="22"/>
              </w:rPr>
              <w:t>elektroferezy</w:t>
            </w:r>
            <w:proofErr w:type="spellEnd"/>
            <w:r w:rsidRPr="006D65CC">
              <w:rPr>
                <w:rFonts w:ascii="Arial Narrow" w:hAnsi="Arial Narrow" w:cs="Arial"/>
                <w:b/>
                <w:sz w:val="22"/>
                <w:szCs w:val="22"/>
              </w:rPr>
              <w:t xml:space="preserve"> białek wraz z asortymentem</w:t>
            </w:r>
          </w:p>
          <w:p w14:paraId="738348D1" w14:textId="77777777" w:rsidR="00661C3D" w:rsidRPr="006D65CC" w:rsidRDefault="00661C3D" w:rsidP="00D7057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65CC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D65C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E8D6D52" w14:textId="77777777" w:rsidR="00661C3D" w:rsidRPr="006D65CC" w:rsidRDefault="00661C3D" w:rsidP="00D7057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65CC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6D65CC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D65CC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62A78BC6" w14:textId="77777777" w:rsidR="00661C3D" w:rsidRPr="006D65CC" w:rsidRDefault="00661C3D" w:rsidP="00D7057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65CC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D65C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0AA127B" w14:textId="7EC9966E" w:rsidR="00661C3D" w:rsidRPr="006D65CC" w:rsidRDefault="00D41150" w:rsidP="00D7057F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Oferta wykonawcy w zadaniu</w:t>
            </w:r>
            <w:r>
              <w:rPr>
                <w:rFonts w:ascii="Arial Narrow" w:hAnsi="Arial Narrow"/>
                <w:sz w:val="22"/>
                <w:szCs w:val="22"/>
              </w:rPr>
              <w:t xml:space="preserve"> 9 </w:t>
            </w:r>
            <w:r w:rsidRPr="003245AC">
              <w:rPr>
                <w:rFonts w:ascii="Arial Narrow" w:hAnsi="Arial Narrow"/>
                <w:sz w:val="22"/>
                <w:szCs w:val="22"/>
              </w:rPr>
              <w:t>została odrzucona na podstawie art.</w:t>
            </w:r>
            <w:r>
              <w:rPr>
                <w:rFonts w:ascii="Arial Narrow" w:hAnsi="Arial Narrow"/>
                <w:sz w:val="22"/>
                <w:szCs w:val="22"/>
              </w:rPr>
              <w:t xml:space="preserve"> 226 ust. 1 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pkt. </w:t>
            </w:r>
            <w:r>
              <w:rPr>
                <w:rFonts w:ascii="Arial Narrow" w:hAnsi="Arial Narrow"/>
                <w:sz w:val="22"/>
                <w:szCs w:val="22"/>
              </w:rPr>
              <w:t>2 lit. c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ustawy Prawo zamówień publicznych.</w:t>
            </w:r>
          </w:p>
        </w:tc>
      </w:tr>
      <w:tr w:rsidR="00661C3D" w:rsidRPr="006D65CC" w14:paraId="118418B2" w14:textId="77777777" w:rsidTr="00D7057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6E8A" w14:textId="77777777" w:rsidR="00661C3D" w:rsidRPr="006D65CC" w:rsidRDefault="00661C3D" w:rsidP="00D7057F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65CC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5908E" w14:textId="77777777" w:rsidR="00661C3D" w:rsidRPr="006D65CC" w:rsidRDefault="00661C3D" w:rsidP="00D7057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D65CC">
              <w:rPr>
                <w:rFonts w:ascii="Arial Narrow" w:hAnsi="Arial Narrow" w:cs="Arial"/>
                <w:b/>
                <w:sz w:val="22"/>
                <w:szCs w:val="22"/>
              </w:rPr>
              <w:t xml:space="preserve">Analizator </w:t>
            </w:r>
            <w:proofErr w:type="spellStart"/>
            <w:r w:rsidRPr="006D65CC">
              <w:rPr>
                <w:rFonts w:ascii="Arial Narrow" w:hAnsi="Arial Narrow" w:cs="Arial"/>
                <w:b/>
                <w:sz w:val="22"/>
                <w:szCs w:val="22"/>
              </w:rPr>
              <w:t>koagulogiczny</w:t>
            </w:r>
            <w:proofErr w:type="spellEnd"/>
            <w:r w:rsidRPr="006D65CC">
              <w:rPr>
                <w:rFonts w:ascii="Arial Narrow" w:hAnsi="Arial Narrow" w:cs="Arial"/>
                <w:b/>
                <w:sz w:val="22"/>
                <w:szCs w:val="22"/>
              </w:rPr>
              <w:t xml:space="preserve"> wraz z asortymentem</w:t>
            </w:r>
          </w:p>
          <w:p w14:paraId="13276B22" w14:textId="77777777" w:rsidR="00661C3D" w:rsidRPr="006D65CC" w:rsidRDefault="00661C3D" w:rsidP="00D7057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65CC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D65C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A45BF21" w14:textId="77777777" w:rsidR="00661C3D" w:rsidRPr="006D65CC" w:rsidRDefault="00661C3D" w:rsidP="00D7057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65CC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Art. 255 pkt. 3 ustawy </w:t>
            </w:r>
            <w:proofErr w:type="spellStart"/>
            <w:r w:rsidRPr="006D65CC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D65CC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14:paraId="10C255A5" w14:textId="77777777" w:rsidR="00661C3D" w:rsidRPr="006D65CC" w:rsidRDefault="00661C3D" w:rsidP="00D7057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65CC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D65C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A5C49B3" w14:textId="33F94CF3" w:rsidR="00661C3D" w:rsidRPr="006D65CC" w:rsidRDefault="00620158" w:rsidP="00D7057F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</w:tbl>
    <w:p w14:paraId="08564588" w14:textId="77777777" w:rsidR="00620158" w:rsidRDefault="00620158" w:rsidP="00620158">
      <w:pPr>
        <w:pStyle w:val="Tekstpodstawowy"/>
        <w:spacing w:before="600" w:after="480" w:line="276" w:lineRule="auto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14:paraId="73070FF6" w14:textId="77777777" w:rsidR="004E106D" w:rsidRDefault="004E106D" w:rsidP="00620158">
      <w:pPr>
        <w:pStyle w:val="Tekstpodstawowy"/>
        <w:spacing w:before="600" w:after="480" w:line="276" w:lineRule="auto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14:paraId="13B40EC7" w14:textId="290A39C0" w:rsidR="00010B31" w:rsidRDefault="00010B31" w:rsidP="00620158">
      <w:pPr>
        <w:pStyle w:val="Tekstpodstawowy"/>
        <w:spacing w:before="600" w:after="480" w:line="276" w:lineRule="auto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620158">
        <w:rPr>
          <w:rFonts w:ascii="Arial Narrow" w:hAnsi="Arial Narrow" w:cs="Arial"/>
          <w:i/>
          <w:sz w:val="22"/>
          <w:szCs w:val="22"/>
        </w:rPr>
        <w:t>Zamawiający</w:t>
      </w:r>
    </w:p>
    <w:p w14:paraId="5705C0FE" w14:textId="77777777" w:rsidR="004E106D" w:rsidRP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168F593D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22F272DF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51BCDF5B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60CE301B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7ED10501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02946DD2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7607CB78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710DB175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6916525E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21856E0E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09872BAF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1AF5B840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1E47DCA1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6B9EA025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28EE3BA1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7C87C0F9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3052FB38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109E0AF5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04C77402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6CC35143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651861C2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748F5264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1DD66061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542BA75D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6297DDEA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0690D126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2D9A1C42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4B624603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18A721A0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47A65D03" w14:textId="77777777" w:rsid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12C9BE0C" w14:textId="5EC1B0BE" w:rsidR="004E106D" w:rsidRPr="004E106D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  <w:r w:rsidRPr="004E106D">
        <w:rPr>
          <w:rFonts w:ascii="Arial Narrow" w:hAnsi="Arial Narrow" w:cs="Arial"/>
          <w:color w:val="1B1B1B"/>
        </w:rPr>
        <w:t xml:space="preserve">Wykonano w 2 egz. na </w:t>
      </w:r>
      <w:r>
        <w:rPr>
          <w:rFonts w:ascii="Arial Narrow" w:hAnsi="Arial Narrow" w:cs="Arial"/>
          <w:color w:val="1B1B1B"/>
        </w:rPr>
        <w:t>1</w:t>
      </w:r>
      <w:r w:rsidRPr="004E106D">
        <w:rPr>
          <w:rFonts w:ascii="Arial Narrow" w:hAnsi="Arial Narrow" w:cs="Arial"/>
          <w:color w:val="1B1B1B"/>
        </w:rPr>
        <w:t>ark.</w:t>
      </w:r>
    </w:p>
    <w:p w14:paraId="608C89CE" w14:textId="77777777" w:rsidR="004E106D" w:rsidRPr="00A41A66" w:rsidRDefault="004E106D" w:rsidP="004E106D">
      <w:pPr>
        <w:shd w:val="clear" w:color="auto" w:fill="FFFFFF"/>
        <w:textAlignment w:val="baseline"/>
        <w:rPr>
          <w:rFonts w:ascii="Arial Narrow" w:hAnsi="Arial Narrow"/>
        </w:rPr>
      </w:pPr>
      <w:r w:rsidRPr="00A41A66">
        <w:rPr>
          <w:rFonts w:ascii="Arial Narrow" w:hAnsi="Arial Narrow"/>
        </w:rPr>
        <w:t xml:space="preserve">Egz. 1 – a/a kancelaria  </w:t>
      </w:r>
    </w:p>
    <w:p w14:paraId="0A8F8D90" w14:textId="77777777" w:rsidR="004E106D" w:rsidRPr="00A41A66" w:rsidRDefault="004E106D" w:rsidP="004E106D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  <w:r w:rsidRPr="00A41A66">
        <w:rPr>
          <w:rFonts w:ascii="Arial Narrow" w:hAnsi="Arial Narrow"/>
        </w:rPr>
        <w:t xml:space="preserve">Egz. 2 – uczestnicy postępowania str. </w:t>
      </w:r>
      <w:proofErr w:type="spellStart"/>
      <w:r w:rsidRPr="00A41A66">
        <w:rPr>
          <w:rFonts w:ascii="Arial Narrow" w:hAnsi="Arial Narrow"/>
        </w:rPr>
        <w:t>int</w:t>
      </w:r>
      <w:proofErr w:type="spellEnd"/>
      <w:r w:rsidRPr="00A41A66">
        <w:rPr>
          <w:rFonts w:ascii="Arial Narrow" w:hAnsi="Arial Narrow"/>
        </w:rPr>
        <w:t xml:space="preserve">. 10wsk.mil.pl i e-propublico.pl; </w:t>
      </w:r>
      <w:proofErr w:type="spellStart"/>
      <w:r w:rsidRPr="00A41A66">
        <w:rPr>
          <w:rFonts w:ascii="Arial Narrow" w:hAnsi="Arial Narrow"/>
        </w:rPr>
        <w:t>SZPubl</w:t>
      </w:r>
      <w:proofErr w:type="spellEnd"/>
      <w:r w:rsidRPr="00A41A66">
        <w:rPr>
          <w:rFonts w:ascii="Arial Narrow" w:hAnsi="Arial Narrow"/>
        </w:rPr>
        <w:t>. T2612 B5</w:t>
      </w:r>
    </w:p>
    <w:p w14:paraId="40368C1A" w14:textId="77777777" w:rsidR="004E106D" w:rsidRPr="004E106D" w:rsidRDefault="004E106D" w:rsidP="004E106D">
      <w:pPr>
        <w:rPr>
          <w:rFonts w:ascii="Arial Narrow" w:hAnsi="Arial Narrow"/>
        </w:rPr>
      </w:pPr>
      <w:r w:rsidRPr="004E106D">
        <w:rPr>
          <w:rFonts w:ascii="Arial Narrow" w:hAnsi="Arial Narrow"/>
        </w:rPr>
        <w:t>Wyk. B. Baranowska tel. 261 417 364</w:t>
      </w:r>
    </w:p>
    <w:p w14:paraId="4C8FA71C" w14:textId="31149AB3" w:rsidR="00620158" w:rsidRPr="006D65CC" w:rsidRDefault="004E106D" w:rsidP="004E106D">
      <w:pPr>
        <w:rPr>
          <w:rFonts w:ascii="Arial Narrow" w:hAnsi="Arial Narrow"/>
        </w:rPr>
      </w:pPr>
      <w:r w:rsidRPr="004E106D">
        <w:rPr>
          <w:rFonts w:ascii="Arial Narrow" w:hAnsi="Arial Narrow"/>
        </w:rPr>
        <w:t>Data: 2024-01-31</w:t>
      </w:r>
    </w:p>
    <w:sectPr w:rsidR="00620158" w:rsidRPr="006D65CC" w:rsidSect="007778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91D71" w14:textId="77777777" w:rsidR="007778B6" w:rsidRDefault="007778B6" w:rsidP="00D34297">
      <w:r>
        <w:separator/>
      </w:r>
    </w:p>
  </w:endnote>
  <w:endnote w:type="continuationSeparator" w:id="0">
    <w:p w14:paraId="5D866665" w14:textId="77777777" w:rsidR="007778B6" w:rsidRDefault="007778B6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7FD13" w14:textId="77777777" w:rsidR="00661C3D" w:rsidRDefault="00661C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B3656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12050F7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28B07" w14:textId="77777777" w:rsidR="00661C3D" w:rsidRDefault="00661C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16CC5" w14:textId="77777777" w:rsidR="007778B6" w:rsidRDefault="007778B6" w:rsidP="00D34297">
      <w:r>
        <w:separator/>
      </w:r>
    </w:p>
  </w:footnote>
  <w:footnote w:type="continuationSeparator" w:id="0">
    <w:p w14:paraId="42ACCF49" w14:textId="77777777" w:rsidR="007778B6" w:rsidRDefault="007778B6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939A9" w14:textId="77777777" w:rsidR="00661C3D" w:rsidRDefault="00661C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11B3F" w14:textId="77777777" w:rsidR="00661C3D" w:rsidRDefault="00661C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3BA20" w14:textId="77777777" w:rsidR="00661C3D" w:rsidRDefault="00661C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78B6"/>
    <w:rsid w:val="00010B31"/>
    <w:rsid w:val="00104963"/>
    <w:rsid w:val="00150F65"/>
    <w:rsid w:val="002A7DFF"/>
    <w:rsid w:val="00310284"/>
    <w:rsid w:val="004E106D"/>
    <w:rsid w:val="004E2226"/>
    <w:rsid w:val="005464E2"/>
    <w:rsid w:val="00620158"/>
    <w:rsid w:val="00661C3D"/>
    <w:rsid w:val="006D65CC"/>
    <w:rsid w:val="007778B6"/>
    <w:rsid w:val="00823326"/>
    <w:rsid w:val="00856A3E"/>
    <w:rsid w:val="00894412"/>
    <w:rsid w:val="009462DF"/>
    <w:rsid w:val="009500EB"/>
    <w:rsid w:val="00993EFC"/>
    <w:rsid w:val="00A41A66"/>
    <w:rsid w:val="00AB3E72"/>
    <w:rsid w:val="00AC1A4B"/>
    <w:rsid w:val="00D34297"/>
    <w:rsid w:val="00D41150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BD71C0"/>
  <w15:chartTrackingRefBased/>
  <w15:docId w15:val="{033CB0A4-F636-4853-B734-AA73F4597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D3426-B087-4028-8B7E-3C964952A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227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7</cp:revision>
  <cp:lastPrinted>2024-01-31T09:53:00Z</cp:lastPrinted>
  <dcterms:created xsi:type="dcterms:W3CDTF">2024-01-31T09:33:00Z</dcterms:created>
  <dcterms:modified xsi:type="dcterms:W3CDTF">2024-01-31T09:53:00Z</dcterms:modified>
</cp:coreProperties>
</file>