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3B3CD4B" w:rsidR="00D409DE" w:rsidRPr="00FA3C65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BD5D5D">
        <w:rPr>
          <w:rFonts w:ascii="Arial" w:hAnsi="Arial" w:cs="Arial"/>
        </w:rPr>
        <w:t xml:space="preserve"> na</w:t>
      </w:r>
      <w:r w:rsidR="00B33400" w:rsidRPr="00FA3C65">
        <w:rPr>
          <w:rFonts w:ascii="Arial" w:hAnsi="Arial" w:cs="Arial"/>
        </w:rPr>
        <w:t xml:space="preserve"> </w:t>
      </w:r>
      <w:r w:rsidR="00BD5D5D">
        <w:rPr>
          <w:rFonts w:ascii="Arial" w:hAnsi="Arial" w:cs="Arial"/>
          <w:b/>
          <w:bCs/>
          <w:iCs/>
        </w:rPr>
        <w:t>dostawę, wymianę, podłączenie i uruchomienie elementów stacji uzdatniania wody zdemineralizowanej w budynku Wydziału Biologii UAM przy ul. Uniwersytetu Poznańskiego 6 w Poznaniu</w:t>
      </w:r>
      <w:r w:rsidR="00300F59">
        <w:rPr>
          <w:rFonts w:ascii="Arial" w:hAnsi="Arial" w:cs="Arial"/>
          <w:b/>
          <w:bCs/>
          <w:iCs/>
        </w:rPr>
        <w:t xml:space="preserve"> wraz z instruktażem</w:t>
      </w:r>
      <w:r w:rsidR="00BD5D5D">
        <w:rPr>
          <w:rFonts w:ascii="Arial" w:hAnsi="Arial" w:cs="Arial"/>
          <w:b/>
          <w:szCs w:val="18"/>
        </w:rPr>
        <w:t xml:space="preserve"> </w:t>
      </w:r>
      <w:r w:rsidR="002C7309" w:rsidRPr="00FA3C65">
        <w:rPr>
          <w:rFonts w:ascii="Arial" w:hAnsi="Arial" w:cs="Arial"/>
          <w:b/>
        </w:rPr>
        <w:t>nr</w:t>
      </w:r>
      <w:r w:rsidR="00BD5D5D">
        <w:rPr>
          <w:rFonts w:ascii="Arial" w:hAnsi="Arial" w:cs="Arial"/>
          <w:b/>
        </w:rPr>
        <w:t> </w:t>
      </w:r>
      <w:r w:rsidR="002C7309" w:rsidRPr="00FA3C65">
        <w:rPr>
          <w:rFonts w:ascii="Arial" w:hAnsi="Arial" w:cs="Arial"/>
          <w:b/>
        </w:rPr>
        <w:t>sprawy ZP</w:t>
      </w:r>
      <w:r w:rsidR="00A72819" w:rsidRPr="00FA3C65">
        <w:rPr>
          <w:rFonts w:ascii="Arial" w:hAnsi="Arial" w:cs="Arial"/>
          <w:b/>
        </w:rPr>
        <w:t>3</w:t>
      </w:r>
      <w:r w:rsidR="002C7309" w:rsidRPr="00FA3C65">
        <w:rPr>
          <w:rFonts w:ascii="Arial" w:hAnsi="Arial" w:cs="Arial"/>
          <w:b/>
        </w:rPr>
        <w:t>/</w:t>
      </w:r>
      <w:r w:rsidR="00BD5D5D">
        <w:rPr>
          <w:rFonts w:ascii="Arial" w:hAnsi="Arial" w:cs="Arial"/>
          <w:b/>
        </w:rPr>
        <w:t>2171</w:t>
      </w:r>
      <w:r w:rsidR="002C7309" w:rsidRPr="00FA3C65">
        <w:rPr>
          <w:rFonts w:ascii="Arial" w:hAnsi="Arial" w:cs="Arial"/>
          <w:b/>
        </w:rPr>
        <w:t>/2</w:t>
      </w:r>
      <w:r w:rsidR="00A72819" w:rsidRPr="00FA3C65">
        <w:rPr>
          <w:rFonts w:ascii="Arial" w:hAnsi="Arial" w:cs="Arial"/>
          <w:b/>
        </w:rPr>
        <w:t>4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8CC7C3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D5D5D">
      <w:rPr>
        <w:rFonts w:ascii="Arial" w:hAnsi="Arial" w:cs="Arial"/>
        <w:i/>
        <w:sz w:val="20"/>
      </w:rPr>
      <w:t>2171/24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00F59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D5D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40</cp:revision>
  <cp:lastPrinted>2022-05-10T09:43:00Z</cp:lastPrinted>
  <dcterms:created xsi:type="dcterms:W3CDTF">2022-05-06T13:11:00Z</dcterms:created>
  <dcterms:modified xsi:type="dcterms:W3CDTF">2024-07-24T09:40:00Z</dcterms:modified>
</cp:coreProperties>
</file>