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2CB9C" w14:textId="77777777" w:rsidR="000709C2" w:rsidRPr="000709C2" w:rsidRDefault="000709C2" w:rsidP="000709C2">
      <w:pPr>
        <w:spacing w:after="0" w:line="24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0709C2">
        <w:rPr>
          <w:rFonts w:ascii="Arial Narrow" w:hAnsi="Arial Narrow"/>
          <w:b/>
          <w:bCs/>
          <w:sz w:val="22"/>
          <w:szCs w:val="22"/>
        </w:rPr>
        <w:t xml:space="preserve">835513-2025 - </w:t>
      </w:r>
      <w:r w:rsidRPr="000709C2">
        <w:rPr>
          <w:rFonts w:ascii="Arial Narrow" w:hAnsi="Arial Narrow"/>
          <w:sz w:val="22"/>
          <w:szCs w:val="22"/>
        </w:rPr>
        <w:t>Procedura konkurencyjna</w:t>
      </w:r>
    </w:p>
    <w:p w14:paraId="0B49EBF4" w14:textId="77777777" w:rsidR="000709C2" w:rsidRPr="000709C2" w:rsidRDefault="000709C2" w:rsidP="000709C2">
      <w:pPr>
        <w:spacing w:after="0" w:line="24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0709C2">
        <w:rPr>
          <w:rFonts w:ascii="Arial Narrow" w:hAnsi="Arial Narrow"/>
          <w:sz w:val="22"/>
          <w:szCs w:val="22"/>
        </w:rPr>
        <w:t>Polska – Implanty ortopedyczne –</w:t>
      </w:r>
      <w:r w:rsidRPr="000709C2">
        <w:rPr>
          <w:rFonts w:ascii="Arial Narrow" w:hAnsi="Arial Narrow"/>
          <w:b/>
          <w:bCs/>
          <w:sz w:val="22"/>
          <w:szCs w:val="22"/>
        </w:rPr>
        <w:t xml:space="preserve"> Dostawy sukcesywne implantów ortopedycznych, sprzętu do zaopatrzenia złamań i drobnego sprzętu jednorazowego użytku dla Oddziału Ortopedii na okres 24 miesięcy</w:t>
      </w:r>
    </w:p>
    <w:p w14:paraId="2DED9FAC" w14:textId="77777777" w:rsidR="000709C2" w:rsidRPr="000709C2" w:rsidRDefault="000709C2" w:rsidP="000709C2">
      <w:pPr>
        <w:spacing w:after="0" w:line="24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0709C2">
        <w:rPr>
          <w:rFonts w:ascii="Arial Narrow" w:hAnsi="Arial Narrow"/>
          <w:b/>
          <w:bCs/>
          <w:sz w:val="22"/>
          <w:szCs w:val="22"/>
        </w:rPr>
        <w:t>OJ S 242/2025 16/12/2025</w:t>
      </w:r>
    </w:p>
    <w:p w14:paraId="10134D86" w14:textId="77777777" w:rsidR="000709C2" w:rsidRPr="000709C2" w:rsidRDefault="000709C2" w:rsidP="000709C2">
      <w:pPr>
        <w:spacing w:line="24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0709C2">
        <w:rPr>
          <w:rFonts w:ascii="Arial Narrow" w:hAnsi="Arial Narrow"/>
          <w:sz w:val="22"/>
          <w:szCs w:val="22"/>
        </w:rPr>
        <w:t>Ogłoszenie o zamówieniu lub ogłoszenie o koncesji – tryb standardowy</w:t>
      </w:r>
      <w:r w:rsidRPr="000709C2">
        <w:rPr>
          <w:rFonts w:ascii="Arial Narrow" w:hAnsi="Arial Narrow"/>
          <w:b/>
          <w:bCs/>
          <w:sz w:val="22"/>
          <w:szCs w:val="22"/>
        </w:rPr>
        <w:t xml:space="preserve"> - Ogłoszenie o zmianie</w:t>
      </w:r>
    </w:p>
    <w:p w14:paraId="4F91BE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0709C2">
        <w:rPr>
          <w:rFonts w:ascii="Arial Narrow" w:hAnsi="Arial Narrow"/>
          <w:sz w:val="22"/>
          <w:szCs w:val="22"/>
        </w:rPr>
        <w:t>Dostawy</w:t>
      </w:r>
    </w:p>
    <w:p w14:paraId="254471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1. Nabywca</w:t>
      </w:r>
    </w:p>
    <w:p w14:paraId="4DD0D9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1.1.</w:t>
      </w:r>
    </w:p>
    <w:p w14:paraId="6029FA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Nabywca</w:t>
      </w:r>
    </w:p>
    <w:p w14:paraId="456BCF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53F3BE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E-mail: </w:t>
      </w:r>
      <w:hyperlink r:id="rId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48DC5F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Status prawny nabywcy: Podmiot prawa publicznego</w:t>
      </w:r>
    </w:p>
    <w:p w14:paraId="494C0C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0586AD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 Procedura</w:t>
      </w:r>
    </w:p>
    <w:p w14:paraId="1AC8A4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2.1.</w:t>
      </w:r>
    </w:p>
    <w:p w14:paraId="1E4BF8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Procedura</w:t>
      </w:r>
    </w:p>
    <w:p w14:paraId="6376C6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Dostawy sukcesywne implantów ortopedycznych, sprzętu do zaopatrzenia złamań i drobnego sprzętu jednorazowego użytku dla Oddziału Ortopedii na okres 24 miesięcy</w:t>
      </w:r>
    </w:p>
    <w:p w14:paraId="5EB207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Dostawy sukcesywne implantów ortopedycznych, sprzętu do zaopatrzenia złamań i drobnego sprzętu jednorazowego użytku dla Oddziału Ortopedii na okres 24 miesięcy - zgodnie z zapisami w formularzu cenowym i SWZ</w:t>
      </w:r>
    </w:p>
    <w:p w14:paraId="6ED14D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Identyfikator procedury: 80d38266-5d87-4671-8dd5-053dfe56a875</w:t>
      </w:r>
    </w:p>
    <w:p w14:paraId="6E85FC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129/2025</w:t>
      </w:r>
    </w:p>
    <w:p w14:paraId="254257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 procedury: Otwarta</w:t>
      </w:r>
    </w:p>
    <w:p w14:paraId="7D281E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Procedura jest przyspieszona: nie</w:t>
      </w:r>
    </w:p>
    <w:p w14:paraId="071B16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2.1.1.</w:t>
      </w:r>
    </w:p>
    <w:p w14:paraId="354721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4E3A3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2C115F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18C56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Dodatkowa klasyfikacja (cpv): 33600000 Produkty farmaceutyczne, 33183000 Dodatkowe wyroby ortopedyczne, 33141121 Szwy chirurgiczne, 33183300 Urządzenia do osteosyntezy, 33692100 Roztwory do wstrzykiwania</w:t>
      </w:r>
    </w:p>
    <w:p w14:paraId="6FE067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2.1.2.</w:t>
      </w:r>
    </w:p>
    <w:p w14:paraId="0EFD55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7C84B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A12E2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51894A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2.1.4.</w:t>
      </w:r>
    </w:p>
    <w:p w14:paraId="1AF476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2F709A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 wskazany w SWZ. Nie wymaga się wniesienia wadium i zabezpieczenia należytego wykonania umowy.</w:t>
      </w:r>
    </w:p>
    <w:p w14:paraId="0DDC60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Podstawa prawna: </w:t>
      </w:r>
    </w:p>
    <w:p w14:paraId="5A646C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Dyrektywa 2014/24/UE</w:t>
      </w:r>
    </w:p>
    <w:p w14:paraId="5999FB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2.1.5.</w:t>
      </w:r>
    </w:p>
    <w:p w14:paraId="0364F4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5311FD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4427A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Maksymalna liczba części zamówienia, na które jeden oferent może składać oferty: 51</w:t>
      </w:r>
    </w:p>
    <w:p w14:paraId="3564BF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75014B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Maksymalna liczba części zamówienia, których można udzielić jednemu oferentowi: 51</w:t>
      </w:r>
    </w:p>
    <w:p w14:paraId="4DC502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2.1.6.</w:t>
      </w:r>
    </w:p>
    <w:p w14:paraId="19EFC1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Podstawy wykluczenia</w:t>
      </w:r>
    </w:p>
    <w:p w14:paraId="1DDE00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Powody wykluczenia źródła: Uwaga</w:t>
      </w:r>
    </w:p>
    <w:p w14:paraId="68CF65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Aktywami zarządza likwidator: Dotyczy art. 109 ust. 1 pkt 4 ustawy Pzp</w:t>
      </w:r>
    </w:p>
    <w:p w14:paraId="776DDA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Bezpośrednie lub pośrednie zaangażowanie w przygotowanie przedmiotowego postępowania o udzielenie zamówienia: Dotyczy art. 108 ust. 1 pkt 6 ustawy Pzp</w:t>
      </w:r>
    </w:p>
    <w:p w14:paraId="4C5686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Działalność gospodarcza jest zawieszona: Dotyczy art. 108 ust. 1 pkt 6 ustawy Pzp</w:t>
      </w:r>
    </w:p>
    <w:p w14:paraId="2E7293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Inna sytuacja podobna do upadłości wynikająca z prawa krajowego: Dotyczy art. 109 ust. 1 pkt 4 ustawy Pzp</w:t>
      </w:r>
    </w:p>
    <w:p w14:paraId="7C9FB4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Niewypłacalność: Dotyczy art. 109 ust. 1 pkt 4 ustawy Pzp</w:t>
      </w:r>
    </w:p>
    <w:p w14:paraId="15E6AC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Naruszenie obowiązku płatności podatków: Dotyczy art. 108 ust. 1 pkt 3 i art. 109 ust. 1 pkt. 1 stawy Pzep ustawy Pzp</w:t>
      </w:r>
    </w:p>
    <w:p w14:paraId="4D73A6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Podstawy wykluczenia o charakterze wyłącznie krajowym: Dotyczy art. 108 ust. 1 pkt 1 i pkt 4, art. 109 ust. 1 pkt 1, art. 108 ust. 1 i 2 pkt 4 ustawy Pzp, podstawy wykluczenia wskazanych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68B80E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Naruszenie obowiązku opłacenia składek na ubezpieczenie społeczne: Dotyczy art. 108 ust. 1 pkt 3 i art. 109 ust. 1 pkt 1 ustawy Pzp,</w:t>
      </w:r>
    </w:p>
    <w:p w14:paraId="781ED8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Układ z wierzycielami: Dotyczy art. 109 ust. 1 pkt 4 ustawy Pzp,</w:t>
      </w:r>
    </w:p>
    <w:p w14:paraId="52638F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Upadłość: Dotyczy art. 109 ust. 1 pkt 4 ustawy Pzp,</w:t>
      </w:r>
    </w:p>
    <w:p w14:paraId="50941A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Winni wprowadzenia w błąd, zatajenia informacji, niemożności dostarczenia wymaganych dokumentów i uzyskania informacji poufnych w ramach tej procedury: Dotyczy art. 109 ust. 1 pkt 10 ustawy Pzp,</w:t>
      </w:r>
    </w:p>
    <w:p w14:paraId="5CC6F0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 Część zamówienia</w:t>
      </w:r>
    </w:p>
    <w:p w14:paraId="57102E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2D108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LOT-0001</w:t>
      </w:r>
    </w:p>
    <w:p w14:paraId="482DA9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1. Endoproteza I</w:t>
      </w:r>
    </w:p>
    <w:p w14:paraId="1ACD16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I - zgodnie z zapisami w formularzu cenowym i SWZ</w:t>
      </w:r>
    </w:p>
    <w:p w14:paraId="48F46F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</w:t>
      </w:r>
    </w:p>
    <w:p w14:paraId="646AAF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BE551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76767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350483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947C3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21116F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34E7F1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11696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AA20B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595BB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6C3BEC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1E205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7081A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CF315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549020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382A05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F2EB3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DA101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D054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74379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296C5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D21F8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B44BF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4780B5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2FC10A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BB076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BBF0D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4B62A6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29C11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625B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06D77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27FF3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1A486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FC677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BF138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01D9A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 udzielenia - Liczba: 25,00</w:t>
      </w:r>
    </w:p>
    <w:p w14:paraId="2ABBC0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FE1CA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41DAF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1E847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56F8A0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3A84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2F08F4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05A030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6D771D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DC414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4788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158C5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58FE2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BF6DB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385A93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EC7F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CE9A6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AB483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A2F07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92FA2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37AA5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335A4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BE141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5B88B0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25D92B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755FF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593965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9FA3F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04F95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683599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B3C75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975FA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E1283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745C4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A97D8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3E69C4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A9508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27944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13F59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64A2D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6C77A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3DAD98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</w:t>
      </w:r>
      <w:r w:rsidRPr="000709C2">
        <w:rPr>
          <w:rFonts w:ascii="Arial Narrow" w:hAnsi="Arial Narrow"/>
          <w:sz w:val="20"/>
          <w:szCs w:val="20"/>
        </w:rPr>
        <w:lastRenderedPageBreak/>
        <w:t>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B1DD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D956F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8DEF1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5BF1C7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LOT-0002</w:t>
      </w:r>
    </w:p>
    <w:p w14:paraId="65885B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2. Endoproteza II</w:t>
      </w:r>
    </w:p>
    <w:p w14:paraId="3B246B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II - zgodnie z zapisami w formularzu cenowym i SWZ</w:t>
      </w:r>
    </w:p>
    <w:p w14:paraId="7F4859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</w:t>
      </w:r>
    </w:p>
    <w:p w14:paraId="159DC4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0960B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774251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64479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4BFC7F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30C347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4EA6C5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EEC64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7DCE00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30667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7C441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F0323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687B5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F4C3D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AEBFD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5A650B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717D82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6FAB7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B4B6E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7DF61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7FA70E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6F50B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1C4CA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59703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7D5EE3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C3DE9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E44D6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21E715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93626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D7186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7510E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BACFD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674E5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7D9E73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2CE62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AD99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8EFB5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F0A92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399A5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48636A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28F683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41A16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7ED2B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09986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4CB9D7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081BE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6BBD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5.1.12.</w:t>
      </w:r>
    </w:p>
    <w:p w14:paraId="2C45DF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FAACE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6B53F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2648F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CEAE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2061A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2F2B2D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66D01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3EDE7B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83160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93DFA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9C115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7F5C6D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7E522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C704B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B0F07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AA4C0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D7A93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626705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2548F6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B2571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6685F5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3C3197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59761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2B8F4F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33E35E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4B1E5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27BBAD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6608D4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BD73D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B6D3F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92026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16D56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AAC3C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7C9EBC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LOT-0003</w:t>
      </w:r>
    </w:p>
    <w:p w14:paraId="70AD07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3. Endoproteza III</w:t>
      </w:r>
    </w:p>
    <w:p w14:paraId="390145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III - zgodnie z zapisami w formularzu cenowym i SWZ</w:t>
      </w:r>
    </w:p>
    <w:p w14:paraId="00D1F0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</w:t>
      </w:r>
    </w:p>
    <w:p w14:paraId="10F96A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4B8938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6A4204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1C5DD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1EDF0D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E151F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3B6EC6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3B7D7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5ECC31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A8EAF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EDE5F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2407C8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59B14E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229E9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1CF41A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5BAE70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E1434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82D99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86440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90078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Kryteria kwalifikacji</w:t>
      </w:r>
    </w:p>
    <w:p w14:paraId="7226AC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50A38A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D0ADB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14A689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53F0E3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5B46CF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6A33D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F6E69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9D017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244D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EC483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4079B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2EC53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3F40C8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33561C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8875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310FD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DDED7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90093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26271C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5901C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49E9D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40711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6E35A3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AC2B2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A41AE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4BFAD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88018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52DDB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B5948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B315B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F85AB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60933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A0260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83AF4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8B6E2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B1D30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9C783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6196A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81E69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1B121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6B1F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FABE8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10435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29983E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0B1A7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A6302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536E70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EE645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3102A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E2DF6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5463FD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B0334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64F4E1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21719A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1E4318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F1645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46A3A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Informacje o terminach odwołania: jak dla LOT-0001</w:t>
      </w:r>
    </w:p>
    <w:p w14:paraId="5A5EB2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E02E9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0C548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B7608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LOT-0004</w:t>
      </w:r>
    </w:p>
    <w:p w14:paraId="3A38B0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4. Endoproteza IV Proteza kolana</w:t>
      </w:r>
    </w:p>
    <w:p w14:paraId="2BE9C9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IV Proteza kolana - zgodnie z zapisami w formularzu cenowym i SWZ</w:t>
      </w:r>
    </w:p>
    <w:p w14:paraId="42F072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</w:t>
      </w:r>
    </w:p>
    <w:p w14:paraId="1D590F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CC6A5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6BC0D0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F096B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77E13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AC79B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6B815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F1B9C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159E9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166E0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2C806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7EB223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130032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9AAFF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0206C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6F1B7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22494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05A46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261F2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29E71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737CD7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75179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B9C49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25C50B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35E0B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9E70A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F8462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24BEF4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CBAE8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7847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66C66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794E7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67B68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7552D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9C8C7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A35E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47A85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B68CA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E277E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4C2895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C0A7A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000A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21A6F9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DB6C0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6F100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69B6E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E644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3E089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3802EB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6312C1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19390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2B80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Języki, w których można składać oferty lub wnioski o dopuszczenie do udziału: polski</w:t>
      </w:r>
    </w:p>
    <w:p w14:paraId="20E050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88B93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D9A95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E5D43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E2DC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C371D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97576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5A5E42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D2320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7A496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01FCF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F58AF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8555F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E3598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93711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0B027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70F76A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5EC87E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CB394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2065D1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D2E36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0E72F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01DB1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E2312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292E5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387D4C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9FE1A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4538B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41920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03110A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LOT-0005</w:t>
      </w:r>
    </w:p>
    <w:p w14:paraId="3FD63B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5. Endoproteza V - Endoproteza krętarza stawu biodrowego</w:t>
      </w:r>
    </w:p>
    <w:p w14:paraId="18C499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V - Endoproteza krętarza stawu biodrowego - zgodnie z zapisami w formularzu cenowym i SWZ</w:t>
      </w:r>
    </w:p>
    <w:p w14:paraId="493C2E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5</w:t>
      </w:r>
    </w:p>
    <w:p w14:paraId="24DA24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5FB4A8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30ABE3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D365A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93C0D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FEEA3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0F6AE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297AE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700425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A0CCF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882A6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74956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39354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62474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F87AC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2E1DE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6E2851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BBC9D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DE79B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294350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166716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BD246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CF21B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0F0F59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5.1.10.</w:t>
      </w:r>
    </w:p>
    <w:p w14:paraId="5AFAC9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21D51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9CCC8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02F4C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11A938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3D79E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21FA40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88C0E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023D8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A4415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70F390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ED46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0BC63B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EE481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F3D5F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6076B0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4585E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231E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758C8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41FA4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CF0DC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F3A74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8B6C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FCBB1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145F60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A0D83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38621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D200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26683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21CBD6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3E8C6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342157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E1C81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26B10E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18647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77979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A45ED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C77A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AC54C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E08D4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43C5B2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266E6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10B541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14AC0D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78C08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22F2B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2691C6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1665C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0EFA34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2FAC40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E38FD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6B59E9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66A4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43BB2E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F039F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904F9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ED4C6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3D363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Część zamówienia: LOT-0006</w:t>
      </w:r>
    </w:p>
    <w:p w14:paraId="7F9DEF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6. Proteza obręczy barkowej VI</w:t>
      </w:r>
    </w:p>
    <w:p w14:paraId="68F0A0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Proteza obręczy barkowej VI - zgodnie z zapisami w formularzu cenowym i SWZ</w:t>
      </w:r>
    </w:p>
    <w:p w14:paraId="723DB9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6</w:t>
      </w:r>
    </w:p>
    <w:p w14:paraId="44F259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206291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070D6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3E9EA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FC67C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3CABC1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418C8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CD5E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29E06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37A4C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5E668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33C5F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E2343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29D817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21C22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C5A71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64B77E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E6D0A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82967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78014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78F90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9A43F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D22EB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FBD0D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2AFAB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7857F4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13EBD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3EF24A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015B5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DD55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451416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EB603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7AF13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327E27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2CAC98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5405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66D44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8DF6F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EB86F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348858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DB440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2713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12108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B4A30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83A17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7A505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CD5A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11778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C7DCA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0DD1C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DABFF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6463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8584D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6E97CD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0C453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16C8AF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Oferenci mogą złożyć więcej niż jedną ofertę: Niedozwolone</w:t>
      </w:r>
    </w:p>
    <w:p w14:paraId="2C0AA9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00BA9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A758E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1AF5EC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78D49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4D9F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6E4CD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2BAC4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021A99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1919D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A45D3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43C654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AA0F3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BBA6B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9CADF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36E476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5A669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0C37B8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50B653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DB4A5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63967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3340F3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DCFEC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CA6BE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DB5C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4175C0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LOT-0007</w:t>
      </w:r>
    </w:p>
    <w:p w14:paraId="5D7069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7. Endoproteza stawu kolanowego VII</w:t>
      </w:r>
    </w:p>
    <w:p w14:paraId="3C7A25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stawu kolanowego VII - zgodnie z zapisami w formularzu cenowym i SWZ</w:t>
      </w:r>
    </w:p>
    <w:p w14:paraId="34F333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7</w:t>
      </w:r>
    </w:p>
    <w:p w14:paraId="71118B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49121A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68E46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2B2381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C2523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7E2B5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F4B24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0CAE6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22F7AF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130D21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9DA30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291BD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C18B2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A7B3B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4AD7A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E517B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6ECD7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70243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E32C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223D0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72FE25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AEBE1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629B8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98FB2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8CFB8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3E65C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78884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B44CC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96096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197A85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C5E0A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ED24B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4A710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83EE4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FC914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2AD4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635F0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E59C3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4AB69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3EF51D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5C822A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9FD1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62E6F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6E74FE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956B8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EDF87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522C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B88EC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EF122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3D5CF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0C8A9A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C68DD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E1053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735AE2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0A614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E722F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D9A87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2C4E79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9A357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6A66AB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7FE0C8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D6E1F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34AFE8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B70C1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0FC1BC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670C5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7F5FC6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184FBF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67BDD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8F5EC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2D718E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86A1C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9DF43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252AA8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09E8C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0D8F10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7979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328FD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69B4D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EFAC0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4B56B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0EED77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LOT-0008</w:t>
      </w:r>
    </w:p>
    <w:p w14:paraId="46FDA0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8. Speacery</w:t>
      </w:r>
    </w:p>
    <w:p w14:paraId="0B0888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Speacery - zgodnie z zapisami w formularzu cenowym i SWZ</w:t>
      </w:r>
    </w:p>
    <w:p w14:paraId="6173DB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8</w:t>
      </w:r>
    </w:p>
    <w:p w14:paraId="34BAEF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2892A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Przeznaczenie</w:t>
      </w:r>
    </w:p>
    <w:p w14:paraId="6321A7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D1740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202055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136E63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0CE251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6492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A5C94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7CBE8F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3590FF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69911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93874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55D2D8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14C03D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DFDFD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03FCDC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6A169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96522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7D971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7BE1F8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2715C1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89DFB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2FD5B7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34F1F5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4152C6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F998B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076CB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85A9C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734D3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20B3B5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9344C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678A8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DE010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7F0EB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091F5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A804E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75170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A4D34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ED3A6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18A38D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57EA1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5FDF7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B0F0F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7BDEFA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441B8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4906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4938E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BBC33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6E014B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2C406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43D3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60D61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A69E3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B40C6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1F13AB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0B2AB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15A86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8E57F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576331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36E2D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3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4C5FE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3AC5AC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C7D07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385CC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6EFC9D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C3673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FE8F2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69D69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FF29A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192D47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90C25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61F54C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1A90CE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054EF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158727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D0B15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2D34A7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810E0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A91B8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35E9B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F78AC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LOT-0009</w:t>
      </w:r>
    </w:p>
    <w:p w14:paraId="137692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9. Endoproteza stawu biodrowego</w:t>
      </w:r>
    </w:p>
    <w:p w14:paraId="46DE85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stawu biodrowego - zgodnie z zapisami w formularzu cenowym i SWZ</w:t>
      </w:r>
    </w:p>
    <w:p w14:paraId="61BBF8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9</w:t>
      </w:r>
    </w:p>
    <w:p w14:paraId="0326C9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20982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1E831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3B15B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4602EB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7902B2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78F07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532A2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2975C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3CA47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421412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71066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B496B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AA7A8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D072D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76315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F3BF6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A6615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94990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76350D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C62BB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22B43F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7E9D0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FF2E4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4443B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48AE3F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FB6E9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7349A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081B7E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1CC1B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2E53EC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4B15A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2FA35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3D3FB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Opis: Najkrótszy termin uzupełnienia Banku</w:t>
      </w:r>
    </w:p>
    <w:p w14:paraId="066C6A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2E86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BF8A0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C4394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79A11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CA2BC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5A172C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0988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6BE4E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DC655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3CC10E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55C02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D896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210741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E66BC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65D77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3ACC74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99D3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85997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60201B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AD8AE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5A06D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687CC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42CC97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DCBC5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D62FD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99F77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5B102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12B2B7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D361C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5002E2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9C8E0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A5ACF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18D057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BC06E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05638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6CC17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EB196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0DE5CC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3E2A3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8B70C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517857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0C4ED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DE204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2CA87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ECCBC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F553B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53D275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LOT-0010</w:t>
      </w:r>
    </w:p>
    <w:p w14:paraId="4BFE74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10. Endoproteza resekcyjna rewizyjna stawu kolanowego</w:t>
      </w:r>
    </w:p>
    <w:p w14:paraId="7BB6AE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resekcyjna rewizyjna stawu kolanowego - zgodnie z zapisami w formularzu cenowym i SWZ</w:t>
      </w:r>
    </w:p>
    <w:p w14:paraId="2A5BC7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10</w:t>
      </w:r>
    </w:p>
    <w:p w14:paraId="1E0291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3A55C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9D5FE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188F2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7DCA7E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5C6B46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A8578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0D5AAD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AC515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25DD22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F8DF3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73C1C4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B9DD7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2168A1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602E3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7ECA4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C65F4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E65B1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E5966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6CBCA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3323B2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7B79BB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808F8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B3E85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88517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74D426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9D2DF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9CB17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F5087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796D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05FFD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D8336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DBD54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3555C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0CDD0B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1148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0D2601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611D8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5A833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0C1ED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AD227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40F6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630A5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3522C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426F09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8DF10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9311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5166D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883ED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0829B7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38205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2333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77C6B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B4551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D58F1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828BF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E3964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AC7D0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E95C1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722826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0952AB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39857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66409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BD0E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1DF41D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Stosowane będą zlecenia elektroniczne: tak</w:t>
      </w:r>
    </w:p>
    <w:p w14:paraId="392091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316DA1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55CCCF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D35DC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066849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69DF88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3F7728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94FB7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624C09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1A1BD4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8A730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FA29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806CF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85E44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8868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32836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08B2D8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LOT-0011</w:t>
      </w:r>
    </w:p>
    <w:p w14:paraId="503AC1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11. System implantów do osteotomii kości piszczelowej</w:t>
      </w:r>
    </w:p>
    <w:p w14:paraId="7930F8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System implantów do osteotomii kości piszczelowej - zgodnie z zapisami w formularzu cenowym i SWZ</w:t>
      </w:r>
    </w:p>
    <w:p w14:paraId="66BD0E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11</w:t>
      </w:r>
    </w:p>
    <w:p w14:paraId="7DDA4C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AC33F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6F7492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635E2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C4880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4650A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35E13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B1B37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5E3978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DD3F1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6ED41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76ECA4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F78CF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8CB05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FA4FD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78C17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46FD7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1B9CF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0515F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CCBD4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2A248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6BF43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28B4B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4DF14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5D1311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F8881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2CEF5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8BA99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9A8D7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4FF7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FE71B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004FD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A73E6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B54FD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369FC8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ED9C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89F5B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4949C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45165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Nazwa: Termin płatności</w:t>
      </w:r>
    </w:p>
    <w:p w14:paraId="61C216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DE2BE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A933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2C2114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0C1171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440D3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5F80C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81541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128693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FD63C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68D00C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08414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09EA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57C48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7BF876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5F0BE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FB6EC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7973D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0167F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A3829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7938C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028723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57840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148F5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0564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14DE48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E8F8D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42F44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46613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B19BC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3558FB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1A828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B14E0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0B00D1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97D30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12C859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2B107F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2EB33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4319B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E2DEF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33795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66914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48493F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LOT-0012</w:t>
      </w:r>
    </w:p>
    <w:p w14:paraId="3D088C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12. Zestaw do przygotowania bogato płytkowych czynników wzrostu</w:t>
      </w:r>
    </w:p>
    <w:p w14:paraId="0C0D0D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Zestaw do przygotowania bogato płytkowych czynników wzrostu - zgodnie z zapisami w formularzu cenowym i SWZ</w:t>
      </w:r>
    </w:p>
    <w:p w14:paraId="6BD085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12</w:t>
      </w:r>
    </w:p>
    <w:p w14:paraId="399D3E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06D38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92C5F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66778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33692100 Roztwory do wstrzykiwania</w:t>
      </w:r>
    </w:p>
    <w:p w14:paraId="1A7C57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2F331B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56B8F0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FE290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01C64B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2F4E98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52EED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24518B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5.1.6.</w:t>
      </w:r>
    </w:p>
    <w:p w14:paraId="676609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50889E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2427AE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16FCB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8E6F5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F6E07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B1D3B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B6D3C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48A4A7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6FC9BD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9730D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DCB6B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3FDC76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7CAE4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DB54E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F8D53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6BCC3B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0A8C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0AE7B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0B80E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01B4F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72C569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A7C36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5140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0A152F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9D631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93681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1B10F3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744F68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5700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5A9EA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32918E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5151A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5A36B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5115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6A41B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0AFBF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15D3C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0EB2E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649C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3C942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1B0300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D3493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4512C0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B68ED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36CD8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1AABD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E2190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38A7CC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86224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8104E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49C34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279EF0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77F21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032867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401992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302438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88AF1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054E8B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314924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E1A89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B2C8C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3710F9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213586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D70F1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0DD95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FB01A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1EC6A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BB11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1499DB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LOT-0013</w:t>
      </w:r>
    </w:p>
    <w:p w14:paraId="6D8571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13. Substytut kości</w:t>
      </w:r>
    </w:p>
    <w:p w14:paraId="335651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Substytut kości - zgodnie z zapisami w formularzu cenowym i SWZ</w:t>
      </w:r>
    </w:p>
    <w:p w14:paraId="119016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13</w:t>
      </w:r>
    </w:p>
    <w:p w14:paraId="5FB85C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EBA3C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9A874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E9C38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33600000 Produkty farmaceutyczne</w:t>
      </w:r>
    </w:p>
    <w:p w14:paraId="6A3E70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7865D5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5C889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94033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EFF41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19175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447E7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59966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9109C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D63DF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B80C9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6C885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75B05C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9D7C6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5D4C5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3EBC9E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50A3C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54CBCA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92799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F465D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798548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92E26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A7F8C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1A4A27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9C765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9ED6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258B26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66352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B6411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8FE0A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4F0F9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9D58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2E5491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D6381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D76F3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77AB6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9BF0A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0684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20957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6B77B9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6B198E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E81D6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18BE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5E5893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72F95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47900E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7C82C6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FA34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CBEA4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8B29F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7AC36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4AC37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DE11D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02BF0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0B906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5395B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44845A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497CB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E719A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734F7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61388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65762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31649A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B99DD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58C52E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F8E2E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2CA5EE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4A932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A05F5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1A5A0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A17C8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D6EB8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BBA5D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7AB8B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B0DFE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2EA13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9029C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442AE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LOT-0014</w:t>
      </w:r>
    </w:p>
    <w:p w14:paraId="7D1C5B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14. Materiał kościozastępczy</w:t>
      </w:r>
    </w:p>
    <w:p w14:paraId="43E686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Materiał kościozastępczy - zgodnie z zapisami w formularzu cenowym i SWZ</w:t>
      </w:r>
    </w:p>
    <w:p w14:paraId="7DD09E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14</w:t>
      </w:r>
    </w:p>
    <w:p w14:paraId="476278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27AB3F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6F9FE5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43B81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33600000 Produkty farmaceutyczne</w:t>
      </w:r>
    </w:p>
    <w:p w14:paraId="59EBBE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3F6C0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6C4511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BA4B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75E6C4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0FED7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3BA19F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2688E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403A71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D2652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225D2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5FFFB6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70155A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nie</w:t>
      </w:r>
    </w:p>
    <w:p w14:paraId="7E39D9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C4CFF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0F259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C6107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61699E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BF57A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03690E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70672F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41A05A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FBCDA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4B1F35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0750C6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ED2E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662CE0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29F43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2DF2D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6E01E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2EF825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0CF06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213A80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C53FF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D9050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44689C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7C37F1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2CED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BAA79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6137C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64AA24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E4119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8626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F8D71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0409D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9EE7F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DAE34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214C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B8DF0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7F581B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21E56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10E7D5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90945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63AD73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036D8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23184A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75FFFE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8E0E2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657E1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480FF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3E05D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16F5E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2879CF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6410D9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7569E7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AEFDE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F3B76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72F0A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32C50D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CB180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508CFE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4C1ABA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871CC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0C396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A7182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B46F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20DC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4FC2E5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LOT-0015</w:t>
      </w:r>
    </w:p>
    <w:p w14:paraId="02FDBB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15. Substytut kości</w:t>
      </w:r>
    </w:p>
    <w:p w14:paraId="5B14DD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Substytut kości - zgodnie z zapisami w formularzu cenowym i SWZ</w:t>
      </w:r>
    </w:p>
    <w:p w14:paraId="4A9446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15</w:t>
      </w:r>
    </w:p>
    <w:p w14:paraId="35725F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FD3C8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7AC260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DFC27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33600000 Produkty farmaceutyczne</w:t>
      </w:r>
    </w:p>
    <w:p w14:paraId="1D88EF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296B35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0E75D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70185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07995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36B1E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F797F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731C38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1C9EFE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A8ABC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5765A9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22F74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2194AB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F8595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2C88E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30184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C4E57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47CA1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C47DA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B8BFB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429FD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59DFCC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9A8AC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56E4B4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1EF99E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350B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2F58C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12651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60C10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7E42B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276570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8825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71BE7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49B42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35BEF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8FA2D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0AAD7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2766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3A20D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3AF149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5AB95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286BC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0531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0583E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145B63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10FF10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4279B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E9275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3B472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6C8714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53658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0DE2C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66A2C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22DF4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7FFE1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5E739E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49044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DA020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31C73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587C6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4E81C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7A456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69781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D5CA2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5D66F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2E7B54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C5DB7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25D7B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74E91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C2C20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03E724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557486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25DC8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2DDB8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F08C4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E5AFB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3796C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5456F7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LOT-0016</w:t>
      </w:r>
    </w:p>
    <w:p w14:paraId="275689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16. Substytut kości</w:t>
      </w:r>
    </w:p>
    <w:p w14:paraId="3DD8F3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Substytut kości - zgodnie z zapisami w formularzu cenowym i SWZ</w:t>
      </w:r>
    </w:p>
    <w:p w14:paraId="46F283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16</w:t>
      </w:r>
    </w:p>
    <w:p w14:paraId="60A172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2CADEE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27A070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10466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33600000 Produkty farmaceutyczne</w:t>
      </w:r>
    </w:p>
    <w:p w14:paraId="30ED47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19D227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E37CD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DE253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5EBAC2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DD112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8ADC7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DB81B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B0E4D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EBD27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9B103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6D717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4B334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9E7E8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0CD20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86691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31E797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C9A2A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Kryterium: Referencje dotyczące określonych dostaw</w:t>
      </w:r>
    </w:p>
    <w:p w14:paraId="615AA8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E10A7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FF7CE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0C519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4641F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011B7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2ABEF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FE42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D4449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FD294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CA91D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ED0F4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51364D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4FDD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31E467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271F1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84A1E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1E83E9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5986C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868C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5BD8CB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711DB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732B98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A96A3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0852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A57CA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50077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DFC06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888E6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080B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AA9E0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2212D0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6E4B6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4F2FFB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EDDD5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F4715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51B60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65641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3617C2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87FC1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841B1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B3F49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05E658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0E69F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A765A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970D9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96679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B465F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5D01D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2BFB1D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BA140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4388E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18C8E2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6DA023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3738E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733E2E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387E4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F5FEC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E0768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1D4238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LOT-0017</w:t>
      </w:r>
    </w:p>
    <w:p w14:paraId="108D7C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17. Gwóźć odpiętowy</w:t>
      </w:r>
    </w:p>
    <w:p w14:paraId="1EFFC6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Gwóźć odpiętowy - zgodnie z zapisami w formularzu cenowym i SWZ</w:t>
      </w:r>
    </w:p>
    <w:p w14:paraId="555DD5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17</w:t>
      </w:r>
    </w:p>
    <w:p w14:paraId="0BC1AA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FB05B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BACF7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5B287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6D05AE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DFC36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FD05D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79537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5279B4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2211DB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21D89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624007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4D662C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3C08F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D409A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28020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687E54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17B28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CD93C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350344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97A5F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6A1FC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F6DA6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C98CF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D6A61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52818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E3E87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FDAB1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3D3A6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9A6D1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6FC27E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3799B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B5FBC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2BEEA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514013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2E65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68EEFF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3C01A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BBD8A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6185DF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7DE5A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495D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19A18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5FA2EC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858FD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90EF2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6D96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03BD9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31A8A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5C441E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3C436B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17217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0FE3D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047860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921D3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41BA02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7F882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3BC2E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5464F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55CE3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78FF3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889AF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50E92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B2156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4909CC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7FD18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3AE68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4D923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93826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A34C4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655BFB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4DF0B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BC257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99091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3A34BB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1417AE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B8D6A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2B2AEF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938E6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6DCBC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D4142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B9775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LOT-0018</w:t>
      </w:r>
    </w:p>
    <w:p w14:paraId="6C8F30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18. Implanty do zaopatrywania złamań w obrębie kończyny górnej i dolnej</w:t>
      </w:r>
    </w:p>
    <w:p w14:paraId="4C45C3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w obrębie kończyny górnej i dolnej - zgodnie z zapisami w formularzu cenowym i SWZ</w:t>
      </w:r>
    </w:p>
    <w:p w14:paraId="2B6218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18</w:t>
      </w:r>
    </w:p>
    <w:p w14:paraId="6D414B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CF05C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2C2983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FAC87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28CD2C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23A38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6EA8EB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67D9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808F2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A56D4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30195C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80A6E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234E72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385FB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160893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21F91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7021F5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1D206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144F9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5E205E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1AE480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B1A19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35FB0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490D3B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5.1.10.</w:t>
      </w:r>
    </w:p>
    <w:p w14:paraId="1BBDDC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5DB5B8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F6343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3E2967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556CA1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38461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488D7C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6DB2B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12462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7BDED5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2EC33D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3191A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452043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1BCD1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3BA83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654E2E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35D99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CAB3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5361D3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6B03C5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AAC99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A994D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2D91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1D27B1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16CCD9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4BBB99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77037A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B78EB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F7A7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FDE88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73479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331A4B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2DDD2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62F38B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433D1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2FBF4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6F20F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F431B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C70AB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97593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E988B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6D1A9C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30E573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6D9B9E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6247E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11186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87094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1EB70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04EE6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1DFB2E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820E3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0C2EC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0F5D5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3212A5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0541E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610AE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90870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3D529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Część zamówienia: LOT-0019</w:t>
      </w:r>
    </w:p>
    <w:p w14:paraId="039B69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19. Implanty do zaopatrywania złamań w obrębie kończyny górnej i dolnej</w:t>
      </w:r>
    </w:p>
    <w:p w14:paraId="7C189B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w obrębie kończyny górnej i dolnej - zgodnie z zapisami w formularzu cenowym i SWZ</w:t>
      </w:r>
    </w:p>
    <w:p w14:paraId="570761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19</w:t>
      </w:r>
    </w:p>
    <w:p w14:paraId="5142A0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416E4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7D560A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8D287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6FB7F5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7F432B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4EDD69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F306C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FD1CA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E4037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09087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12 Miesiące</w:t>
      </w:r>
    </w:p>
    <w:p w14:paraId="139898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03126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58AD55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CC2D3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92F16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0E76FF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62684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EB827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9C409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00B1E0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3000E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4440A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145D3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EC460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EBEF2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E68C2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40BF1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592BFE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D43E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745E6C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564AA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1DEB7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382842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7B7BC5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535C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6FDF3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7856E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4E267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CACA8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6B6F9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98E3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6863D1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58587C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5A28A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7BB2E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024A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9E565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0837E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4F8F38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47ABC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39C1A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6A657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670A6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AA202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5444D4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F874A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43F9D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78935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35DC03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47D9D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219F7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943D1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9D59C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42F284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6CDB59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36147D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4B1069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FB0D9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E91C3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9133D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2382B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3FD8C3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9BDCE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01971E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1D73EA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F4B3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08AEC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CAA50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CD362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47080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5AFC4A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LOT-0020</w:t>
      </w:r>
    </w:p>
    <w:p w14:paraId="1BD2C1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20. Implanty do zaopatrywania złamań okołoprotezowych</w:t>
      </w:r>
    </w:p>
    <w:p w14:paraId="7F4346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okołoprotezowych - zgodnie z zapisami w formularzu cenowym i SWZ</w:t>
      </w:r>
    </w:p>
    <w:p w14:paraId="53053D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20</w:t>
      </w:r>
    </w:p>
    <w:p w14:paraId="0B1643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036CE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19A14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F1411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FE8EF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763C95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0D324C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D9B5E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2C81F9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1147BA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7C2F6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D6B5D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AF22E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7F419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2A89E2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06C074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205434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96438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4D030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71E51C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7D840A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D8D4D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0F617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BFE46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24D67A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532CE1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BE3A8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7B680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5F7F32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D30B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1468D7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51160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6C06B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EF422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6E483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91AD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AB54D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8697E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23773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244BB7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7BC74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CE66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004712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19ED1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4C51F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94CED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6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4264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92330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5F803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6ADDA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6A407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6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DC204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4524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728EED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0468C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5D8AA9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B8461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0AF1F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955FC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62BD16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0B112D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D106C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A2DC3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8A20A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B7B51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44EE03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79FCC8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1B0A9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17200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2D7D4C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AFE3C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67530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8CC28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6B4C37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5F6B3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44C4A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DC00A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B5791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970D7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8FCE3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8A0FD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32C62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LOT-0021</w:t>
      </w:r>
    </w:p>
    <w:p w14:paraId="48BBF1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21. Proteza stawu sródstopno-paliczkowego</w:t>
      </w:r>
    </w:p>
    <w:p w14:paraId="6D3E29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Proteza stawu sródstopno-paliczkowego - zgodnie z zapisami w formularzu cenowym i SWZ</w:t>
      </w:r>
    </w:p>
    <w:p w14:paraId="04CC24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21</w:t>
      </w:r>
    </w:p>
    <w:p w14:paraId="26B2FA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5.1.1.</w:t>
      </w:r>
    </w:p>
    <w:p w14:paraId="3B4330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1B9CA5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3819B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7E4239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D982D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622752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88DA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2426C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95372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51595D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6C5917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30E125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4870D7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2C151E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1398A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78ED8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E0914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6F51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28F52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1F54AD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E9AD3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4A72E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C9E36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5C8FA3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D8F77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3EC79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31F78D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0102A0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C6D9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392DB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3FA52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54E06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4D4DFA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38FEA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24F1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3B4B8E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CA923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FB45F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25BDE7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16C28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5C05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3E3FA7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B1367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227B32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B4B50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6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6F44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1E931C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CC158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06BD2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736724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6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70271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3BF63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055B8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38346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3E4221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A1A01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22A989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D10D1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694225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Data otwarcia: 30/12/2025 08:30:00 (UTC+01:00) czas środkowoeuropejski, czas zachodnioeuropejski letni</w:t>
      </w:r>
    </w:p>
    <w:p w14:paraId="29ABE8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31134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61E11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A823C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01608D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015D1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100DD5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DD57F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28382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0A3BDE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5DABE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23D416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A82DD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297D04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3C1B4B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E3D8F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AC1B1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3CB8D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2EE0D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18203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CADB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4846FE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LOT-0022</w:t>
      </w:r>
    </w:p>
    <w:p w14:paraId="66A3DA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22. Endoproteza palucha</w:t>
      </w:r>
    </w:p>
    <w:p w14:paraId="37091D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palucha - zgodnie z zapisami w formularzu cenowym i SWZ</w:t>
      </w:r>
    </w:p>
    <w:p w14:paraId="73C829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22</w:t>
      </w:r>
    </w:p>
    <w:p w14:paraId="60F07E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542AB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69B696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CA6CE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4651DD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DBA40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D5401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AB8A1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82975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297FB0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2AAE6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151C3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8C8FA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212CC2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D3427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4DE56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0B651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D5986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E806D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0057E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DE515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88664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6C507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FC13A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62FA53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867B4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D7867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F2F75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ABC8F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E31B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99E2A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3C908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2539D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Nazwa: Termin uzupełnienia BANKU</w:t>
      </w:r>
    </w:p>
    <w:p w14:paraId="7CDF40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BC9BE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A3D3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8EEFC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3469E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74C18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6D4A6E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5B78EB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E803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07DD07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57573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45E538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5C2E9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7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17DDE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4D694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66F8F6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8035A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33B60E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7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6A07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0B29D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F4869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80C38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7DE3D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3F34A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5785F3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8E69E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525289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43774A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7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27F1A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7123FA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C43F1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259FC7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DB529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29FE6A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20552A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7E4FF2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5C13CD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7EC3B2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349C7C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25A97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1877D1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7B2EF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6A18A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E5B80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474DAB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9BD04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52DB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CC300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FF22C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LOT-0023</w:t>
      </w:r>
    </w:p>
    <w:p w14:paraId="788F06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23. Proteza modułowa głowy kości promieniowej</w:t>
      </w:r>
    </w:p>
    <w:p w14:paraId="220C15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Proteza modułowa głowy kości promieniowej - zgodnie z zapisami w formularzu cenowym i SWZ</w:t>
      </w:r>
    </w:p>
    <w:p w14:paraId="44B286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23</w:t>
      </w:r>
    </w:p>
    <w:p w14:paraId="0FCFA5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2C0F1A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A67E4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EA5AE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151CB4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94204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Miejsce realizacji</w:t>
      </w:r>
    </w:p>
    <w:p w14:paraId="44ACB8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129F4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19B39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2AF9E2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4F6D84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377CC7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48F1AA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A257C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B133E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C4B02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649A3E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C5EB0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7A2C2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2A161D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D7041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67CCD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CF65D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27504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6E379B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646BF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335A6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C2F06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30BD5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F9D1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75E164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2D0D7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0F87A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7895D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BDE9E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7AA8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AA397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0FFBA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D97CA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33D16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599CDB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91E4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05077D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0B6C8D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E6D9D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E3657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7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C0D2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14676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74338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8C9C1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F0311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7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B3E9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806A3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41BB01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E3C08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02717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6B099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FFAA5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D9A64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71028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1F34C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7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DD73E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5868E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624B6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597BB3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9A91B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78F64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30A56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3EA7F2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C0F4C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01F300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6273B7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0C427F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6E20A7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5C717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1E3D5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C7932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096E7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83D1E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BDA3D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E66F7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4F42CF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LOT-0024</w:t>
      </w:r>
    </w:p>
    <w:p w14:paraId="511246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24. Dwumobilna endoproteza stawu nadgarstkowo-śródręcznego</w:t>
      </w:r>
    </w:p>
    <w:p w14:paraId="452427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Dwumobilna endoproteza stawu nadgarstkowo-śródręcznego - zgodnie z zapisami w formularzu cenowym i SWZ</w:t>
      </w:r>
    </w:p>
    <w:p w14:paraId="17038F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24</w:t>
      </w:r>
    </w:p>
    <w:p w14:paraId="7E9D8C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D19BF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FC232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3810AE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72F6FE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88925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081D8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05514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B0B50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C0A74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823A5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A957F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2454E0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73FC4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146AE1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350FB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4D777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8FE25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FD16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05A84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B94EE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B8DA0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3524E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179E1B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27826D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51BF90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D0678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3C46B3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F5E67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C463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016FA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CA051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D5DE3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5EBC7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13E4E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5096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49C5C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D867C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3B54F5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4560BE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2B6E26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D3C3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5FDA3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E7B79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1DF19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6DF25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7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9A2A4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1F857C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5F054D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696BD7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929E4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7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3F8E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3CF0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8E5BD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09CDA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C6597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05F1E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C2A17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5C2BC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ABA6A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2C8D2F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7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F688E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293CFB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388D0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52AF47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968E5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3835D1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3BA90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74EFB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C03CB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8A374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1AD9B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C438C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682DC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541E5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C2155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5E1D4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39496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64EB3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48B9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4EEE3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B9151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LOT-0025</w:t>
      </w:r>
    </w:p>
    <w:p w14:paraId="00E296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25. Silikonowe endoprotezy stawów śródręczno - paliczkowych oraz międzypaliczkowych dłoni</w:t>
      </w:r>
    </w:p>
    <w:p w14:paraId="0FBCAC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Silikonowe endoprotezy stawów śródręczno - paliczkowych oraz międzypaliczkowych dłoni - zgodnie z zapisami w formularzu cenowym i SWZ</w:t>
      </w:r>
    </w:p>
    <w:p w14:paraId="5437F8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25</w:t>
      </w:r>
    </w:p>
    <w:p w14:paraId="023E91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5595D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05DA9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430B9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C4B66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33BAA8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AE64B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FE350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E95A5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DF0C6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48F1EB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3D22F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317538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8F398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437AB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56B3B9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7F1D8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3FA41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2B7DE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72EEFA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4FD2A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F5C40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11EFF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D4108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2E532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DD0F5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4637A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76864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AD5F3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F2C6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8A32C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6F0A7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944FC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369B95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09BDB6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FFC8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68B9EF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01832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B597D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333675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B4EC5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0229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5F77C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32764B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7F4484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2A2B3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7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D56F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352E58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E1828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0FE863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14866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8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19D29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53FC2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2A18C8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3BEEF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1EF66F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F26C4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D3E9A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5B248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3A474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71557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8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8DD85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55625A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92532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3154E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438438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27FD7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D6859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Techniki</w:t>
      </w:r>
    </w:p>
    <w:p w14:paraId="673D20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2F0507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6F0ABC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9DF8B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600283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B7D70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64E9B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0B252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414EA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18341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36494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4AE46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CD1D9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99B51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LOT-0026</w:t>
      </w:r>
    </w:p>
    <w:p w14:paraId="069073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26. Mini kotwice do małych stawów</w:t>
      </w:r>
    </w:p>
    <w:p w14:paraId="6E9F93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Mini kotwice do małych stawów - zgodnie z zapisami w formularzu cenowym i SWZ</w:t>
      </w:r>
    </w:p>
    <w:p w14:paraId="7AF28B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26</w:t>
      </w:r>
    </w:p>
    <w:p w14:paraId="45DCAE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E3215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22745C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50643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C69A7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3C5669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5A2264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487A5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2E331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0F0C2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F7468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FD150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2C1856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CACDE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EE726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14B087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34397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3290C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8C734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D28E4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34E554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5CD7C7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D01EF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2E484B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267BC4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752471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2190E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64EEA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C9060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D1FF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185374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4A9FB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81752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1B9A4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59E111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5B4C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0B937E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45E77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70FAA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1F0276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C99EF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9001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 udzielenia - Liczba: 15,00</w:t>
      </w:r>
    </w:p>
    <w:p w14:paraId="479585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E3ECE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A71C3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9565B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8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02A5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3D9726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6ABC94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5F88CE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E53CB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8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FC38C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BE974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262E1E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261D9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EE5A4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AF65E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88741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7DD60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2D85F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41C4A0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8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F4054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51E578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B5810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2C7F3D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85C8B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015E89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22C076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C9C99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2EBFAF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0AAFBA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28F84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26E460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224812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1F5BE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0B9BDA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51097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88FEF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4D377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ADB3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5CBB9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538BA3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LOT-0027</w:t>
      </w:r>
    </w:p>
    <w:p w14:paraId="2EF924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27. Sródszpikowy implant do artrodezy stawów miedzypaliczkowych dalszych</w:t>
      </w:r>
    </w:p>
    <w:p w14:paraId="270A37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Sródszpikowy implant do artrodezy stawów miedzypaliczkowych dalszych - zgodnie z zapisami w formularzu cenowym i SWZ</w:t>
      </w:r>
    </w:p>
    <w:p w14:paraId="4DF15B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27</w:t>
      </w:r>
    </w:p>
    <w:p w14:paraId="3F4B7E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4E3306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167E7A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D4086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7F79EF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3E355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435245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63355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A6552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C14D1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5A9E2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15F33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3C3D1F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FF011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07E6F5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2606E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087313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1BA25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D456B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B3C79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A02D6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9F723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90E6C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2968A9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2F3BB3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20529B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C32B9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0FF03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225D0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B364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02135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50FDD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CC2A5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263FE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513169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A200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34ED8E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875EC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EFD36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32DDD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21919A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D8E5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0E900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5B573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D0CC8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E7CF7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8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2B61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3A5442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D75DB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D7BA9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C1A6E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8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11C0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D23C3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01C73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E8908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4A0DF2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411F8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08976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48935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1EDC5C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06E003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8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AF705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519943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C06C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14172D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833A8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0C839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2C43FB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706FD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2344A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B1676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7B9ED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Brak dynamicznego systemu zakupów</w:t>
      </w:r>
    </w:p>
    <w:p w14:paraId="02D8A8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CB8C9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8131B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02559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E4A4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258217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AC36E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668C8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D3E1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77826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LOT-0028</w:t>
      </w:r>
    </w:p>
    <w:p w14:paraId="0776B8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28. Artroplastyka małych stawów dłoni lub stóp</w:t>
      </w:r>
    </w:p>
    <w:p w14:paraId="70A35B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Artroplastyka małych stawów dłoni lub stóp - zgodnie z zapisami w formularzu cenowym i SWZ</w:t>
      </w:r>
    </w:p>
    <w:p w14:paraId="4606F4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28</w:t>
      </w:r>
    </w:p>
    <w:p w14:paraId="13E7C1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D08E9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19E982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2E4386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6F95D1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19747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03A4C6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36ABC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0DAC0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30A2E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8B7DC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308556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64CA0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44A93D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2B990F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9F800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2A2C97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BB8C2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A0F52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8CFC7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61848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CA944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4C073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60929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8875E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C2E9F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3A479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17D3C8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2CF32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D0C6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1681E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274BD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3869C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E282A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35E868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00985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843D6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D97B5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01162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60D99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2CE8C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F672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189F9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5249F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90001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03ACC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8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B9D0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2591A1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5EF7AB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5E7A47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42547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8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54535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B17BB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886B7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33BA9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2DCF6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1F502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F601F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5B6BD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2E96FD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7184E9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0B62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36DA24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9C357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06070A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72F44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B728B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44F98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7C974C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5362F3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162A5E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28998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23A0A3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649B67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38D54A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69A1D1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FDC46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40873B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F03D2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0B17E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46144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028E53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LOT-0029</w:t>
      </w:r>
    </w:p>
    <w:p w14:paraId="293921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29. Silikonowa proteza ścięgna</w:t>
      </w:r>
    </w:p>
    <w:p w14:paraId="0FC7DA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Silikonowa proteza ścięgna - zgodnie z zapisami w formularzu cenowym i SWZ</w:t>
      </w:r>
    </w:p>
    <w:p w14:paraId="012512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29</w:t>
      </w:r>
    </w:p>
    <w:p w14:paraId="064B4D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1F72C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2778F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FB9FA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2CC5F7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1C175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35C5A8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ADE6A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1A7AF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90C36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449C49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3AAD21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1EEBB2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532021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12C23A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05C12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272E84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E8ABB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B4FE2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5.1.9.</w:t>
      </w:r>
    </w:p>
    <w:p w14:paraId="72A0CC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1DC467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2CF24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FC673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B47E6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07419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40F87F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84D36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53716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0D6B4C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5D88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675D3F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F63B3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EF917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504BC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1BFE5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E63D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0DCB7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E6E5E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B30F4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014F4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EF511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9BA9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30C105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7F2A1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3236B2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770A7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9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E53C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0436C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659C0F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F064D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FD47A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9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78EE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B4F98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78C9F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8E220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5FBF6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E263F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C5347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1FCB0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6122C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024B5D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05C2C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B145B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082D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FC556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08985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6CC99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21817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614303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62DC8D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2252A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26DB2E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19707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9F5B6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25D37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0D240E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B46EC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2AF971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E9013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85288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1557C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57A0B3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LOT-0030</w:t>
      </w:r>
    </w:p>
    <w:p w14:paraId="4B09EA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30. Endoproteza Całkowita Nadgarstka</w:t>
      </w:r>
    </w:p>
    <w:p w14:paraId="567356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Endoproteza Całkowita Nadgarstka - zgodnie z zapisami w formularzu cenowym i SWZ</w:t>
      </w:r>
    </w:p>
    <w:p w14:paraId="21D107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30</w:t>
      </w:r>
    </w:p>
    <w:p w14:paraId="6B09A1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B8467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185D9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6F9BE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60032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50A63C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46AA4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470A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727AB0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7E0D4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373D4D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5DC15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2727AD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82DBC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D95FB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0DCEDD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405F5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3B3D0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482C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7FE38F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81051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500BA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7EF70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07CA12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6E356D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2BC8A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62364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6C8F0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15C5A3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249E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49F3BE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6CFD6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E5BAF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E71D8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209DB7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8A0B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3E23D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96903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CB5BB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62D79E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4FB92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35C7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242E2B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A49A8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6C771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C4880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9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480F4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22686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B059B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1185A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3E63BB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9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1B87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22AB1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ADA71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95114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69C5F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801D8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9E829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A8D61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3CD02C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94BC8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B528F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795305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1051A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3BC6D4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5CE2F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20347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2D08A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56A02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EDC0C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6ADD20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02D23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EB51D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254288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048B6E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40C71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C685E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AFC6B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0BD5B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B5A8F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C48F7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65C87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LOT-0031</w:t>
      </w:r>
    </w:p>
    <w:p w14:paraId="46C562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31. Paluch koślawy</w:t>
      </w:r>
    </w:p>
    <w:p w14:paraId="1D516E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Paluch koślawy - zgodnie z zapisami w formularzu cenowym i SWZ</w:t>
      </w:r>
    </w:p>
    <w:p w14:paraId="57F753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31</w:t>
      </w:r>
    </w:p>
    <w:p w14:paraId="46461F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B42CA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1C539B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E819E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5DB0FB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9A023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3F6F29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9185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7A883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6C8D2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14B3F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6EC9A9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497F06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293590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6EE27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976DC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FE930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FE4E8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BB243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0CE7C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C97C6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5A715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5F103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Opis: Na potwierdzenie spełniania warunków udziału w postępowaniu należy przedłożyć wykaz min. 2 dostaw odpowiadających przedmiotowi zamówienia wraz z dokumentami wskazanymi w pkt. 9.2 ppkt. 1 SWZ</w:t>
      </w:r>
    </w:p>
    <w:p w14:paraId="4A2224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AE1C1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1CAB6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8C577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A9949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5B4FB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2931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766E70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5E758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73FCF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6160D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7178F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DDA79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4185F3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ADCC3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2538B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2A12AB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294C70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82F4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5EE5BF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EEB77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A61C5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3F400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9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CCA6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014C3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67A82B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98DFF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78025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9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1AE5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4F0AC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01739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60096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FA708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5EBC0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051C6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C3DF6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01798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243E16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CFA0A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1F73A0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1ECFA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B433C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D81E0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A9F59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5E38E5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7C493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5B54D6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60AB71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2C349D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99CD5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10B11E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5EA3C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625BD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0EFCB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A5245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13E5C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07969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4CD02F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9BA6A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LOT-0032</w:t>
      </w:r>
    </w:p>
    <w:p w14:paraId="2F9207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32. Implant do blokady zatoki stępu</w:t>
      </w:r>
    </w:p>
    <w:p w14:paraId="102673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 do blokady zatoki stępu - zgodnie z zapisami w formularzu cenowym i SWZ</w:t>
      </w:r>
    </w:p>
    <w:p w14:paraId="2E2B56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32</w:t>
      </w:r>
    </w:p>
    <w:p w14:paraId="4FAF4A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2CBD1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304033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2A0E4C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1A25E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D17DE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7CA6B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B94D3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77966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759D4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5C48B1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6BD50F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7D15F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63943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DE073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6CB20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9BB5D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4036C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26E54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6DB3C4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47B81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31310B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19B59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FD5A8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2BD44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71EDCD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B033F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569939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F3997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74C0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6D1407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47C33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BC4B2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3EF48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DC233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3564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16F00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A6455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62042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1EB03D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A2F19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E433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6C91C8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FBE00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27372F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B1828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0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E15D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38BB47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3AF6D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C16DE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474E3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0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358E3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41B73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C352C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EE9AB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1569EC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B980B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2EF51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2172A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6DB5A4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C6E99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0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A0227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FB029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43C26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22A35C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01C10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7FB732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223D5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3D4E8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39E2D3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DDEC3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6086F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3CBA7C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93554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DED82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BAF6B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3A9B0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3FE136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DF40F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700ED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9AD52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93E7A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LOT-0033</w:t>
      </w:r>
    </w:p>
    <w:p w14:paraId="1CFEC3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33. System płukania pulsacyjnego</w:t>
      </w:r>
    </w:p>
    <w:p w14:paraId="74A179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System płukania pulsacyjnego - zgodnie z zapisami w formularzu cenowym i SWZ</w:t>
      </w:r>
    </w:p>
    <w:p w14:paraId="71D13F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33</w:t>
      </w:r>
    </w:p>
    <w:p w14:paraId="038440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3AACC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A6AD9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002499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33183000 Dodatkowe wyroby ortopedyczne</w:t>
      </w:r>
    </w:p>
    <w:p w14:paraId="1717CD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73433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8AF12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F72F8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28A72D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089D4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32B2D1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10D34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42AF92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4965B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775372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575B27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F0B40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DAAA4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67BFA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7D398A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376ED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2490FB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91E74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07AF4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7FC6C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49E2C0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Kryterium: </w:t>
      </w:r>
    </w:p>
    <w:p w14:paraId="1AF664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97718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68F16A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7DC4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43D8AA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A2425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7D24D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9FBB0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37A975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0296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2D62C5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138D2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BF422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1FD9B0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7D56DB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3D10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29B7F4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13399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39948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A8895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0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4C974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F9389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6A04A0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4E9523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A8F35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0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158D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CEB32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604C8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09D2C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8BC37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7AA98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469E9C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DF288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6C5CB5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3BA5F7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0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9278B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2D0DC8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4C6A7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541C16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49C01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000429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AB582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60559A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F16BF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6CBFE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AEE12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2A4372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891FD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13AD94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051C91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4101E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9807D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15343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23EE7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333F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30EA2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LOT-0034</w:t>
      </w:r>
    </w:p>
    <w:p w14:paraId="5375C1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34. System naprawczy do więzadła kruczo-obojczykowego</w:t>
      </w:r>
    </w:p>
    <w:p w14:paraId="677D43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Opis: System naprawczy do więzadła kruczo-obojczykowego - zgodnie z zapisami w formularzu cenowym i SWZ</w:t>
      </w:r>
    </w:p>
    <w:p w14:paraId="4B9955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34</w:t>
      </w:r>
    </w:p>
    <w:p w14:paraId="5476D3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DAC63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984D2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479220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4BEEA0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1C8FA5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4DD904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90E6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6ED3C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626B9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6B7EA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8AD1B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40BA5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4DD8D7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12C94A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F4EC2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B94D6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7EBEE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11E07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28004B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E61CF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796353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29286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A339C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28F4E3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55BCF9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DC4A1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B6D97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0653A2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823D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C8B4D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72CE7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0B57D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7DA274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5C6847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8132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22829A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75E9D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3C1B1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48D0C9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CCEC3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35F3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7C7A6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1517F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6E86F7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ADDFD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0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4638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3DECDD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3065D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664ABC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5C2C5C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0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DAC5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FD30F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F1205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15A00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4C38B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CB8E5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C4B4E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Termin, do którego oferta musi pozostać ważna: 90 Dni</w:t>
      </w:r>
    </w:p>
    <w:p w14:paraId="101ED7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A384C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2CDF46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0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C94EA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7EF07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F85D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4E2CD3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8CC62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43EAC1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201039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97156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C047E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388FD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97B14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1C6A3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0C7150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21BA3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2969E6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EB4AE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486FF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9F70C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5953D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95FE3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EB84F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LOT-0035</w:t>
      </w:r>
    </w:p>
    <w:p w14:paraId="2FC3F9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35. System do naprawy bicepsa w części dystalnej</w:t>
      </w:r>
    </w:p>
    <w:p w14:paraId="0C55DA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System do naprawy bicepsa w części dystalnej - zgodnie z zapisami w formularzu cenowym i SWZ</w:t>
      </w:r>
    </w:p>
    <w:p w14:paraId="54B878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35</w:t>
      </w:r>
    </w:p>
    <w:p w14:paraId="44056A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EE406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2CC9EA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9241A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591F92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2B43E8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67398D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5F8F5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5AE76D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7B7201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5FAEBA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D42EC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1B76CF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7FF56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5994C3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3B20E2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779C71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7BA40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F452B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2BB1DB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6149A7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61BC1D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8BAAD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CAAD9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16DCF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2CB427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6642E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1C60BB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60357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3EFD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0A0E9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Kryterium: </w:t>
      </w:r>
    </w:p>
    <w:p w14:paraId="482EBE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43F6F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0B646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7BBB36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2F47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28C685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2EC67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23916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31AD4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74ADA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BF82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70755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F78CA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8071D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404FF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0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C290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393417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1E6A28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69A7AD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0C243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1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7A42C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044D6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BDFF3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992B6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C653B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2A621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A56DE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1A4D7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5BFBD5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7497A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1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8E77F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3403C8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04147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33704E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672CA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2CCF10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1EBBB8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2999D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A2A5E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66F94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41AF09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2FEE4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78B19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E61F8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F907C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4F2B4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DFD56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AE6B8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3B1F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73909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7221EB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LOT-0036</w:t>
      </w:r>
    </w:p>
    <w:p w14:paraId="1A48D3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36. Zestaw MPFL</w:t>
      </w:r>
    </w:p>
    <w:p w14:paraId="76F701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Zestaw MPFL - zgodnie z zapisami w formularzu cenowym i SWZ</w:t>
      </w:r>
    </w:p>
    <w:p w14:paraId="7CF583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36</w:t>
      </w:r>
    </w:p>
    <w:p w14:paraId="71BBEE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51C42A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6D94B6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7D1BFF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Główna klasyfikacja (cpv): 33183100 Implanty ortopedyczne</w:t>
      </w:r>
    </w:p>
    <w:p w14:paraId="362AB6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1F9CC6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5C714B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1665B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ECF2A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7CB0E8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9C427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651CD0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1D6C71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43F73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7134D0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122E2E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0C983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DBBE3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1345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A4CA2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0911F4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0D3F2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E0CC0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A4767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60542F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8B1F2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DABE3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4640C0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D1D9B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3EC9F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17A011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2D57E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36075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6853E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0BD4E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98A0B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FD4F9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877A9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1A54A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2D3758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F477B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58CE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DE9E8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1927F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C2FD1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17CE9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1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0133F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D7FBF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8D1F7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A1DFF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5BD7DA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1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EFF7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AEE3E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0DFA6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F00F8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334BCE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E4C54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5145EB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27902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77609C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06DEF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1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4973F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596A4D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26A4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0B8D39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43DADC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3E3758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6C38BE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57EF9E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E9B4C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6CEAD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1D4E7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FC277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2729E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224FF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205F62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651D4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C4F98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4A092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F2672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0F3FE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B7FF0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LOT-0037</w:t>
      </w:r>
    </w:p>
    <w:p w14:paraId="6642CA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37. Szwy</w:t>
      </w:r>
    </w:p>
    <w:p w14:paraId="2B5294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Szwy - zgodnie z zapisami w formularzu cenowym i SWZ</w:t>
      </w:r>
    </w:p>
    <w:p w14:paraId="1A0E15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37</w:t>
      </w:r>
    </w:p>
    <w:p w14:paraId="294C1C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7E497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79976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562AC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33141121 Szwy chirurgiczne</w:t>
      </w:r>
    </w:p>
    <w:p w14:paraId="159066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5FAF65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66D733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8D144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F32D9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1CDE70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C9462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3882C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1A2C5C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2E600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CBAAC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083B1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730E5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9E0B3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C5697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50F076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33F918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76286E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8136A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BEB7E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451DE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3D858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DD78FC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1B29F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CAE25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E4A0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0FB55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50D45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928A7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7B5F4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3A807C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2806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 udzielenia - Liczba: 25,00</w:t>
      </w:r>
    </w:p>
    <w:p w14:paraId="109287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05506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8E9F5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28EDA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D6BE5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4C63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609145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035FE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7269CD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FFF84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1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88CBF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7A8C5D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5E256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0719E5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077B5E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1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2E70C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4D5B8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660292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BBB39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88C62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CA371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547D8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04311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281135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372E52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1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297C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5D8A97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8E61A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1E90A5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E2F10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E8A27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5216E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1E8B47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604E4C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36DAB4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F5339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36C560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D1D3A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75548D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7B302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97236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D98C0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82CE4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D38EF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C4AD0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D1DA9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LOT-0038</w:t>
      </w:r>
    </w:p>
    <w:p w14:paraId="360F52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38. System do rekonstrukcji więzadła krzyżowego przedniego oparty na fiksacji korówkowej za pomocą podłużnej płytki</w:t>
      </w:r>
    </w:p>
    <w:p w14:paraId="04DC37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System do rekonstrukcji więzadła krzyżowego przedniego oparty na fiksacji korówkowej za pomocą podłużnej płytki - zgodnie z zapisami w formularzu cenowym i SWZ</w:t>
      </w:r>
    </w:p>
    <w:p w14:paraId="0F45B0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38</w:t>
      </w:r>
    </w:p>
    <w:p w14:paraId="7F9988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400E6B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45141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3C5019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67DD03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24D562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9331F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2941EA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0BB24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06805A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528C5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821A4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DA8B3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BFFED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45746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33F7A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53DBD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CA44B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5F92F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38D01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38022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75A866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8714B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0D745D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4233E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171703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8FC62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3567DF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6D0314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4479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1FFE3F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7C643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C2B58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75FA1E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76DAA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4493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2D30A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556CA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DA108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15C45A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28CC0A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BC24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6AC48A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11518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7155F1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90E2E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1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1DEB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16DEE5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023FF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0013D2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36F84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1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3223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67B5B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7572DA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23C05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3A333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70D1C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D0DA2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F32CC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ADF2F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F31AE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FF81F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CCD26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53D38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489FFA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Stosowane będą zlecenia elektroniczne: tak</w:t>
      </w:r>
    </w:p>
    <w:p w14:paraId="3C56DB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B2AB9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610A3D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60E09B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23C80B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C702F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6CC2D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620A8E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9F76D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342F87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1E5B3F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DA2E1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CA4DE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BF011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3D66F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47033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F7E0C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LOT-0039</w:t>
      </w:r>
    </w:p>
    <w:p w14:paraId="51AA4D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39. System do rekonstrukcji więzadła przedniego oparty na fiksacji korówkowej za pomocą podłużnej płytki</w:t>
      </w:r>
    </w:p>
    <w:p w14:paraId="0D7C24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System do rekonstrukcji więzadła przedniego oparty na fiksacji korówkowej za pomocą podłużnej płytki - zgodnie z zapisami w formularzu cenowym i SWZ</w:t>
      </w:r>
    </w:p>
    <w:p w14:paraId="6E9FDD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39</w:t>
      </w:r>
    </w:p>
    <w:p w14:paraId="05F7B0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A3526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3422BE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33E085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47716E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5B0FD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520693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4E7A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1ABC30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08DE9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F530C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0248B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250614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54440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566F54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07FEE7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8FE16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6B5E0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A7423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47307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0BE3E0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0197B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CA1A6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06EC7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4F039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4ED800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4F8AFE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2252A4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57781C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F624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EE964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AB110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5CC68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DC410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5A8E7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BCF1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A782E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FAD24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006692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A1E0B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DB84C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63A6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53FE1C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569768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0983BF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E5DB8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2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6D80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5FF18A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50501D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C886F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0937A2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2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5200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2D8FF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9D4E9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81993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8377B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3917A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6F0A50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9D019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3F7E59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D3119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FA096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1EB269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D9689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531898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7190E0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5DF74B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730998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5225FE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69988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1B181B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6E9C9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1ECF2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0A2519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C56E0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3BE058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8C261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442782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AB31C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44C02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05C5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3F785D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LOT-0040</w:t>
      </w:r>
    </w:p>
    <w:p w14:paraId="07A064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40. Implanty do zaopatrywania złamań w obrębie kości paliczków, śródręcza i przodostopia</w:t>
      </w:r>
    </w:p>
    <w:p w14:paraId="2F3319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w obrębie kości paliczków, śródręcza i przodostopia - zgodnie z zapisami w formularzu cenowym i SWZ</w:t>
      </w:r>
    </w:p>
    <w:p w14:paraId="566763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40</w:t>
      </w:r>
    </w:p>
    <w:p w14:paraId="575871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70F21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1A8798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EEBDB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193DA5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CFB89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08D366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10E13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040C52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7B2D1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521DB1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583E3C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6B682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02B8C1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4DCF3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B8896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20119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F2DE3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E82C1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9531A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4236F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6E70E9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CA9BE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16F8CE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621400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474F3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59FB0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5A3E0A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192A55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0B8F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E8586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395A8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F62D3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4D6B8F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3279F9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C61DD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217B65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5FA25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86E27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4EC01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1D008C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0B3D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F36B3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095D7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3F79CD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ECAAC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2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535A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18D17A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375431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3FDBB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81E7C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2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9A8C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81269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6565A8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7F23A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2AB59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2945D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0E65D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08E45A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D13BD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494CC5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150A4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2DD388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28EB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7EBB6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8B7A7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18B4B3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675576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Techniki</w:t>
      </w:r>
    </w:p>
    <w:p w14:paraId="54BC8F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60D4AF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A556E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A8925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A8226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0E10ED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3A798F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648DD8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0B2CA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6049D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A0942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03CA5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1A0EC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58AA8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LOT-0041</w:t>
      </w:r>
    </w:p>
    <w:p w14:paraId="5371CA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41. Implanty pod śruby 2.5 mm, do artrodezy nadgarstka, dalszej nasady kości promieniowej i łokciowej</w:t>
      </w:r>
    </w:p>
    <w:p w14:paraId="4F7056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pod śruby 2.5 mm, do artrodezy nadgarstka, dalszej nasady kości promieniowej i łokciowej - zgodnie z zapisami w formularzu cenowym i SWZ</w:t>
      </w:r>
    </w:p>
    <w:p w14:paraId="23AD73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41</w:t>
      </w:r>
    </w:p>
    <w:p w14:paraId="503476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07B1E7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F1100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A5AAF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6417D2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0E3D5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3F82C0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621E9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2E1101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D6EBA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7BF6DA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82984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BD36D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90BC9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54418A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16A8E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FF4A9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82151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13962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17532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81E1A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5DF54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3B2F5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374B7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5FA924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76DB8B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F87AB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2B9E1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6007D6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BF8F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7B0279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8FEF8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89DDE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3B6E82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9A102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0E525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01EF6A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8D75E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953B5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B584B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56622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3A4D6E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7824C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6CB006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37EBB0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7D703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2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EA22F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F00D8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E8B44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0FCF32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AD015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2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BCB91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B946C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8081B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A1E51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83100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AEE97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E24F3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A9048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C3664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5DAF99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4933A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F407E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845F1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E49CD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20591C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15B34D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1AA85D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82A41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80F36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1A990A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C238E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7B20C4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3294B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523B8AF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514E06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95F63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B777D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22337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C1B1B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7034D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44B05C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LOT-0042</w:t>
      </w:r>
    </w:p>
    <w:p w14:paraId="3CCF92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42. Implanty pod śruby 2.8 mm, do trzonu dalszej nasady kości promieniowej i łokciowej</w:t>
      </w:r>
    </w:p>
    <w:p w14:paraId="0243CD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pod śruby 2.8 mm, do trzonu dalszej nasady kości promieniowej i łokciowej - zgodnie z zapisami w formularzu cenowym i SWZ</w:t>
      </w:r>
    </w:p>
    <w:p w14:paraId="7E1E9F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42</w:t>
      </w:r>
    </w:p>
    <w:p w14:paraId="77CD5C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C5B47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74C922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3307C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562F97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7ADDF9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30C888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8350C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636C0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3D93E6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6E09B1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4D9CE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32DEBC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25E3FF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6DDFA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7CF0D3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DE362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735B0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1B334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30494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31C463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562B1E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F424E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3DC823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421959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19342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96943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65C77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471C3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6E57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130D00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4E79C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45B1A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60E06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432C4F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FA2F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3A0A0C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E83944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8DBB8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053A1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536436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8BA1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5D270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253D64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3F46479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63631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3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80A18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668BD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5B4D55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40D0FB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C57A1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3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E49C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544DC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2DC517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D3476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0BE99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B0618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3DD3A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90AAB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968B0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0391F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3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A6A14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529737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E281E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342BDA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117231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64F0AD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02ABE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2C926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79DAB8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56EFF3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Informacje o dynamicznym systemie zakupów: </w:t>
      </w:r>
    </w:p>
    <w:p w14:paraId="4E534B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6C7C57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94178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5FBFE5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5FDC2E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CF613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27668C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421BB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D23AAB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C5920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24739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LOT-0043</w:t>
      </w:r>
    </w:p>
    <w:p w14:paraId="21730D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43. Implanty do zaopatrywania złamań oraz korekcji w obrębie kości stopy, pod śruby 2.8 mm</w:t>
      </w:r>
    </w:p>
    <w:p w14:paraId="55E247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oraz korekcji w obrębie kości stopy, pod śruby 2.8 mm - zgodnie z zapisami w formularzu cenowym i SWZ</w:t>
      </w:r>
    </w:p>
    <w:p w14:paraId="64CE82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43</w:t>
      </w:r>
    </w:p>
    <w:p w14:paraId="6173D1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3396A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3CB5B2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217FEC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4398AB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52ED89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DBF79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59DDF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0486ED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74C7E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5C9033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2309ED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4EDA88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0BF89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F0AC9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1BE49A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2C1152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F9C8C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3B9E3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2D50E1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12DD3E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4CA118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B316E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125F50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6D9BB6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9AA24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F3649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40B890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0388EC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E2FB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CC7BE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5DD8A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F28CF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4BA069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3F2CB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67E6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1013A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72EF1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EFA99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0EE33F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F191E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A2AB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188F5C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EE286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635484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C6D94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3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D767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2CA9E9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D6310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2C8698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2A0BE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3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BB525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F64B1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4E9DE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B19E6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BA672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B94718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48D30F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40086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33971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4DD48E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3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E5B6E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49FC9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0F039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5AE498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ECE60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1E5718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E57E3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5CC636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3B33C66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4C4E480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22D6D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3D1EC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377688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595DC0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CAA14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3EE60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0AF944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7C004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C7825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5376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64EE17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LOT-0044</w:t>
      </w:r>
    </w:p>
    <w:p w14:paraId="1D15E2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44. Implanty do korekcji w obrębie kości stopy, pod śruby 2.8 mm oraz 3.5mm</w:t>
      </w:r>
    </w:p>
    <w:p w14:paraId="6BA526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korekcji w obrębie kości stopy, pod śruby 2.8 mm oraz 3.5mm - zgodnie z zapisami w formularzu cenowym i SWZ</w:t>
      </w:r>
    </w:p>
    <w:p w14:paraId="39BF93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44</w:t>
      </w:r>
    </w:p>
    <w:p w14:paraId="057B9A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1F146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03C1F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2D807E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3585D9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6AEF16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14E55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42BC4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C3D30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279A5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6FDCFE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0C1E5D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3EE83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704063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712B1D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1E1206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34A158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CCCA6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227D5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D42C0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4ECD2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C6740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02CD8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1374C8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22FDA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0DBB2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764AB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3C02A0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4BC7CD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273E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3B8904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28974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E5877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62F21DC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7D6E11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AD8E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73386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6EC15A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0AB174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4BD95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81B33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689C2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3E0677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930A3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79FF9C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E13CA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3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4BF6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5547E4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21D72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7EC92E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070EDD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3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5D49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5E88C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756092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4CE31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4540FB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8F8EA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05161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D2757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294A55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23CCDA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3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4E90F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7C1182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6D86D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7DD6D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4CE4E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79AEE9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463AC2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57450B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0EC429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167496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1C831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81239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E3F38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5.1.16.</w:t>
      </w:r>
    </w:p>
    <w:p w14:paraId="5A768C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10F7CB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D4154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1E49EE3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543D0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5B2E8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BA12A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10E441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LOT-0045</w:t>
      </w:r>
    </w:p>
    <w:p w14:paraId="1FB2B3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45. Implanty do zaopatrywania złamań w obrębie kości piszczeli i strzałki, pod śruby 2.8 mm oraz 3.5 mm</w:t>
      </w:r>
    </w:p>
    <w:p w14:paraId="25AC99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w obrębie kości piszczeli i strzałki, pod śruby 2.8 mm oraz 3.5 mm - zgodnie z zapisami w formularzu cenowym i SWZ</w:t>
      </w:r>
    </w:p>
    <w:p w14:paraId="69813C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45</w:t>
      </w:r>
    </w:p>
    <w:p w14:paraId="1DF5BA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77002D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CD1A9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72684B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26279F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5927F9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6DAE41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10301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7B4CC5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4B43FD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A69AF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376D1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5052BB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0F052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E9AD8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457F60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2974F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1C6D5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FAB9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4A9FC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483A0E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7652AFE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D3351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14B8CC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09A16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25E497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63595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00B1603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FC51F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68BF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258CEB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A394B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7314FB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06F0FC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60D79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0BA7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03820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43355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5058F0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F0C70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1B42A00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0111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51F896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8B9AB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60033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0CA94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3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6B42A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5.1.12.</w:t>
      </w:r>
    </w:p>
    <w:p w14:paraId="18BDCE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44996B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4CB291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799696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4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106A0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6586C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5954CF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5A34F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523C3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7FEDF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17D135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FFF31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0C198F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4BA7CE7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4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FA836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733E7C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F496A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E9220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46E9F8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18DEEF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BA66C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7A9F2B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476105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702B8C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51C6D0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533981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602C3A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1BD0A5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2E66EF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E04EE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E406D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8C869C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B8F2C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EBB18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1AAB8E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LOT-0046</w:t>
      </w:r>
    </w:p>
    <w:p w14:paraId="428E89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46. Implanty do zaopatrywania złamań w obrębie bliższej nasady kości łokciowej oraz dalszej nasady kości ramiennej, pod śruby 2.8 mm</w:t>
      </w:r>
    </w:p>
    <w:p w14:paraId="714196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zaopatrywania złamań w obrębie bliższej nasady kości łokciowej oraz dalszej nasady kości ramiennej, pod śruby 2.8 mm - zgodnie z zapisami w formularzu cenowym i SWZ</w:t>
      </w:r>
    </w:p>
    <w:p w14:paraId="7C2D6B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46</w:t>
      </w:r>
    </w:p>
    <w:p w14:paraId="7593B9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3F3D44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2C6EE6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357C1B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753F64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1BFEEDA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1DF0A6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2E17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74519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0F3BF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01F7FF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22109E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729A6A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28F1DC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1A89C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1C99AE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ED0117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F3B1F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Przedmiotowe zamówienie jest odpowiednie również dla małych i średnich przedsiębiorstw (MŚP): tak</w:t>
      </w:r>
    </w:p>
    <w:p w14:paraId="3A42DB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31DEF8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1DF1F7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77C694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83570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51671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591AF8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7AAF24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C1EA3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2E8322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7C1D2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C7FC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503AAD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6277D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3FB1C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337DF75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028656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A369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621F5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FE327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86508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7146E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65CDB4A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98F1E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98495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7E6D77E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489F17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A4F46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4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5D5E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0F0312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3DB9A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AC740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69142B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4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E722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F31F9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4B3E06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587B7B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2A0BB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B3AA9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247859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812E6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481ED0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6127C2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4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D6CCC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61E911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55830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63532F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946EE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0149D3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83BB7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75ECCF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18E89DD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2EFB3B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772109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97615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215F5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2F7227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95128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497CCD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3D846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B0594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2A82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9D840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083699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LOT-0047</w:t>
      </w:r>
    </w:p>
    <w:p w14:paraId="31A7A2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47. Staplery</w:t>
      </w:r>
    </w:p>
    <w:p w14:paraId="070DA2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Staplery - zgodnie z zapisami w formularzu cenowym i SWZ</w:t>
      </w:r>
    </w:p>
    <w:p w14:paraId="31324A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47</w:t>
      </w:r>
    </w:p>
    <w:p w14:paraId="714FD0E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E0D20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78AE5D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5453A14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275F116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52BC3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7AECAED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FBEE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2FF5DB2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05E468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268B510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49B013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2E1F6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1C7B6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55A98F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64E59A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575A22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7D805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54BE7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7BFAAE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5AF98D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32B28F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72A596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7EB4B1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751939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63C9E8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3D7F81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1F555B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895D3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6DF15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74358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D956D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8A4CF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55BD9E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667417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C25A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1104B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92FC7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90935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314A4E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0AC48C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5ABF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017878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05AB6E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CCC1F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DDC3C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4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4FFB7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13383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0442A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022A0E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228987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4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2061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25471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1CA1830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B2B95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52011B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F81A9F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7C6199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74EB0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30CFDC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313CFF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4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C12B6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44F7C4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03463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24DCBE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438C60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7B5CCE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326DE3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3CBB8A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01CF1D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01BB81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115D86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BF3429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4E4DB5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163E641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291B3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AB127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59490C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2827D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3070C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0893F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2C557D7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LOT-0048</w:t>
      </w:r>
    </w:p>
    <w:p w14:paraId="66BC37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48. Implanty do artroskopii stawu kolanowego, barkowego</w:t>
      </w:r>
    </w:p>
    <w:p w14:paraId="5DB836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Implanty do artroskopii stawu kolanowego, barkowego - zgodnie z zapisami w formularzu cenowym i SWZ</w:t>
      </w:r>
    </w:p>
    <w:p w14:paraId="7F21BF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48</w:t>
      </w:r>
    </w:p>
    <w:p w14:paraId="4CB20C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65A6DF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4DE67C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E4006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1958E3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22B5C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548296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E1FE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8FA602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6848E2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4F20C3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370679A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0E7503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3A21D7C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3F5ECF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33595F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06BD01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BEAD2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A8C51C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1429D0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23261C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82DEA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49B73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Opis: Na potwierdzenie spełniania warunków udziału w postępowaniu należy przedłożyć wykaz min. 2 dostaw odpowiadających przedmiotowi zamówienia wraz z dokumentami wskazanymi w pkt. 9.2 ppkt. 1 SWZ</w:t>
      </w:r>
    </w:p>
    <w:p w14:paraId="3ABCEF6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7D39E58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126C6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7917D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6375D9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3B269FB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C994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775E89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00D034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E724F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124F75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0D5F45A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FFCDB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6282D7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509A6E3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F82C2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6661A57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4B1515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D674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83139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138443D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542ABC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69E06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4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76CE7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280A06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23B2C3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BF1C3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4F385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4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4B8F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6D8F4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C345F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038C5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2D1083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DA02A1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347B04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E75F3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3DF9AA4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2E06A2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FA1D0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DC0C4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37D6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74224C8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62DDDE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749EABB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062E79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3FFCC9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5FCD7C5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692900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6515A20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09F67C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500B7C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3C459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7EAE4A0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F5BBE2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7D9A81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B59D52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05298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6BAE58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1A983E5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LOT-0049</w:t>
      </w:r>
    </w:p>
    <w:p w14:paraId="5D9B9E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49. Paluch koślawy</w:t>
      </w:r>
    </w:p>
    <w:p w14:paraId="362F29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Paluch koślawy - zgodnie z zapisami w formularzu cenowym i SWZ</w:t>
      </w:r>
    </w:p>
    <w:p w14:paraId="4A58DC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49</w:t>
      </w:r>
    </w:p>
    <w:p w14:paraId="4E1BD6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D121BB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5ABF1E5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70FBD30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07DBDB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1881D3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479D148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02925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759B3F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5FF216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6564DD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699DEB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A5D61E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1B82BD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01A05F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00866B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3FD0EE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D6BDF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E743A9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BF9A6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0366F49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1FC20B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251C4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45F2A7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92292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E5989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C022B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1A3B51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70A7989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961B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61B6130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10558F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6533295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76C5C31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BDB78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A1BA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5071D7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3A5D807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01600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5719C7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13121A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8108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4934DB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0BD5EDF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2916A0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422C4C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5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E452B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645644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0F2514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C8C32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49724B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5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0CD08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4C937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066BDD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321EAA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7735382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FB919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0B0A6C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9EA1E8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15A185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708D0C4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E1DA18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1CB14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6E07B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4CE7328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5C8987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232152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505C9BD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0BD465D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6E53F34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25A89C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507C12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2DC0C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0EEADF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638009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4208AC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1DCCB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6E7A4A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48410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9761C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33DC4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73A5F6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LOT-0050</w:t>
      </w:r>
    </w:p>
    <w:p w14:paraId="40EC53A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50. Ostrza do piły oscylacyjnej</w:t>
      </w:r>
    </w:p>
    <w:p w14:paraId="4550F45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Ostrza do piły oscylacyjnej - zgodnie z zapisami w formularzu cenowym i SWZ</w:t>
      </w:r>
    </w:p>
    <w:p w14:paraId="4DBBB2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50</w:t>
      </w:r>
    </w:p>
    <w:p w14:paraId="34C68D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402C88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07808AE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695CAFE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33183300 Urządzenia do osteosyntezy</w:t>
      </w:r>
    </w:p>
    <w:p w14:paraId="23D52CC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44238B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22A903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FA3D7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314169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74B40A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39F57B5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98898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284EA0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B70CF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61C703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2ADA34C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102860A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810F21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D24F74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4E2F809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0F63F4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08A2B5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50AA96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65125B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0C41412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3E6DC4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Kryterium: </w:t>
      </w:r>
    </w:p>
    <w:p w14:paraId="141246E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1C35D0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5781F4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8111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057CD9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1AAD15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312D142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96ADC1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0389E92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C2104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1BF7337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757EDEA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1F30BF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2C24F90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217142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0495A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77ED472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64CFCB8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12BFFF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ACA8A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5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738FB0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6003265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73E1C5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37540B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2E5C6E3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5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FDA3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F6EA0F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3221A4A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FB595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042A724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B6F5EC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2A9375E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61EB33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12CE742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154B3C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268AAF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047390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78CF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15CA29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07AA3CC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28EA7D9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46E1589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4E102B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5D65031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07337A6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5CEB38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46E92ED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AB6D5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532C89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6E927BF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4AB38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3799069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49E18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0289E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15FD2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</w:t>
      </w:r>
    </w:p>
    <w:p w14:paraId="0421C19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Część zamówienia: LOT-0051</w:t>
      </w:r>
    </w:p>
    <w:p w14:paraId="1E0B8A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Tytuł: 51. Ręka - druty Kirschnera</w:t>
      </w:r>
    </w:p>
    <w:p w14:paraId="3BC3AA6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Opis: Ręka - druty Kirschnera - zgodnie z zapisami w formularzu cenowym i SWZ</w:t>
      </w:r>
    </w:p>
    <w:p w14:paraId="5C6CA2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Wewnętrzny identyfikator: 51</w:t>
      </w:r>
    </w:p>
    <w:p w14:paraId="4EAEA8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5.1.1.</w:t>
      </w:r>
    </w:p>
    <w:p w14:paraId="1D93821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Przeznaczenie</w:t>
      </w:r>
    </w:p>
    <w:p w14:paraId="3EF349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Charakter zamówienia: Dostawy</w:t>
      </w:r>
    </w:p>
    <w:p w14:paraId="164D4D3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Główna klasyfikacja (cpv): 33183100 Implanty ortopedyczne</w:t>
      </w:r>
    </w:p>
    <w:p w14:paraId="2E97858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5.1.2.</w:t>
      </w:r>
    </w:p>
    <w:p w14:paraId="05EA6A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 realizacji</w:t>
      </w:r>
    </w:p>
    <w:p w14:paraId="0CFFD90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E3536C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A8295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5.1.3.</w:t>
      </w:r>
    </w:p>
    <w:p w14:paraId="2EA1E45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Szacowany okres obowiązywania</w:t>
      </w:r>
    </w:p>
    <w:p w14:paraId="13C1ED9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Okres obowiązywania: 24 Miesiące</w:t>
      </w:r>
    </w:p>
    <w:p w14:paraId="11C5A49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5.1.6.</w:t>
      </w:r>
    </w:p>
    <w:p w14:paraId="6647CE5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ogólne</w:t>
      </w:r>
    </w:p>
    <w:p w14:paraId="6BC3636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Zastrzeżony udział: </w:t>
      </w:r>
    </w:p>
    <w:p w14:paraId="41CA308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Udział nie jest zastrzeżony.</w:t>
      </w:r>
    </w:p>
    <w:p w14:paraId="04B5770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Projekt zamówienia niefinansowany z funduszy UE</w:t>
      </w:r>
    </w:p>
    <w:p w14:paraId="40A501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5429AF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73EF3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5.1.9.</w:t>
      </w:r>
    </w:p>
    <w:p w14:paraId="050AC1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kwalifikacji</w:t>
      </w:r>
    </w:p>
    <w:p w14:paraId="08B9A3D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Źródła kryteriów wyboru: Uwaga</w:t>
      </w:r>
    </w:p>
    <w:p w14:paraId="54CF958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AA7F96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 potwierdzenie spełniania warunków udziału w postępowaniu należy przedłożyć wykaz min. 2 dostaw odpowiadających przedmiotowi zamówienia wraz z dokumentami wskazanymi w pkt. 9.2 ppkt. 1 SWZ</w:t>
      </w:r>
    </w:p>
    <w:p w14:paraId="5918392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5.1.10.</w:t>
      </w:r>
    </w:p>
    <w:p w14:paraId="1154E7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Kryteria udzielenia zamówienia</w:t>
      </w:r>
    </w:p>
    <w:p w14:paraId="0144056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98F4F6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Cena</w:t>
      </w:r>
    </w:p>
    <w:p w14:paraId="79E6E5B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Najniższa cena</w:t>
      </w:r>
    </w:p>
    <w:p w14:paraId="2A083A2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8AC763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60,00</w:t>
      </w:r>
    </w:p>
    <w:p w14:paraId="2B3EDED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25F88C7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4B30A1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uzupełnienia BANKU</w:t>
      </w:r>
    </w:p>
    <w:p w14:paraId="23BCB5C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Najkrótszy termin uzupełnienia Banku</w:t>
      </w:r>
    </w:p>
    <w:p w14:paraId="1997626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A5BB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25,00</w:t>
      </w:r>
    </w:p>
    <w:p w14:paraId="74202AB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Kryterium: </w:t>
      </w:r>
    </w:p>
    <w:p w14:paraId="111354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Rodzaj: Jakość</w:t>
      </w:r>
    </w:p>
    <w:p w14:paraId="2DAD9C4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Nazwa: Termin płatności</w:t>
      </w:r>
    </w:p>
    <w:p w14:paraId="78503E2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Najdłuższy termin płatności</w:t>
      </w:r>
    </w:p>
    <w:p w14:paraId="396C73F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AAC8C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Kryterium udzielenia - Liczba: 15,00</w:t>
      </w:r>
    </w:p>
    <w:p w14:paraId="02E5CE5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5.1.11.</w:t>
      </w:r>
    </w:p>
    <w:p w14:paraId="4529BB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Dokumenty zamówienia</w:t>
      </w:r>
    </w:p>
    <w:p w14:paraId="6CFB593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19B81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dokumentów zamówienia: </w:t>
      </w:r>
      <w:hyperlink r:id="rId15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D647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5.1.12.</w:t>
      </w:r>
    </w:p>
    <w:p w14:paraId="488AD1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udzielenia zamówienia</w:t>
      </w:r>
    </w:p>
    <w:p w14:paraId="108328F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zgłoszenia: </w:t>
      </w:r>
    </w:p>
    <w:p w14:paraId="12C7FA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Zgłoszenie elektroniczne: Wymagane</w:t>
      </w:r>
    </w:p>
    <w:p w14:paraId="1CE8A2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zgłoszenia: </w:t>
      </w:r>
      <w:hyperlink r:id="rId15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3A938E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DF9BAF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Katalog elektroniczny: Niedozwolone</w:t>
      </w:r>
    </w:p>
    <w:p w14:paraId="6086213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4B44CF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Oferty wariantowe: Niedozwolone</w:t>
      </w:r>
    </w:p>
    <w:p w14:paraId="63FA46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37DC55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Termin składania ofert: 30/12/2025 08:00:00 (UTC+01:00) czas środkowoeuropejski, czas zachodnioeuropejski letni</w:t>
      </w:r>
    </w:p>
    <w:p w14:paraId="5B0926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Termin, do którego oferta musi pozostać ważna: 90 Dni</w:t>
      </w:r>
    </w:p>
    <w:p w14:paraId="0927170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na temat publicznego otwarcia: </w:t>
      </w:r>
    </w:p>
    <w:p w14:paraId="3BAB6BF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otwarcia: 30/12/2025 08:30:00 (UTC+01:00) czas środkowoeuropejski, czas zachodnioeuropejski letni</w:t>
      </w:r>
    </w:p>
    <w:p w14:paraId="3A58D4D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09C2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CE92EB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Warunki zamówienia: </w:t>
      </w:r>
    </w:p>
    <w:p w14:paraId="18B205B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090F74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Fakturowanie elektroniczne: Wymagane</w:t>
      </w:r>
    </w:p>
    <w:p w14:paraId="546BE79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zlecenia elektroniczne: tak</w:t>
      </w:r>
    </w:p>
    <w:p w14:paraId="4AA062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Stosowane będą płatności elektroniczne: tak</w:t>
      </w:r>
    </w:p>
    <w:p w14:paraId="05F1803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5.1.15.</w:t>
      </w:r>
    </w:p>
    <w:p w14:paraId="1CD13C7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Techniki</w:t>
      </w:r>
    </w:p>
    <w:p w14:paraId="220868D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Umowa ramowa: </w:t>
      </w:r>
    </w:p>
    <w:p w14:paraId="37AA8C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umowy ramowej</w:t>
      </w:r>
    </w:p>
    <w:p w14:paraId="24DE90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dynamicznym systemie zakupów: </w:t>
      </w:r>
    </w:p>
    <w:p w14:paraId="094E0CD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Brak dynamicznego systemu zakupów</w:t>
      </w:r>
    </w:p>
    <w:p w14:paraId="124EEBD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Aukcja elektroniczna: nie</w:t>
      </w:r>
    </w:p>
    <w:p w14:paraId="78BB8F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5.1.16.</w:t>
      </w:r>
    </w:p>
    <w:p w14:paraId="4E6D77B1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Dalsze informacje, mediacja i odwołanie</w:t>
      </w:r>
    </w:p>
    <w:p w14:paraId="589591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CF7D6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odwoławczy: KRAJOWA IZBA ODWOŁAWCZA</w:t>
      </w:r>
    </w:p>
    <w:p w14:paraId="4AEF2A5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438A90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CB8F4F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E9B756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8. Organizacje</w:t>
      </w:r>
    </w:p>
    <w:p w14:paraId="2CF32AE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8.1.</w:t>
      </w:r>
    </w:p>
    <w:p w14:paraId="07C10AB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ORG-0001</w:t>
      </w:r>
    </w:p>
    <w:p w14:paraId="13C5474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124B5F9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Numer rejestracyjny: 090538318</w:t>
      </w:r>
    </w:p>
    <w:p w14:paraId="709F92B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Departament: Sekcja Zamówień Publicznych</w:t>
      </w:r>
    </w:p>
    <w:p w14:paraId="34CCC61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pocztowy: Powstańców Warszawy 5</w:t>
      </w:r>
    </w:p>
    <w:p w14:paraId="2ED8E03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Miejscowość: Bydgoszcz</w:t>
      </w:r>
    </w:p>
    <w:p w14:paraId="511F434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Kod pocztowy: 85-681</w:t>
      </w:r>
    </w:p>
    <w:p w14:paraId="3763C5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9A9AFE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4DCE39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Punkt kontaktowy: </w:t>
      </w:r>
      <w:hyperlink r:id="rId16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B75B5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E-mail: </w:t>
      </w:r>
      <w:hyperlink r:id="rId16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DD2AD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Telefon: +48 261 417 449</w:t>
      </w:r>
    </w:p>
    <w:p w14:paraId="46533F2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strony internetowej: </w:t>
      </w:r>
      <w:hyperlink r:id="rId16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2AB9D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wymiany informacji (URL): </w:t>
      </w:r>
      <w:hyperlink r:id="rId163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CD1B6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Role tej organizacji: </w:t>
      </w:r>
    </w:p>
    <w:p w14:paraId="644DCF0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Nabywca</w:t>
      </w:r>
    </w:p>
    <w:p w14:paraId="180CF8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449AF9A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8.1.</w:t>
      </w:r>
    </w:p>
    <w:p w14:paraId="08681A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ORG-0002</w:t>
      </w:r>
    </w:p>
    <w:p w14:paraId="1CCC13C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Oficjalna nazwa: KRAJOWA IZBA ODWOŁAWCZA</w:t>
      </w:r>
    </w:p>
    <w:p w14:paraId="5C20B81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Numer rejestracyjny: 010828091</w:t>
      </w:r>
    </w:p>
    <w:p w14:paraId="6E43975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pocztowy: Postępu 17a</w:t>
      </w:r>
    </w:p>
    <w:p w14:paraId="32127D1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Miejscowość: Warszawa</w:t>
      </w:r>
    </w:p>
    <w:p w14:paraId="0A54A42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Kod pocztowy: 02-676</w:t>
      </w:r>
    </w:p>
    <w:p w14:paraId="6C2A68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31E8718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3D5932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Punkt kontaktowy: </w:t>
      </w:r>
      <w:hyperlink r:id="rId164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21FD95C5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E-mail: </w:t>
      </w:r>
      <w:hyperlink r:id="rId165" w:history="1">
        <w:r w:rsidRPr="000709C2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1867771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Telefon: +48 224587809</w:t>
      </w:r>
    </w:p>
    <w:p w14:paraId="545177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Faks: +48 224587800</w:t>
      </w:r>
    </w:p>
    <w:p w14:paraId="5461DC1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strony internetowej: </w:t>
      </w:r>
      <w:hyperlink r:id="rId166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945247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wymiany informacji (URL): </w:t>
      </w:r>
      <w:hyperlink r:id="rId167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C95A9D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Role tej organizacji: </w:t>
      </w:r>
    </w:p>
    <w:p w14:paraId="14A1CC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odwoławczy</w:t>
      </w:r>
    </w:p>
    <w:p w14:paraId="1E3DFF6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</w:t>
      </w:r>
    </w:p>
    <w:p w14:paraId="4B7BCB3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8.1.</w:t>
      </w:r>
    </w:p>
    <w:p w14:paraId="672FCAA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ORG-0003</w:t>
      </w:r>
    </w:p>
    <w:p w14:paraId="2F7F5C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441C3F7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Numer rejestracyjny: 140264957</w:t>
      </w:r>
    </w:p>
    <w:p w14:paraId="0ABBBCD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pocztowy: ul. Krucza 36 / Wspólna 6</w:t>
      </w:r>
    </w:p>
    <w:p w14:paraId="5F48E45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Miejscowość: Warszawa</w:t>
      </w:r>
    </w:p>
    <w:p w14:paraId="0A6DB69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Kod pocztowy: 00-522</w:t>
      </w:r>
    </w:p>
    <w:p w14:paraId="2E0209B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1F3C2D18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Polska</w:t>
      </w:r>
    </w:p>
    <w:p w14:paraId="629AA33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1758432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E-mail: </w:t>
      </w:r>
      <w:hyperlink r:id="rId168" w:history="1">
        <w:r w:rsidRPr="000709C2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745D69F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Telefon: +48 226958504</w:t>
      </w:r>
    </w:p>
    <w:p w14:paraId="3EB7604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strony internetowej: </w:t>
      </w:r>
      <w:hyperlink r:id="rId169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BF66B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na potrzeby wymiany informacji (URL): </w:t>
      </w:r>
      <w:hyperlink r:id="rId170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5776907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Role tej organizacji: </w:t>
      </w:r>
    </w:p>
    <w:p w14:paraId="7A9119E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Organ mediacyjny</w:t>
      </w:r>
    </w:p>
    <w:p w14:paraId="2B9B38E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8.1.</w:t>
      </w:r>
    </w:p>
    <w:p w14:paraId="7CE330D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ORG-0000</w:t>
      </w:r>
    </w:p>
    <w:p w14:paraId="32D66F8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Oficjalna nazwa: Publications Office of the European Union</w:t>
      </w:r>
    </w:p>
    <w:p w14:paraId="6781F8A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Numer rejestracyjny: PUBL</w:t>
      </w:r>
    </w:p>
    <w:p w14:paraId="002CA0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Miejscowość: Luxembourg</w:t>
      </w:r>
    </w:p>
    <w:p w14:paraId="4B261C14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Kod pocztowy: 2417</w:t>
      </w:r>
    </w:p>
    <w:p w14:paraId="10101AC3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Podpodział krajowy (NUTS): Luxembourg (LU000)</w:t>
      </w:r>
    </w:p>
    <w:p w14:paraId="54DF777E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Kraj: Luksemburg</w:t>
      </w:r>
    </w:p>
    <w:p w14:paraId="1BF7EFA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E-mail: </w:t>
      </w:r>
      <w:hyperlink r:id="rId171" w:history="1">
        <w:r w:rsidRPr="000709C2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11B162BD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Telefon: +352 29291</w:t>
      </w:r>
    </w:p>
    <w:p w14:paraId="5D259F4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Adres strony internetowej: </w:t>
      </w:r>
      <w:hyperlink r:id="rId172" w:history="1">
        <w:r w:rsidRPr="000709C2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075D91D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Role tej organizacji: </w:t>
      </w:r>
    </w:p>
    <w:p w14:paraId="2BAF928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TED eSender</w:t>
      </w:r>
    </w:p>
    <w:p w14:paraId="0996420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10. Zmiana</w:t>
      </w:r>
    </w:p>
    <w:p w14:paraId="6470DF3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Poprzednia wersja ogłoszenia, która jest zmieniana: 777067-2025</w:t>
      </w:r>
    </w:p>
    <w:p w14:paraId="5930096F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Główny powód zmiany: Aktualizacja informacji</w:t>
      </w:r>
    </w:p>
    <w:p w14:paraId="22E6D9F7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Opis: Zmiana terminu składania i otwarcia ofert, zmian terminu związania ofertą spowodowane udzielonymi przez Zamawiającego odpowiedziami na pytania zadane przez Wykonawców</w:t>
      </w:r>
    </w:p>
    <w:p w14:paraId="0D44AF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Informacje o ogłoszeniu</w:t>
      </w:r>
    </w:p>
    <w:p w14:paraId="1EFF22A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Identyfikator/wersja ogłoszenia: 35f8d3e4-8eb0-4793-867f-31db24dba</w:t>
      </w:r>
      <w:proofErr w:type="gramStart"/>
      <w:r w:rsidRPr="000709C2">
        <w:rPr>
          <w:rFonts w:ascii="Arial Narrow" w:hAnsi="Arial Narrow"/>
          <w:sz w:val="20"/>
          <w:szCs w:val="20"/>
        </w:rPr>
        <w:t>120  -</w:t>
      </w:r>
      <w:proofErr w:type="gramEnd"/>
      <w:r w:rsidRPr="000709C2">
        <w:rPr>
          <w:rFonts w:ascii="Arial Narrow" w:hAnsi="Arial Narrow"/>
          <w:sz w:val="20"/>
          <w:szCs w:val="20"/>
        </w:rPr>
        <w:t xml:space="preserve">  01</w:t>
      </w:r>
    </w:p>
    <w:p w14:paraId="3CE1848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Typ formularza: Procedura konkurencyjna</w:t>
      </w:r>
    </w:p>
    <w:p w14:paraId="32A65F20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339C22E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Podrodzaj ogłoszenia: 16</w:t>
      </w:r>
    </w:p>
    <w:p w14:paraId="07F4787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Ogłoszenie – data wysłania: 15/12/2025 06:50:25 (UTC+00:00) czas zachodnioeuropejski, GMT</w:t>
      </w:r>
    </w:p>
    <w:p w14:paraId="48BE9166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51DCCEEB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Numer publikacji ogłoszenia: 835513-2025</w:t>
      </w:r>
    </w:p>
    <w:p w14:paraId="1EFAF78C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Numer wydania Dz.U. S: 242/2025</w:t>
      </w:r>
    </w:p>
    <w:p w14:paraId="1CF77819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09C2">
        <w:rPr>
          <w:rFonts w:ascii="Arial Narrow" w:hAnsi="Arial Narrow"/>
          <w:sz w:val="20"/>
          <w:szCs w:val="20"/>
        </w:rPr>
        <w:t>Data publikacji: 16/12/2025</w:t>
      </w:r>
    </w:p>
    <w:p w14:paraId="4CF6F266" w14:textId="77777777" w:rsidR="00F65CFA" w:rsidRDefault="00F65CFA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BD185D7" w14:textId="77777777" w:rsid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79B8B34" w14:textId="4CCB4C40" w:rsidR="000709C2" w:rsidRDefault="000709C2" w:rsidP="000709C2">
      <w:pPr>
        <w:spacing w:after="0" w:line="240" w:lineRule="auto"/>
        <w:ind w:left="708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br/>
      </w:r>
    </w:p>
    <w:p w14:paraId="5F16AD3F" w14:textId="77777777" w:rsid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FD7ADCA" w14:textId="77777777" w:rsidR="000709C2" w:rsidRDefault="000709C2" w:rsidP="000709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8F9BC98" w14:textId="77777777" w:rsid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E96BA58" w14:textId="77777777" w:rsid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E679C9" w14:textId="77777777" w:rsid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F1BF7D" w14:textId="77777777" w:rsid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3F76217" w14:textId="77777777" w:rsid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A147B62" w14:textId="77777777" w:rsid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A18BD5D" w14:textId="2FC74DE0" w:rsidR="000709C2" w:rsidRP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0709C2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Wykonano w 1 egz. na 39 ark.</w:t>
      </w:r>
    </w:p>
    <w:p w14:paraId="12254F09" w14:textId="77777777" w:rsidR="000709C2" w:rsidRP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0709C2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14:paraId="3C55D33A" w14:textId="77777777" w:rsidR="000709C2" w:rsidRPr="000709C2" w:rsidRDefault="000709C2" w:rsidP="000709C2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0709C2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173" w:history="1">
        <w:r w:rsidRPr="000709C2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0709C2">
        <w:rPr>
          <w:rFonts w:ascii="Arial Narrow" w:hAnsi="Arial Narrow"/>
          <w:i/>
          <w:sz w:val="16"/>
          <w:szCs w:val="16"/>
        </w:rPr>
        <w:t xml:space="preserve"> </w:t>
      </w:r>
    </w:p>
    <w:p w14:paraId="4B27D9E2" w14:textId="045CD541" w:rsidR="000709C2" w:rsidRPr="000709C2" w:rsidRDefault="000709C2" w:rsidP="000709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0709C2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</w:t>
      </w:r>
      <w:r w:rsidR="00A05EDD">
        <w:rPr>
          <w:rFonts w:ascii="Arial Narrow" w:hAnsi="Arial Narrow"/>
          <w:i/>
          <w:sz w:val="16"/>
          <w:szCs w:val="16"/>
        </w:rPr>
        <w:t>6</w:t>
      </w:r>
      <w:r>
        <w:rPr>
          <w:rFonts w:ascii="Arial Narrow" w:hAnsi="Arial Narrow"/>
          <w:i/>
          <w:sz w:val="16"/>
          <w:szCs w:val="16"/>
        </w:rPr>
        <w:t>.12.</w:t>
      </w:r>
      <w:r w:rsidRPr="000709C2">
        <w:rPr>
          <w:rFonts w:ascii="Arial Narrow" w:hAnsi="Arial Narrow"/>
          <w:i/>
          <w:sz w:val="16"/>
          <w:szCs w:val="16"/>
        </w:rPr>
        <w:t>2025 r.</w:t>
      </w:r>
    </w:p>
    <w:sectPr w:rsidR="000709C2" w:rsidRPr="000709C2">
      <w:headerReference w:type="default" r:id="rId174"/>
      <w:footerReference w:type="default" r:id="rId17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90D53" w14:textId="77777777" w:rsidR="0094407E" w:rsidRDefault="0094407E" w:rsidP="000709C2">
      <w:pPr>
        <w:spacing w:after="0" w:line="240" w:lineRule="auto"/>
      </w:pPr>
      <w:r>
        <w:separator/>
      </w:r>
    </w:p>
  </w:endnote>
  <w:endnote w:type="continuationSeparator" w:id="0">
    <w:p w14:paraId="07C8EED5" w14:textId="77777777" w:rsidR="0094407E" w:rsidRDefault="0094407E" w:rsidP="0007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3844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DFE51E" w14:textId="197633F0" w:rsidR="000709C2" w:rsidRDefault="000709C2">
        <w:pPr>
          <w:pStyle w:val="Stopka"/>
          <w:jc w:val="right"/>
        </w:pPr>
        <w:r w:rsidRPr="000709C2">
          <w:rPr>
            <w:sz w:val="16"/>
            <w:szCs w:val="16"/>
          </w:rPr>
          <w:fldChar w:fldCharType="begin"/>
        </w:r>
        <w:r w:rsidRPr="000709C2">
          <w:rPr>
            <w:sz w:val="16"/>
            <w:szCs w:val="16"/>
          </w:rPr>
          <w:instrText xml:space="preserve"> PAGE   \* MERGEFORMAT </w:instrText>
        </w:r>
        <w:r w:rsidRPr="000709C2">
          <w:rPr>
            <w:sz w:val="16"/>
            <w:szCs w:val="16"/>
          </w:rPr>
          <w:fldChar w:fldCharType="separate"/>
        </w:r>
        <w:r w:rsidRPr="000709C2">
          <w:rPr>
            <w:noProof/>
            <w:sz w:val="16"/>
            <w:szCs w:val="16"/>
          </w:rPr>
          <w:t>1</w:t>
        </w:r>
        <w:r w:rsidRPr="000709C2">
          <w:rPr>
            <w:noProof/>
            <w:sz w:val="16"/>
            <w:szCs w:val="16"/>
          </w:rPr>
          <w:fldChar w:fldCharType="end"/>
        </w:r>
      </w:p>
    </w:sdtContent>
  </w:sdt>
  <w:p w14:paraId="23A991A3" w14:textId="77777777" w:rsidR="000709C2" w:rsidRDefault="000709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C5BA6" w14:textId="77777777" w:rsidR="0094407E" w:rsidRDefault="0094407E" w:rsidP="000709C2">
      <w:pPr>
        <w:spacing w:after="0" w:line="240" w:lineRule="auto"/>
      </w:pPr>
      <w:r>
        <w:separator/>
      </w:r>
    </w:p>
  </w:footnote>
  <w:footnote w:type="continuationSeparator" w:id="0">
    <w:p w14:paraId="5185260C" w14:textId="77777777" w:rsidR="0094407E" w:rsidRDefault="0094407E" w:rsidP="00070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FE9C4" w14:textId="7D2C496A" w:rsidR="000709C2" w:rsidRDefault="000709C2">
    <w:pPr>
      <w:pStyle w:val="Nagwek"/>
    </w:pPr>
    <w:r>
      <w:t>Sprawa nr: 129/2025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9C2"/>
    <w:rsid w:val="000709C2"/>
    <w:rsid w:val="001C5DBD"/>
    <w:rsid w:val="00364532"/>
    <w:rsid w:val="005C449C"/>
    <w:rsid w:val="00607BA3"/>
    <w:rsid w:val="007A79B1"/>
    <w:rsid w:val="0094407E"/>
    <w:rsid w:val="00A05EDD"/>
    <w:rsid w:val="00E634CE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6C39"/>
  <w15:chartTrackingRefBased/>
  <w15:docId w15:val="{7AB0FFB4-B45F-4C7E-8DC9-F69B7B4F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70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0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09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0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09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0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0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0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0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09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09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09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09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09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09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09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09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09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0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0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0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0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0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09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09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09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09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09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09C2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07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0709C2"/>
  </w:style>
  <w:style w:type="character" w:customStyle="1" w:styleId="label">
    <w:name w:val="label"/>
    <w:basedOn w:val="Domylnaczcionkaakapitu"/>
    <w:rsid w:val="000709C2"/>
  </w:style>
  <w:style w:type="character" w:customStyle="1" w:styleId="data">
    <w:name w:val="data"/>
    <w:basedOn w:val="Domylnaczcionkaakapitu"/>
    <w:rsid w:val="000709C2"/>
  </w:style>
  <w:style w:type="character" w:styleId="Hipercze">
    <w:name w:val="Hyperlink"/>
    <w:basedOn w:val="Domylnaczcionkaakapitu"/>
    <w:uiPriority w:val="99"/>
    <w:unhideWhenUsed/>
    <w:rsid w:val="00070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09C2"/>
    <w:rPr>
      <w:color w:val="800080"/>
      <w:u w:val="single"/>
    </w:rPr>
  </w:style>
  <w:style w:type="character" w:customStyle="1" w:styleId="line">
    <w:name w:val="line"/>
    <w:basedOn w:val="Domylnaczcionkaakapitu"/>
    <w:rsid w:val="000709C2"/>
  </w:style>
  <w:style w:type="character" w:styleId="Nierozpoznanawzmianka">
    <w:name w:val="Unresolved Mention"/>
    <w:basedOn w:val="Domylnaczcionkaakapitu"/>
    <w:uiPriority w:val="99"/>
    <w:semiHidden/>
    <w:unhideWhenUsed/>
    <w:rsid w:val="000709C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0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9C2"/>
  </w:style>
  <w:style w:type="paragraph" w:styleId="Stopka">
    <w:name w:val="footer"/>
    <w:basedOn w:val="Normalny"/>
    <w:link w:val="StopkaZnak"/>
    <w:uiPriority w:val="99"/>
    <w:unhideWhenUsed/>
    <w:rsid w:val="00070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9C2"/>
  </w:style>
  <w:style w:type="paragraph" w:styleId="NormalnyWeb">
    <w:name w:val="Normal (Web)"/>
    <w:basedOn w:val="Normalny"/>
    <w:uiPriority w:val="99"/>
    <w:unhideWhenUsed/>
    <w:rsid w:val="0007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70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www.gov.pl/web/sp-prokuratoria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://www.10wsk.mil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71" Type="http://schemas.openxmlformats.org/officeDocument/2006/relationships/hyperlink" Target="mailto:ted@publications.europa.eu" TargetMode="External"/><Relationship Id="rId12" Type="http://schemas.openxmlformats.org/officeDocument/2006/relationships/hyperlink" Target="http://e-propublico.pl/" TargetMode="External"/><Relationship Id="rId33" Type="http://schemas.openxmlformats.org/officeDocument/2006/relationships/hyperlink" Target="http://e-propublico.pl/" TargetMode="External"/><Relationship Id="rId108" Type="http://schemas.openxmlformats.org/officeDocument/2006/relationships/hyperlink" Target="http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5" Type="http://schemas.openxmlformats.org/officeDocument/2006/relationships/hyperlink" Target="http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mailto:choroszynska3292@10wsk.mil.pl" TargetMode="External"/><Relationship Id="rId6" Type="http://schemas.openxmlformats.org/officeDocument/2006/relationships/hyperlink" Target="mailto:choroszynska329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theme" Target="theme/theme1.xml"/><Relationship Id="rId172" Type="http://schemas.openxmlformats.org/officeDocument/2006/relationships/hyperlink" Target="https://op.europa.eu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://www.10wsk.mil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mailto:choroszynska329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mailto:sp@prokuratoria.gov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eader" Target="header1.xm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www.uzp.gov.pl/kio" TargetMode="External"/><Relationship Id="rId16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footer" Target="footer1.xm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hyperlink" Target="mailto:odwolania@uzp.gov.pl" TargetMode="Externa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fontTable" Target="fontTable.xm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www.gov.pl/web/uzp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78</Pages>
  <Words>30441</Words>
  <Characters>182651</Characters>
  <Application>Microsoft Office Word</Application>
  <DocSecurity>0</DocSecurity>
  <Lines>1522</Lines>
  <Paragraphs>425</Paragraphs>
  <ScaleCrop>false</ScaleCrop>
  <Company/>
  <LinksUpToDate>false</LinksUpToDate>
  <CharactersWithSpaces>212667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dcterms:created xsi:type="dcterms:W3CDTF">2025-12-16T05:47:00Z</dcterms:created>
  <dcterms:modified xsi:type="dcterms:W3CDTF">2026-03-24T11:35:00Z</dcterms:modified>
</cp:coreProperties>
</file>