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A30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304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A304A">
        <w:rPr>
          <w:sz w:val="22"/>
          <w:szCs w:val="22"/>
        </w:rPr>
        <w:t>2021-10-1</w:t>
      </w:r>
      <w:r w:rsidR="009B3F49">
        <w:rPr>
          <w:sz w:val="22"/>
          <w:szCs w:val="22"/>
        </w:rPr>
        <w:t>4</w:t>
      </w:r>
      <w:bookmarkStart w:id="1" w:name="_GoBack"/>
      <w:bookmarkEnd w:id="1"/>
    </w:p>
    <w:p w:rsidR="005B3B0F" w:rsidRPr="002F78F7" w:rsidRDefault="009B3F49" w:rsidP="005B3B0F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2" o:spid="_x0000_i1025" type="#_x0000_t75" alt="FE_POWER_poziom_pl-1_rgb" style="width:453pt;height:58.5pt;visibility:visible">
            <v:imagedata r:id="rId6" o:title="FE_POWER_poziom_pl-1_rgb"/>
          </v:shape>
        </w:pict>
      </w:r>
    </w:p>
    <w:p w:rsidR="005B3B0F" w:rsidRPr="002F78F7" w:rsidRDefault="005B3B0F" w:rsidP="005B3B0F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2F78F7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5B3B0F" w:rsidRPr="002F78F7" w:rsidRDefault="009B3F49" w:rsidP="005B3B0F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6" o:spid="_x0000_s1026" type="#_x0000_t32" style="position:absolute;left:0;text-align:left;margin-left:-4.25pt;margin-top:14pt;width:480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</w:pict>
      </w:r>
      <w:r w:rsidR="005B3B0F" w:rsidRPr="002F78F7">
        <w:rPr>
          <w:rFonts w:ascii="Arial" w:hAnsi="Arial" w:cs="Arial"/>
          <w:sz w:val="16"/>
          <w:szCs w:val="16"/>
        </w:rPr>
        <w:t>POWR.03.05.00-00-Z209/17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A304A" w:rsidRPr="001A304A" w:rsidRDefault="001A304A" w:rsidP="00FB7F50">
      <w:pPr>
        <w:spacing w:after="40"/>
        <w:rPr>
          <w:b/>
          <w:bCs/>
          <w:sz w:val="22"/>
          <w:szCs w:val="22"/>
        </w:rPr>
      </w:pPr>
      <w:r w:rsidRPr="001A304A">
        <w:rPr>
          <w:b/>
          <w:bCs/>
          <w:sz w:val="22"/>
          <w:szCs w:val="22"/>
        </w:rPr>
        <w:t>Politechnika Rzeszowska</w:t>
      </w:r>
    </w:p>
    <w:p w:rsidR="00FB7F50" w:rsidRPr="002245BE" w:rsidRDefault="001A304A" w:rsidP="00FB7F50">
      <w:pPr>
        <w:spacing w:after="40"/>
        <w:rPr>
          <w:b/>
          <w:bCs/>
          <w:sz w:val="22"/>
          <w:szCs w:val="22"/>
        </w:rPr>
      </w:pPr>
      <w:r w:rsidRPr="001A304A">
        <w:rPr>
          <w:b/>
          <w:bCs/>
          <w:sz w:val="22"/>
          <w:szCs w:val="22"/>
        </w:rPr>
        <w:t>Dział Zamówień Publicznych</w:t>
      </w:r>
    </w:p>
    <w:p w:rsidR="00FB7F50" w:rsidRPr="002245BE" w:rsidRDefault="001A304A" w:rsidP="00FB7F50">
      <w:pPr>
        <w:rPr>
          <w:sz w:val="22"/>
          <w:szCs w:val="22"/>
        </w:rPr>
      </w:pPr>
      <w:r w:rsidRPr="001A304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A304A">
        <w:rPr>
          <w:sz w:val="22"/>
          <w:szCs w:val="22"/>
        </w:rPr>
        <w:t>12</w:t>
      </w:r>
    </w:p>
    <w:p w:rsidR="00FB7F50" w:rsidRPr="002245BE" w:rsidRDefault="001A304A" w:rsidP="00FB7F50">
      <w:pPr>
        <w:rPr>
          <w:sz w:val="22"/>
          <w:szCs w:val="22"/>
        </w:rPr>
      </w:pPr>
      <w:r w:rsidRPr="001A304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A304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304A" w:rsidRPr="00607F9B" w:rsidTr="00460D42">
        <w:trPr>
          <w:trHeight w:val="638"/>
        </w:trPr>
        <w:tc>
          <w:tcPr>
            <w:tcW w:w="959" w:type="dxa"/>
            <w:shd w:val="clear" w:color="auto" w:fill="auto"/>
          </w:tcPr>
          <w:p w:rsidR="001A304A" w:rsidRPr="00607F9B" w:rsidRDefault="001A304A" w:rsidP="00460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304A" w:rsidRPr="00607F9B" w:rsidRDefault="001A304A" w:rsidP="00460D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304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304A">
              <w:rPr>
                <w:b/>
                <w:bCs/>
                <w:sz w:val="22"/>
                <w:szCs w:val="22"/>
              </w:rPr>
              <w:t>Przeprowadzenie certyfikowanego szkolenia „Rozpoznawanie i usuwanie błędów wtrysku i</w:t>
            </w:r>
            <w:r w:rsidR="0082551D">
              <w:rPr>
                <w:b/>
                <w:bCs/>
                <w:sz w:val="22"/>
                <w:szCs w:val="22"/>
              </w:rPr>
              <w:t xml:space="preserve"> </w:t>
            </w:r>
            <w:r w:rsidRPr="001A304A">
              <w:rPr>
                <w:b/>
                <w:bCs/>
                <w:sz w:val="22"/>
                <w:szCs w:val="22"/>
              </w:rPr>
              <w:t>powierzchni”.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304A">
              <w:rPr>
                <w:b/>
                <w:sz w:val="22"/>
                <w:szCs w:val="22"/>
              </w:rPr>
              <w:t>NA/O/246/2021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A304A" w:rsidRPr="001A30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A304A" w:rsidRPr="001A304A">
        <w:rPr>
          <w:b/>
          <w:sz w:val="22"/>
          <w:szCs w:val="22"/>
        </w:rPr>
        <w:t>Politechnika Rzeszowska</w:t>
      </w:r>
    </w:p>
    <w:p w:rsidR="008642B3" w:rsidRDefault="001A30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A304A">
        <w:rPr>
          <w:b/>
          <w:sz w:val="22"/>
          <w:szCs w:val="22"/>
        </w:rPr>
        <w:t>Dział Zamówień Publicznych</w:t>
      </w:r>
      <w:r w:rsidR="009156AD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304A" w:rsidTr="00460D42">
        <w:trPr>
          <w:cantSplit/>
        </w:trPr>
        <w:tc>
          <w:tcPr>
            <w:tcW w:w="10150" w:type="dxa"/>
          </w:tcPr>
          <w:p w:rsidR="001A304A" w:rsidRPr="00D26ED6" w:rsidRDefault="001A304A" w:rsidP="00460D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A304A">
              <w:rPr>
                <w:b/>
                <w:sz w:val="22"/>
                <w:szCs w:val="22"/>
              </w:rPr>
              <w:t>Engel</w:t>
            </w:r>
            <w:proofErr w:type="spellEnd"/>
            <w:r w:rsidRPr="001A304A">
              <w:rPr>
                <w:b/>
                <w:sz w:val="22"/>
                <w:szCs w:val="22"/>
              </w:rPr>
              <w:t xml:space="preserve"> Polska Sp. z o.o</w:t>
            </w:r>
          </w:p>
          <w:p w:rsidR="001A304A" w:rsidRPr="009F0E5C" w:rsidRDefault="001A304A" w:rsidP="00460D42">
            <w:pPr>
              <w:jc w:val="both"/>
              <w:rPr>
                <w:bCs/>
                <w:sz w:val="22"/>
                <w:szCs w:val="22"/>
              </w:rPr>
            </w:pPr>
            <w:r w:rsidRPr="001A304A">
              <w:rPr>
                <w:bCs/>
                <w:sz w:val="22"/>
                <w:szCs w:val="22"/>
              </w:rPr>
              <w:t>ul. Ostródzka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304A">
              <w:rPr>
                <w:bCs/>
                <w:sz w:val="22"/>
                <w:szCs w:val="22"/>
              </w:rPr>
              <w:t>50b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A304A" w:rsidRPr="009F0E5C" w:rsidRDefault="001A304A" w:rsidP="00460D42">
            <w:pPr>
              <w:jc w:val="both"/>
              <w:rPr>
                <w:bCs/>
                <w:sz w:val="22"/>
                <w:szCs w:val="22"/>
              </w:rPr>
            </w:pPr>
            <w:r w:rsidRPr="001A304A">
              <w:rPr>
                <w:bCs/>
                <w:sz w:val="22"/>
                <w:szCs w:val="22"/>
              </w:rPr>
              <w:t>03-289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304A">
              <w:rPr>
                <w:bCs/>
                <w:sz w:val="22"/>
                <w:szCs w:val="22"/>
              </w:rPr>
              <w:t>Warszawa</w:t>
            </w:r>
          </w:p>
          <w:p w:rsidR="001A304A" w:rsidRPr="00F9529B" w:rsidRDefault="001A304A" w:rsidP="00F952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9529B">
              <w:rPr>
                <w:sz w:val="22"/>
                <w:szCs w:val="22"/>
              </w:rPr>
              <w:t xml:space="preserve"> </w:t>
            </w:r>
            <w:r w:rsidRPr="001A304A">
              <w:rPr>
                <w:sz w:val="22"/>
                <w:szCs w:val="22"/>
              </w:rPr>
              <w:t>Przeprowadzenie certyfikowanego szkolenia „Rozpoznawanie i usuwanie błędów wtrysku i</w:t>
            </w:r>
            <w:r w:rsidR="004B3C3B">
              <w:rPr>
                <w:sz w:val="22"/>
                <w:szCs w:val="22"/>
              </w:rPr>
              <w:t xml:space="preserve"> </w:t>
            </w:r>
            <w:r w:rsidRPr="001A304A">
              <w:rPr>
                <w:sz w:val="22"/>
                <w:szCs w:val="22"/>
              </w:rPr>
              <w:t>powierzchni”.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  <w:r w:rsidR="004B3C3B">
              <w:rPr>
                <w:sz w:val="22"/>
                <w:szCs w:val="22"/>
              </w:rPr>
              <w:t>netto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304A">
              <w:rPr>
                <w:b/>
                <w:sz w:val="22"/>
                <w:szCs w:val="22"/>
              </w:rPr>
              <w:t>27 200.00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A304A" w:rsidRPr="00F9529B" w:rsidRDefault="001A304A" w:rsidP="00F9529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9529B">
              <w:rPr>
                <w:color w:val="000000"/>
                <w:sz w:val="22"/>
                <w:szCs w:val="22"/>
              </w:rPr>
              <w:t xml:space="preserve"> o</w:t>
            </w:r>
            <w:r w:rsidRPr="001A304A">
              <w:t>ferta zgodna z warunkami zamówienia</w:t>
            </w:r>
          </w:p>
        </w:tc>
      </w:tr>
    </w:tbl>
    <w:p w:rsidR="003A0AFC" w:rsidRPr="00756CDA" w:rsidRDefault="004B3C3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498"/>
      </w:tblGrid>
      <w:tr w:rsidR="004B3C3B" w:rsidRPr="008567C7" w:rsidTr="004B3C3B">
        <w:trPr>
          <w:trHeight w:val="510"/>
        </w:trPr>
        <w:tc>
          <w:tcPr>
            <w:tcW w:w="709" w:type="dxa"/>
            <w:vAlign w:val="center"/>
          </w:tcPr>
          <w:p w:rsidR="004B3C3B" w:rsidRPr="008567C7" w:rsidRDefault="004B3C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9498" w:type="dxa"/>
            <w:vAlign w:val="center"/>
          </w:tcPr>
          <w:p w:rsidR="004B3C3B" w:rsidRPr="008567C7" w:rsidRDefault="004B3C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</w:tr>
      <w:bookmarkEnd w:id="2"/>
      <w:tr w:rsidR="004B3C3B" w:rsidRPr="008567C7" w:rsidTr="004B3C3B">
        <w:tc>
          <w:tcPr>
            <w:tcW w:w="709" w:type="dxa"/>
            <w:vAlign w:val="center"/>
          </w:tcPr>
          <w:p w:rsidR="004B3C3B" w:rsidRPr="008567C7" w:rsidRDefault="004B3C3B" w:rsidP="00460D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30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98" w:type="dxa"/>
            <w:vAlign w:val="center"/>
          </w:tcPr>
          <w:p w:rsidR="004B3C3B" w:rsidRPr="002B6761" w:rsidRDefault="004B3C3B" w:rsidP="00460D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A304A">
              <w:rPr>
                <w:rFonts w:ascii="Times New Roman" w:hAnsi="Times New Roman" w:cs="Times New Roman"/>
                <w:b/>
                <w:sz w:val="18"/>
                <w:szCs w:val="18"/>
              </w:rPr>
              <w:t>Engel</w:t>
            </w:r>
            <w:proofErr w:type="spellEnd"/>
            <w:r w:rsidRPr="001A304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</w:t>
            </w:r>
          </w:p>
          <w:p w:rsidR="004B3C3B" w:rsidRPr="008567C7" w:rsidRDefault="004B3C3B" w:rsidP="00460D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04A">
              <w:rPr>
                <w:rFonts w:ascii="Times New Roman" w:hAnsi="Times New Roman" w:cs="Times New Roman"/>
                <w:bCs/>
                <w:sz w:val="18"/>
                <w:szCs w:val="18"/>
              </w:rPr>
              <w:t>ul. Ostródzka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304A">
              <w:rPr>
                <w:rFonts w:ascii="Times New Roman" w:hAnsi="Times New Roman" w:cs="Times New Roman"/>
                <w:bCs/>
                <w:sz w:val="18"/>
                <w:szCs w:val="18"/>
              </w:rPr>
              <w:t>50b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B3C3B" w:rsidRPr="001B7815" w:rsidRDefault="004B3C3B" w:rsidP="00460D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04A">
              <w:rPr>
                <w:rFonts w:ascii="Times New Roman" w:hAnsi="Times New Roman" w:cs="Times New Roman"/>
                <w:bCs/>
                <w:sz w:val="18"/>
                <w:szCs w:val="18"/>
              </w:rPr>
              <w:t>03-289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304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9529B" w:rsidRDefault="00B464D3" w:rsidP="00F9529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9529B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1E6" w:rsidRDefault="005101E6">
      <w:r>
        <w:separator/>
      </w:r>
    </w:p>
  </w:endnote>
  <w:endnote w:type="continuationSeparator" w:id="0">
    <w:p w:rsidR="005101E6" w:rsidRDefault="0051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1E6" w:rsidRDefault="005101E6">
      <w:r>
        <w:separator/>
      </w:r>
    </w:p>
  </w:footnote>
  <w:footnote w:type="continuationSeparator" w:id="0">
    <w:p w:rsidR="005101E6" w:rsidRDefault="00510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1E6"/>
    <w:rsid w:val="00005838"/>
    <w:rsid w:val="00022322"/>
    <w:rsid w:val="00042497"/>
    <w:rsid w:val="000C1E6F"/>
    <w:rsid w:val="000E4E56"/>
    <w:rsid w:val="001A1468"/>
    <w:rsid w:val="001A304A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3C3B"/>
    <w:rsid w:val="004C3459"/>
    <w:rsid w:val="004E324A"/>
    <w:rsid w:val="004E7234"/>
    <w:rsid w:val="005101E6"/>
    <w:rsid w:val="0054734E"/>
    <w:rsid w:val="00596FD7"/>
    <w:rsid w:val="005B3B0F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551D"/>
    <w:rsid w:val="00832144"/>
    <w:rsid w:val="008567C7"/>
    <w:rsid w:val="008642B3"/>
    <w:rsid w:val="008A6C10"/>
    <w:rsid w:val="008E5102"/>
    <w:rsid w:val="009156AD"/>
    <w:rsid w:val="00915B9E"/>
    <w:rsid w:val="00952256"/>
    <w:rsid w:val="0097748A"/>
    <w:rsid w:val="009B3F49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1C7"/>
    <w:rsid w:val="00D42C90"/>
    <w:rsid w:val="00D8427E"/>
    <w:rsid w:val="00E30B2D"/>
    <w:rsid w:val="00E62859"/>
    <w:rsid w:val="00E85D70"/>
    <w:rsid w:val="00F33C66"/>
    <w:rsid w:val="00F952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2" type="connector" idref="#Łącznik prosty ze strzałką 6"/>
      </o:rules>
    </o:shapelayout>
  </w:shapeDefaults>
  <w:decimalSymbol w:val=","/>
  <w:listSeparator w:val=";"/>
  <w15:chartTrackingRefBased/>
  <w15:docId w15:val="{6502F6C8-F883-46A6-9FA2-BD00363E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8</cp:revision>
  <cp:lastPrinted>1899-12-31T22:00:00Z</cp:lastPrinted>
  <dcterms:created xsi:type="dcterms:W3CDTF">2021-10-13T07:09:00Z</dcterms:created>
  <dcterms:modified xsi:type="dcterms:W3CDTF">2021-10-13T07:23:00Z</dcterms:modified>
</cp:coreProperties>
</file>