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1E0DCB">
        <w:rPr>
          <w:rFonts w:ascii="Arial" w:hAnsi="Arial" w:cs="Arial"/>
          <w:b/>
          <w:i/>
          <w:sz w:val="24"/>
          <w:szCs w:val="24"/>
          <w:u w:val="single"/>
        </w:rPr>
        <w:t>Znak</w:t>
      </w:r>
      <w:r w:rsidRPr="004A1EE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0DCB">
        <w:rPr>
          <w:rFonts w:ascii="Arial" w:hAnsi="Arial" w:cs="Arial"/>
          <w:b/>
          <w:i/>
          <w:sz w:val="24"/>
          <w:szCs w:val="24"/>
          <w:u w:val="single"/>
        </w:rPr>
        <w:t>sprawy:</w:t>
      </w:r>
      <w:r w:rsidR="00424B43">
        <w:rPr>
          <w:rFonts w:ascii="Arial" w:hAnsi="Arial" w:cs="Arial"/>
          <w:b/>
          <w:i/>
          <w:sz w:val="24"/>
          <w:szCs w:val="24"/>
          <w:u w:val="single"/>
        </w:rPr>
        <w:t xml:space="preserve"> TP/RKB/28</w:t>
      </w:r>
      <w:r w:rsidR="001E0DCB" w:rsidRPr="001E0DCB">
        <w:rPr>
          <w:rFonts w:ascii="Arial" w:hAnsi="Arial" w:cs="Arial"/>
          <w:b/>
          <w:i/>
          <w:sz w:val="24"/>
          <w:szCs w:val="24"/>
          <w:u w:val="single"/>
        </w:rPr>
        <w:t>/21</w:t>
      </w:r>
      <w:r w:rsidRPr="001E0DCB">
        <w:rPr>
          <w:rFonts w:ascii="Arial" w:hAnsi="Arial" w:cs="Arial"/>
          <w:b/>
          <w:sz w:val="24"/>
          <w:szCs w:val="24"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1E0DCB">
        <w:rPr>
          <w:rFonts w:ascii="Arial" w:hAnsi="Arial" w:cs="Arial"/>
          <w:b/>
        </w:rPr>
        <w:t xml:space="preserve">             </w:t>
      </w:r>
      <w:r w:rsidR="00F7490D">
        <w:rPr>
          <w:rFonts w:ascii="Arial" w:hAnsi="Arial" w:cs="Arial"/>
        </w:rPr>
        <w:t>Chorzów dni</w:t>
      </w:r>
      <w:r w:rsidR="00B44BF9">
        <w:rPr>
          <w:rFonts w:ascii="Arial" w:hAnsi="Arial" w:cs="Arial"/>
        </w:rPr>
        <w:t>a: 28</w:t>
      </w:r>
      <w:r w:rsidR="001E0DCB">
        <w:rPr>
          <w:rFonts w:ascii="Arial" w:hAnsi="Arial" w:cs="Arial"/>
        </w:rPr>
        <w:t>.10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7F616F" w:rsidRPr="007F616F" w:rsidRDefault="00424B43" w:rsidP="007F616F">
      <w:pPr>
        <w:pStyle w:val="Nagwek1"/>
        <w:spacing w:before="0"/>
        <w:jc w:val="center"/>
        <w:rPr>
          <w:rFonts w:ascii="Arial" w:hAnsi="Arial" w:cs="Arial"/>
          <w:color w:val="0070C0"/>
          <w:sz w:val="24"/>
          <w:szCs w:val="24"/>
        </w:rPr>
      </w:pPr>
      <w:r w:rsidRPr="007F616F">
        <w:rPr>
          <w:rFonts w:ascii="Arial" w:hAnsi="Arial" w:cs="Arial"/>
          <w:color w:val="0070C0"/>
          <w:sz w:val="24"/>
          <w:szCs w:val="24"/>
        </w:rPr>
        <w:t>Z M I A N A</w:t>
      </w:r>
      <w:r w:rsidR="00BD1806" w:rsidRPr="007F616F">
        <w:rPr>
          <w:rFonts w:ascii="Arial" w:hAnsi="Arial" w:cs="Arial"/>
          <w:color w:val="0070C0"/>
          <w:sz w:val="24"/>
          <w:szCs w:val="24"/>
        </w:rPr>
        <w:t xml:space="preserve">  </w:t>
      </w:r>
      <w:r w:rsidR="00FF100E" w:rsidRPr="007F616F">
        <w:rPr>
          <w:rFonts w:ascii="Arial" w:hAnsi="Arial" w:cs="Arial"/>
          <w:color w:val="0070C0"/>
          <w:sz w:val="24"/>
          <w:szCs w:val="24"/>
        </w:rPr>
        <w:t>S</w:t>
      </w:r>
      <w:r w:rsidR="00F7490D" w:rsidRPr="007F616F">
        <w:rPr>
          <w:rFonts w:ascii="Arial" w:hAnsi="Arial" w:cs="Arial"/>
          <w:color w:val="0070C0"/>
          <w:sz w:val="24"/>
          <w:szCs w:val="24"/>
        </w:rPr>
        <w:t xml:space="preserve"> </w:t>
      </w:r>
      <w:r w:rsidR="00FF100E" w:rsidRPr="007F616F">
        <w:rPr>
          <w:rFonts w:ascii="Arial" w:hAnsi="Arial" w:cs="Arial"/>
          <w:color w:val="0070C0"/>
          <w:sz w:val="24"/>
          <w:szCs w:val="24"/>
        </w:rPr>
        <w:t>W</w:t>
      </w:r>
      <w:r w:rsidR="00F7490D" w:rsidRPr="007F616F">
        <w:rPr>
          <w:rFonts w:ascii="Arial" w:hAnsi="Arial" w:cs="Arial"/>
          <w:color w:val="0070C0"/>
          <w:sz w:val="24"/>
          <w:szCs w:val="24"/>
        </w:rPr>
        <w:t xml:space="preserve"> </w:t>
      </w:r>
      <w:r w:rsidR="00FF100E" w:rsidRPr="007F616F">
        <w:rPr>
          <w:rFonts w:ascii="Arial" w:hAnsi="Arial" w:cs="Arial"/>
          <w:color w:val="0070C0"/>
          <w:sz w:val="24"/>
          <w:szCs w:val="24"/>
        </w:rPr>
        <w:t>Z</w:t>
      </w:r>
      <w:r w:rsidR="007F616F">
        <w:rPr>
          <w:rFonts w:ascii="Arial" w:hAnsi="Arial" w:cs="Arial"/>
          <w:color w:val="0070C0"/>
          <w:sz w:val="24"/>
          <w:szCs w:val="24"/>
        </w:rPr>
        <w:br/>
      </w:r>
    </w:p>
    <w:p w:rsidR="001E0DCB" w:rsidRPr="001E0DCB" w:rsidRDefault="00FF100E" w:rsidP="001E0DCB">
      <w:pPr>
        <w:spacing w:line="276" w:lineRule="auto"/>
        <w:jc w:val="both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</w:t>
      </w:r>
      <w:r w:rsidRPr="00706157">
        <w:rPr>
          <w:rFonts w:ascii="Arial" w:hAnsi="Arial" w:cs="Arial"/>
        </w:rPr>
        <w:t>udzielenie zamówienia publicznego, prowadzonego w trybie  podstawowym na podstawie art. 275 pkt</w:t>
      </w:r>
      <w:r w:rsidR="00445AB1" w:rsidRPr="00706157">
        <w:rPr>
          <w:rFonts w:ascii="Arial" w:hAnsi="Arial" w:cs="Arial"/>
        </w:rPr>
        <w:t>.</w:t>
      </w:r>
      <w:r w:rsidRPr="00706157">
        <w:rPr>
          <w:rFonts w:ascii="Arial" w:hAnsi="Arial" w:cs="Arial"/>
        </w:rPr>
        <w:t xml:space="preserve"> 1 ustawy  z dnia 11 września 2019r. Prawo zamówień publicznych (Dz.</w:t>
      </w:r>
      <w:r w:rsidR="00931412" w:rsidRPr="00706157">
        <w:rPr>
          <w:rFonts w:ascii="Arial" w:hAnsi="Arial" w:cs="Arial"/>
        </w:rPr>
        <w:t xml:space="preserve"> </w:t>
      </w:r>
      <w:r w:rsidRPr="00706157">
        <w:rPr>
          <w:rFonts w:ascii="Arial" w:hAnsi="Arial" w:cs="Arial"/>
        </w:rPr>
        <w:t>U. 2021 r. poz. 112</w:t>
      </w:r>
      <w:r w:rsidR="00445AB1" w:rsidRPr="00706157">
        <w:rPr>
          <w:rFonts w:ascii="Arial" w:hAnsi="Arial" w:cs="Arial"/>
        </w:rPr>
        <w:t>9) zwanej dalej ustawą Pzp, pn.</w:t>
      </w:r>
      <w:r w:rsidRPr="00706157">
        <w:rPr>
          <w:rFonts w:ascii="Arial" w:hAnsi="Arial" w:cs="Arial"/>
        </w:rPr>
        <w:t xml:space="preserve">: </w:t>
      </w:r>
      <w:r w:rsidR="001E0DCB" w:rsidRPr="001E0DCB">
        <w:rPr>
          <w:rFonts w:ascii="Arial" w:hAnsi="Arial" w:cs="Arial"/>
          <w:b/>
          <w:i/>
        </w:rPr>
        <w:t xml:space="preserve">Rozbudowa korytarza brudnego zespołu pomieszczeń izolacyjnych o przedsionek do wydzielonego dźwigu </w:t>
      </w:r>
      <w:r w:rsidR="001E0DCB">
        <w:rPr>
          <w:rFonts w:ascii="Arial" w:hAnsi="Arial" w:cs="Arial"/>
          <w:b/>
          <w:i/>
        </w:rPr>
        <w:t xml:space="preserve">szpitalnego w budynku Oddziałów </w:t>
      </w:r>
      <w:r w:rsidR="001E0DCB" w:rsidRPr="001E0DCB">
        <w:rPr>
          <w:rFonts w:ascii="Arial" w:hAnsi="Arial" w:cs="Arial"/>
          <w:b/>
          <w:i/>
        </w:rPr>
        <w:t>Zakaźnych Szpitala</w:t>
      </w:r>
      <w:r w:rsidR="00424B43">
        <w:rPr>
          <w:rFonts w:ascii="Arial" w:hAnsi="Arial" w:cs="Arial"/>
          <w:b/>
          <w:i/>
        </w:rPr>
        <w:t xml:space="preserve"> </w:t>
      </w:r>
      <w:r w:rsidR="007F616F">
        <w:rPr>
          <w:rFonts w:ascii="Arial" w:hAnsi="Arial" w:cs="Arial"/>
          <w:b/>
          <w:i/>
        </w:rPr>
        <w:t>–</w:t>
      </w:r>
      <w:r w:rsidR="00424B43">
        <w:rPr>
          <w:rFonts w:ascii="Arial" w:hAnsi="Arial" w:cs="Arial"/>
          <w:b/>
          <w:i/>
        </w:rPr>
        <w:t xml:space="preserve"> II</w:t>
      </w:r>
      <w:r w:rsidR="001E0DCB" w:rsidRPr="001E0DCB">
        <w:rPr>
          <w:rFonts w:ascii="Arial" w:hAnsi="Arial" w:cs="Arial"/>
          <w:b/>
          <w:i/>
        </w:rPr>
        <w:t>.</w:t>
      </w:r>
    </w:p>
    <w:p w:rsidR="00424B43" w:rsidRPr="00445AB1" w:rsidRDefault="007F616F" w:rsidP="00424B43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 związku z pytaniami Wykonawców </w:t>
      </w:r>
      <w:r w:rsidR="00424B43" w:rsidRPr="00445AB1">
        <w:rPr>
          <w:rFonts w:ascii="Arial" w:hAnsi="Arial" w:cs="Arial"/>
          <w:sz w:val="22"/>
          <w:szCs w:val="22"/>
        </w:rPr>
        <w:t xml:space="preserve">Zamawiający, Szpital Specjalistyczny w Chorzowie, działając na podstawie art. 286 ust. 1, 5, 6 i 7 ustawy Pzp, przedłuża termin składania ofert </w:t>
      </w:r>
      <w:r>
        <w:rPr>
          <w:rFonts w:ascii="Arial" w:hAnsi="Arial" w:cs="Arial"/>
          <w:b/>
          <w:color w:val="0070C0"/>
          <w:sz w:val="22"/>
          <w:szCs w:val="22"/>
        </w:rPr>
        <w:t>do dnia 10.11</w:t>
      </w:r>
      <w:r w:rsidR="00424B43" w:rsidRPr="00445AB1">
        <w:rPr>
          <w:rFonts w:ascii="Arial" w:hAnsi="Arial" w:cs="Arial"/>
          <w:b/>
          <w:color w:val="0070C0"/>
          <w:sz w:val="22"/>
          <w:szCs w:val="22"/>
        </w:rPr>
        <w:t>.2021 r. do godz. 10:00,</w:t>
      </w:r>
      <w:r w:rsidR="00424B43" w:rsidRPr="00445AB1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="00424B43" w:rsidRPr="00445AB1">
        <w:rPr>
          <w:rFonts w:ascii="Arial" w:hAnsi="Arial" w:cs="Arial"/>
          <w:color w:val="0070C0"/>
          <w:sz w:val="22"/>
          <w:szCs w:val="22"/>
        </w:rPr>
        <w:t xml:space="preserve"> </w:t>
      </w:r>
      <w:r>
        <w:rPr>
          <w:rFonts w:ascii="Arial" w:hAnsi="Arial" w:cs="Arial"/>
          <w:b/>
          <w:color w:val="0070C0"/>
          <w:sz w:val="22"/>
          <w:szCs w:val="22"/>
        </w:rPr>
        <w:t>na dzień 10.11</w:t>
      </w:r>
      <w:r w:rsidR="00424B43" w:rsidRPr="00445AB1">
        <w:rPr>
          <w:rFonts w:ascii="Arial" w:hAnsi="Arial" w:cs="Arial"/>
          <w:b/>
          <w:color w:val="0070C0"/>
          <w:sz w:val="22"/>
          <w:szCs w:val="22"/>
        </w:rPr>
        <w:t xml:space="preserve">.2021 r. godz. 10:30. </w:t>
      </w:r>
      <w:r w:rsidR="00424B43" w:rsidRPr="00445AB1">
        <w:rPr>
          <w:rFonts w:ascii="Arial" w:hAnsi="Arial" w:cs="Arial"/>
          <w:sz w:val="22"/>
          <w:szCs w:val="22"/>
        </w:rPr>
        <w:t>Jednocześnie Zamawiający zmienia treść SWZ odpowiednio w Rozdziale 18 oraz w rozdziale 19 pkt. 19.1</w:t>
      </w:r>
      <w:r w:rsidR="00424B43">
        <w:rPr>
          <w:rFonts w:ascii="Arial" w:hAnsi="Arial" w:cs="Arial"/>
          <w:sz w:val="22"/>
          <w:szCs w:val="22"/>
        </w:rPr>
        <w:t>.</w:t>
      </w:r>
    </w:p>
    <w:p w:rsidR="00424B43" w:rsidRDefault="00424B43" w:rsidP="00424B43">
      <w:pPr>
        <w:jc w:val="both"/>
        <w:rPr>
          <w:rFonts w:ascii="Arial" w:hAnsi="Arial" w:cs="Arial"/>
        </w:rPr>
      </w:pPr>
    </w:p>
    <w:p w:rsidR="00424B43" w:rsidRPr="007F616F" w:rsidRDefault="007F616F" w:rsidP="007F61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</w:t>
      </w:r>
      <w:r w:rsidR="00424B43" w:rsidRPr="00445AB1">
        <w:rPr>
          <w:rFonts w:ascii="Arial" w:hAnsi="Arial" w:cs="Arial"/>
        </w:rPr>
        <w:t xml:space="preserve">Zamawiający zmienia treść </w:t>
      </w:r>
      <w:r w:rsidR="00424B43">
        <w:rPr>
          <w:rFonts w:ascii="Arial" w:hAnsi="Arial" w:cs="Arial"/>
        </w:rPr>
        <w:t>Specyfikacji Warunków Z</w:t>
      </w:r>
      <w:r w:rsidR="00424B43" w:rsidRPr="00445AB1">
        <w:rPr>
          <w:rFonts w:ascii="Arial" w:hAnsi="Arial" w:cs="Arial"/>
        </w:rPr>
        <w:t>amówienia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>w r</w:t>
      </w:r>
      <w:r w:rsidR="00424B43" w:rsidRPr="007F616F">
        <w:rPr>
          <w:rFonts w:ascii="Arial" w:hAnsi="Arial" w:cs="Arial"/>
          <w:u w:val="single"/>
        </w:rPr>
        <w:t>ozdziale 16 pkt. 16.1, tj. :</w:t>
      </w:r>
    </w:p>
    <w:p w:rsidR="00424B43" w:rsidRPr="00445AB1" w:rsidRDefault="00424B43" w:rsidP="00424B43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 w:rsidR="007F616F">
        <w:rPr>
          <w:rFonts w:ascii="Arial" w:hAnsi="Arial" w:cs="Arial"/>
          <w:b/>
        </w:rPr>
        <w:t>do dnia 27 listopada</w:t>
      </w:r>
      <w:r w:rsidRPr="00445AB1">
        <w:rPr>
          <w:rFonts w:ascii="Arial" w:hAnsi="Arial" w:cs="Arial"/>
          <w:b/>
        </w:rPr>
        <w:t xml:space="preserve"> 2021 r.</w:t>
      </w:r>
      <w:r w:rsidRPr="00445AB1">
        <w:rPr>
          <w:rFonts w:ascii="Arial" w:hAnsi="Arial" w:cs="Arial"/>
        </w:rPr>
        <w:t>”</w:t>
      </w:r>
    </w:p>
    <w:p w:rsidR="00424B43" w:rsidRPr="00445AB1" w:rsidRDefault="00424B43" w:rsidP="00424B43">
      <w:pPr>
        <w:pStyle w:val="Bezodstpw"/>
        <w:rPr>
          <w:rFonts w:ascii="Arial" w:hAnsi="Arial" w:cs="Arial"/>
        </w:rPr>
      </w:pPr>
    </w:p>
    <w:p w:rsidR="00424B43" w:rsidRPr="00445AB1" w:rsidRDefault="00424B43" w:rsidP="00424B43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="007F616F">
        <w:rPr>
          <w:rFonts w:ascii="Arial" w:hAnsi="Arial" w:cs="Arial"/>
          <w:b/>
          <w:color w:val="0070C0"/>
        </w:rPr>
        <w:t>do dnia 9 grudnia</w:t>
      </w:r>
      <w:r w:rsidRPr="00445AB1">
        <w:rPr>
          <w:rFonts w:ascii="Arial" w:hAnsi="Arial" w:cs="Arial"/>
          <w:b/>
          <w:color w:val="0070C0"/>
        </w:rPr>
        <w:t xml:space="preserve"> 2021r.</w:t>
      </w:r>
      <w:r w:rsidRPr="00445AB1">
        <w:rPr>
          <w:rFonts w:ascii="Arial" w:hAnsi="Arial" w:cs="Arial"/>
          <w:b/>
        </w:rPr>
        <w:t>”</w:t>
      </w:r>
    </w:p>
    <w:p w:rsidR="00424B43" w:rsidRPr="00445AB1" w:rsidRDefault="00424B43" w:rsidP="00424B43">
      <w:pPr>
        <w:jc w:val="both"/>
        <w:rPr>
          <w:rFonts w:ascii="Arial" w:hAnsi="Arial" w:cs="Arial"/>
        </w:rPr>
      </w:pPr>
    </w:p>
    <w:p w:rsidR="00424B43" w:rsidRPr="00445AB1" w:rsidRDefault="00424B43" w:rsidP="00424B43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1E0DCB" w:rsidRDefault="001E0DCB" w:rsidP="00F7490D">
      <w:pPr>
        <w:jc w:val="both"/>
        <w:rPr>
          <w:b/>
          <w:sz w:val="32"/>
          <w:szCs w:val="32"/>
        </w:rPr>
      </w:pPr>
    </w:p>
    <w:p w:rsidR="001E0DCB" w:rsidRDefault="001E0DCB" w:rsidP="001E0DCB">
      <w:pPr>
        <w:ind w:left="708" w:firstLine="707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424B43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Zamawiający </w:t>
      </w:r>
    </w:p>
    <w:p w:rsidR="001E0DCB" w:rsidRDefault="001E0DCB" w:rsidP="00770FCF">
      <w:pPr>
        <w:jc w:val="both"/>
        <w:rPr>
          <w:rFonts w:ascii="Arial" w:hAnsi="Arial" w:cs="Arial"/>
        </w:rPr>
      </w:pPr>
    </w:p>
    <w:p w:rsidR="00424B43" w:rsidRPr="00F7490D" w:rsidRDefault="00E01759" w:rsidP="007F616F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706157">
        <w:rPr>
          <w:rFonts w:ascii="Arial" w:hAnsi="Arial" w:cs="Arial"/>
        </w:rPr>
        <w:tab/>
        <w:t xml:space="preserve">         </w:t>
      </w:r>
      <w:r w:rsidR="001E0DCB">
        <w:rPr>
          <w:rFonts w:ascii="Arial" w:hAnsi="Arial" w:cs="Arial"/>
        </w:rPr>
        <w:t xml:space="preserve">    </w:t>
      </w:r>
      <w:r w:rsidR="00706157">
        <w:rPr>
          <w:rFonts w:ascii="Arial" w:hAnsi="Arial" w:cs="Arial"/>
        </w:rPr>
        <w:t xml:space="preserve">Dyrektor </w:t>
      </w:r>
    </w:p>
    <w:sectPr w:rsidR="00424B43" w:rsidRPr="00F7490D" w:rsidSect="005F7C9B">
      <w:headerReference w:type="default" r:id="rId8"/>
      <w:footerReference w:type="default" r:id="rId9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8E5" w:rsidRDefault="00A838E5" w:rsidP="00695830">
      <w:pPr>
        <w:spacing w:after="0" w:line="240" w:lineRule="auto"/>
      </w:pPr>
      <w:r>
        <w:separator/>
      </w:r>
    </w:p>
  </w:endnote>
  <w:endnote w:type="continuationSeparator" w:id="0">
    <w:p w:rsidR="00A838E5" w:rsidRDefault="00A838E5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8E5" w:rsidRDefault="00A838E5" w:rsidP="00695830">
      <w:pPr>
        <w:spacing w:after="0" w:line="240" w:lineRule="auto"/>
      </w:pPr>
      <w:r>
        <w:separator/>
      </w:r>
    </w:p>
  </w:footnote>
  <w:footnote w:type="continuationSeparator" w:id="0">
    <w:p w:rsidR="00A838E5" w:rsidRDefault="00A838E5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B035F"/>
    <w:rsid w:val="000C208B"/>
    <w:rsid w:val="0013388A"/>
    <w:rsid w:val="00147F84"/>
    <w:rsid w:val="0015339E"/>
    <w:rsid w:val="001C7073"/>
    <w:rsid w:val="001E0DCB"/>
    <w:rsid w:val="001E6C46"/>
    <w:rsid w:val="00234433"/>
    <w:rsid w:val="00256037"/>
    <w:rsid w:val="00260EB8"/>
    <w:rsid w:val="002A08E5"/>
    <w:rsid w:val="002B3025"/>
    <w:rsid w:val="003011AC"/>
    <w:rsid w:val="00312D0A"/>
    <w:rsid w:val="00374436"/>
    <w:rsid w:val="00385B4A"/>
    <w:rsid w:val="003C2F10"/>
    <w:rsid w:val="003E1F87"/>
    <w:rsid w:val="00424B43"/>
    <w:rsid w:val="00435677"/>
    <w:rsid w:val="00445AB1"/>
    <w:rsid w:val="004926F5"/>
    <w:rsid w:val="004A1EE7"/>
    <w:rsid w:val="004B738C"/>
    <w:rsid w:val="00566591"/>
    <w:rsid w:val="005959DF"/>
    <w:rsid w:val="005C7C90"/>
    <w:rsid w:val="005D0C71"/>
    <w:rsid w:val="005F7C9B"/>
    <w:rsid w:val="00607F2D"/>
    <w:rsid w:val="00635332"/>
    <w:rsid w:val="006850FC"/>
    <w:rsid w:val="00695830"/>
    <w:rsid w:val="006A7888"/>
    <w:rsid w:val="006C3681"/>
    <w:rsid w:val="006E5C4A"/>
    <w:rsid w:val="00706157"/>
    <w:rsid w:val="0070774E"/>
    <w:rsid w:val="00712745"/>
    <w:rsid w:val="007606A7"/>
    <w:rsid w:val="00764CE4"/>
    <w:rsid w:val="00770FCF"/>
    <w:rsid w:val="007B2094"/>
    <w:rsid w:val="007F616F"/>
    <w:rsid w:val="00851E9B"/>
    <w:rsid w:val="00865B52"/>
    <w:rsid w:val="00883432"/>
    <w:rsid w:val="00897EEB"/>
    <w:rsid w:val="008A40D5"/>
    <w:rsid w:val="008A41A8"/>
    <w:rsid w:val="00931412"/>
    <w:rsid w:val="0093778B"/>
    <w:rsid w:val="009700AC"/>
    <w:rsid w:val="009F13C1"/>
    <w:rsid w:val="009F5AA0"/>
    <w:rsid w:val="009F6198"/>
    <w:rsid w:val="00A22660"/>
    <w:rsid w:val="00A838E5"/>
    <w:rsid w:val="00AF59FE"/>
    <w:rsid w:val="00B11547"/>
    <w:rsid w:val="00B11D28"/>
    <w:rsid w:val="00B35CCE"/>
    <w:rsid w:val="00B44BF9"/>
    <w:rsid w:val="00B465A9"/>
    <w:rsid w:val="00B864A0"/>
    <w:rsid w:val="00BD1806"/>
    <w:rsid w:val="00C444B6"/>
    <w:rsid w:val="00C751E2"/>
    <w:rsid w:val="00C819B0"/>
    <w:rsid w:val="00C866C1"/>
    <w:rsid w:val="00CD1C6D"/>
    <w:rsid w:val="00D1230C"/>
    <w:rsid w:val="00D436A2"/>
    <w:rsid w:val="00D7315B"/>
    <w:rsid w:val="00D806F6"/>
    <w:rsid w:val="00D84DDF"/>
    <w:rsid w:val="00DB7893"/>
    <w:rsid w:val="00DD6F81"/>
    <w:rsid w:val="00DE2058"/>
    <w:rsid w:val="00E01759"/>
    <w:rsid w:val="00E25B30"/>
    <w:rsid w:val="00EC3E93"/>
    <w:rsid w:val="00EF6FB7"/>
    <w:rsid w:val="00F01DB0"/>
    <w:rsid w:val="00F11F8E"/>
    <w:rsid w:val="00F27AA7"/>
    <w:rsid w:val="00F7490D"/>
    <w:rsid w:val="00F82F00"/>
    <w:rsid w:val="00F92965"/>
    <w:rsid w:val="00F975A8"/>
    <w:rsid w:val="00FA351A"/>
    <w:rsid w:val="00FB017D"/>
    <w:rsid w:val="00FB7C23"/>
    <w:rsid w:val="00FE1DA8"/>
    <w:rsid w:val="00FF100E"/>
    <w:rsid w:val="00FF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150EF-D7D1-4A1D-BA37-FB62BE0D5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2021-10-26T06:21:00Z</cp:lastPrinted>
  <dcterms:created xsi:type="dcterms:W3CDTF">2021-10-27T10:23:00Z</dcterms:created>
  <dcterms:modified xsi:type="dcterms:W3CDTF">2021-10-28T08:02:00Z</dcterms:modified>
</cp:coreProperties>
</file>