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E5CA0C4" w14:textId="77777777" w:rsidR="001F61CE" w:rsidRPr="00D16F66" w:rsidRDefault="001F61CE">
      <w:pPr>
        <w:spacing w:line="100" w:lineRule="atLeast"/>
        <w:rPr>
          <w:rFonts w:ascii="Times New Roman" w:eastAsia="Times New Roman" w:hAnsi="Times New Roman" w:cs="Times New Roman"/>
          <w:color w:val="auto"/>
          <w:sz w:val="8"/>
          <w:szCs w:val="8"/>
        </w:rPr>
      </w:pPr>
    </w:p>
    <w:p w14:paraId="42908314" w14:textId="78D99670" w:rsidR="00DC1087" w:rsidRPr="00D16F66" w:rsidRDefault="00385455" w:rsidP="003A7374">
      <w:pPr>
        <w:spacing w:line="100" w:lineRule="atLeast"/>
        <w:jc w:val="right"/>
        <w:rPr>
          <w:rFonts w:ascii="Times New Roman" w:eastAsia="Times New Roman" w:hAnsi="Times New Roman" w:cs="Times New Roman"/>
          <w:color w:val="auto"/>
          <w:szCs w:val="24"/>
        </w:rPr>
      </w:pPr>
      <w:r w:rsidRPr="00D16F66">
        <w:rPr>
          <w:rFonts w:ascii="Times New Roman" w:eastAsia="Times New Roman" w:hAnsi="Times New Roman" w:cs="Times New Roman"/>
          <w:b/>
          <w:bCs/>
          <w:color w:val="auto"/>
          <w:sz w:val="20"/>
        </w:rPr>
        <w:t>Załącznik nr 1 do S</w:t>
      </w:r>
      <w:r w:rsidR="00DC1087" w:rsidRPr="00D16F66">
        <w:rPr>
          <w:rFonts w:ascii="Times New Roman" w:eastAsia="Times New Roman" w:hAnsi="Times New Roman" w:cs="Times New Roman"/>
          <w:b/>
          <w:bCs/>
          <w:color w:val="auto"/>
          <w:sz w:val="20"/>
        </w:rPr>
        <w:t>WZ</w:t>
      </w:r>
    </w:p>
    <w:p w14:paraId="3D01641E" w14:textId="77777777" w:rsidR="003A7374" w:rsidRPr="00D16F66" w:rsidRDefault="003A7374" w:rsidP="00072806">
      <w:pPr>
        <w:rPr>
          <w:rFonts w:ascii="Times New Roman" w:eastAsia="Times New Roman" w:hAnsi="Times New Roman" w:cs="Times New Roman"/>
          <w:color w:val="auto"/>
          <w:sz w:val="16"/>
          <w:szCs w:val="16"/>
        </w:rPr>
      </w:pPr>
    </w:p>
    <w:p w14:paraId="796AA22B" w14:textId="77777777" w:rsidR="003A7374" w:rsidRPr="00D16F66" w:rsidRDefault="003A7374" w:rsidP="00072806">
      <w:pPr>
        <w:jc w:val="right"/>
        <w:rPr>
          <w:rFonts w:ascii="Times New Roman" w:eastAsia="Times New Roman" w:hAnsi="Times New Roman" w:cs="Times New Roman"/>
          <w:b/>
          <w:bCs/>
          <w:color w:val="auto"/>
          <w:szCs w:val="24"/>
        </w:rPr>
      </w:pPr>
      <w:r w:rsidRPr="00D16F66">
        <w:rPr>
          <w:rFonts w:ascii="Times New Roman" w:eastAsia="Times New Roman" w:hAnsi="Times New Roman" w:cs="Times New Roman"/>
          <w:b/>
          <w:bCs/>
          <w:color w:val="auto"/>
          <w:szCs w:val="24"/>
        </w:rPr>
        <w:t>Zamawiający</w:t>
      </w:r>
    </w:p>
    <w:p w14:paraId="07FED2DE" w14:textId="77777777" w:rsidR="00EF0EDF" w:rsidRPr="00D16F66" w:rsidRDefault="00EF0EDF" w:rsidP="00EF0EDF">
      <w:pPr>
        <w:widowControl/>
        <w:suppressAutoHyphens w:val="0"/>
        <w:spacing w:before="100" w:beforeAutospacing="1"/>
        <w:ind w:left="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Samodzielny Publiczny Zakład Opieki Zdrowotnej w Kolbuszowej</w:t>
      </w:r>
    </w:p>
    <w:p w14:paraId="20FB2CEA" w14:textId="77777777" w:rsidR="00EF0EDF" w:rsidRPr="00D16F66" w:rsidRDefault="00EF0EDF" w:rsidP="00EF0EDF">
      <w:pPr>
        <w:widowControl/>
        <w:suppressAutoHyphens w:val="0"/>
        <w:spacing w:before="100" w:beforeAutospacing="1"/>
        <w:ind w:firstLine="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ul. Grunwaldzka 4</w:t>
      </w:r>
    </w:p>
    <w:p w14:paraId="3C57089D" w14:textId="5EF6C235" w:rsidR="00EF0EDF" w:rsidRPr="00D16F66" w:rsidRDefault="00EF0EDF" w:rsidP="00EF0EDF">
      <w:pPr>
        <w:widowControl/>
        <w:suppressAutoHyphens w:val="0"/>
        <w:spacing w:before="100" w:beforeAutospacing="1"/>
        <w:ind w:firstLine="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36-100 Kolbuszowa</w:t>
      </w:r>
    </w:p>
    <w:p w14:paraId="76F7F692" w14:textId="71F24F77" w:rsidR="00DC1087" w:rsidRPr="00D16F66" w:rsidRDefault="003A7374" w:rsidP="00EF0EDF">
      <w:pPr>
        <w:widowControl/>
        <w:suppressAutoHyphens w:val="0"/>
        <w:spacing w:before="100" w:beforeAutospacing="1"/>
        <w:rPr>
          <w:rFonts w:ascii="Times New Roman" w:eastAsia="Times New Roman" w:hAnsi="Times New Roman" w:cs="Times New Roman"/>
          <w:color w:val="auto"/>
          <w:sz w:val="18"/>
          <w:szCs w:val="18"/>
        </w:rPr>
      </w:pPr>
      <w:r w:rsidRPr="00D16F66">
        <w:rPr>
          <w:rFonts w:ascii="Times New Roman" w:eastAsia="Times New Roman" w:hAnsi="Times New Roman" w:cs="Times New Roman"/>
          <w:color w:val="auto"/>
          <w:szCs w:val="24"/>
        </w:rPr>
        <w:t xml:space="preserve">                                                                                                           </w:t>
      </w:r>
    </w:p>
    <w:p w14:paraId="21BB2ADD" w14:textId="77777777" w:rsidR="00DC1087" w:rsidRDefault="00DC1087" w:rsidP="00DC1087">
      <w:pPr>
        <w:jc w:val="center"/>
        <w:rPr>
          <w:rFonts w:ascii="Times New Roman" w:hAnsi="Times New Roman" w:cs="Times New Roman"/>
          <w:b/>
          <w:color w:val="auto"/>
          <w:sz w:val="22"/>
          <w:szCs w:val="22"/>
        </w:rPr>
      </w:pPr>
      <w:r w:rsidRPr="00D16F66">
        <w:rPr>
          <w:rFonts w:ascii="Times New Roman" w:hAnsi="Times New Roman" w:cs="Times New Roman"/>
          <w:b/>
          <w:color w:val="auto"/>
          <w:sz w:val="22"/>
          <w:szCs w:val="22"/>
        </w:rPr>
        <w:t>FORMULARZ OFERTOWY</w:t>
      </w:r>
    </w:p>
    <w:p w14:paraId="24682273" w14:textId="77777777" w:rsidR="00DC1087" w:rsidRPr="00D16F66" w:rsidRDefault="00DC1087" w:rsidP="00DC1087">
      <w:pPr>
        <w:rPr>
          <w:rFonts w:ascii="Times New Roman" w:hAnsi="Times New Roman" w:cs="Times New Roman"/>
          <w:color w:val="auto"/>
          <w:sz w:val="16"/>
          <w:szCs w:val="16"/>
        </w:rPr>
      </w:pPr>
    </w:p>
    <w:p w14:paraId="49FE582A" w14:textId="77777777" w:rsidR="003A7374" w:rsidRPr="00D16F66" w:rsidRDefault="004510C5"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Ja/my</w:t>
      </w:r>
      <w:r w:rsidRPr="00D16F66">
        <w:rPr>
          <w:rStyle w:val="Odwoanieprzypisudolnego"/>
          <w:rFonts w:ascii="Times New Roman" w:hAnsi="Times New Roman" w:cs="Times New Roman"/>
          <w:color w:val="auto"/>
          <w:sz w:val="22"/>
          <w:szCs w:val="22"/>
        </w:rPr>
        <w:footnoteReference w:id="1"/>
      </w:r>
      <w:r w:rsidR="003A7374" w:rsidRPr="00D16F66">
        <w:rPr>
          <w:rFonts w:ascii="Times New Roman" w:hAnsi="Times New Roman" w:cs="Times New Roman"/>
          <w:color w:val="auto"/>
          <w:sz w:val="22"/>
          <w:szCs w:val="22"/>
        </w:rPr>
        <w:t xml:space="preserve"> niżej podpisani:</w:t>
      </w:r>
    </w:p>
    <w:p w14:paraId="3D891A8D"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t>
      </w:r>
    </w:p>
    <w:p w14:paraId="4FCC5E26"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(imię, nazwisko, stanowisko/podstawa do reprezentacji)</w:t>
      </w:r>
    </w:p>
    <w:p w14:paraId="6E44CA38" w14:textId="77777777" w:rsidR="003A7374" w:rsidRPr="00D16F66" w:rsidRDefault="003A7374" w:rsidP="003A7374">
      <w:pPr>
        <w:jc w:val="both"/>
        <w:rPr>
          <w:rFonts w:ascii="Times New Roman" w:hAnsi="Times New Roman" w:cs="Times New Roman"/>
          <w:color w:val="auto"/>
          <w:sz w:val="16"/>
          <w:szCs w:val="16"/>
        </w:rPr>
      </w:pPr>
    </w:p>
    <w:p w14:paraId="600EAE31"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działając w imieniu i na rzecz:</w:t>
      </w:r>
    </w:p>
    <w:p w14:paraId="2E3D84B7"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t>
      </w:r>
    </w:p>
    <w:p w14:paraId="09191E13"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(pełna nazwa Wykonawcy/Wykonawców w przypadku wykonawców wspólnie ubiegających się o udzielenie zamówienia</w:t>
      </w:r>
      <w:r w:rsidR="00C718CF" w:rsidRPr="00D16F66">
        <w:rPr>
          <w:rFonts w:ascii="Times New Roman" w:hAnsi="Times New Roman" w:cs="Times New Roman"/>
          <w:color w:val="auto"/>
          <w:sz w:val="18"/>
          <w:szCs w:val="18"/>
        </w:rPr>
        <w:t>, zgodna z KRS lub CEiDG</w:t>
      </w:r>
      <w:r w:rsidRPr="00D16F66">
        <w:rPr>
          <w:rFonts w:ascii="Times New Roman" w:hAnsi="Times New Roman" w:cs="Times New Roman"/>
          <w:color w:val="auto"/>
          <w:sz w:val="18"/>
          <w:szCs w:val="18"/>
        </w:rPr>
        <w:t>)</w:t>
      </w:r>
    </w:p>
    <w:p w14:paraId="23A37E38" w14:textId="77777777" w:rsidR="003A7374" w:rsidRPr="00D16F66" w:rsidRDefault="003A7374" w:rsidP="003A7374">
      <w:pPr>
        <w:jc w:val="both"/>
        <w:rPr>
          <w:rFonts w:ascii="Times New Roman" w:hAnsi="Times New Roman" w:cs="Times New Roman"/>
          <w:color w:val="auto"/>
          <w:sz w:val="16"/>
          <w:szCs w:val="16"/>
        </w:rPr>
      </w:pPr>
    </w:p>
    <w:p w14:paraId="522DF07A"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Adres: …………………………………………………………………………………………………………………</w:t>
      </w:r>
    </w:p>
    <w:p w14:paraId="476F52C2" w14:textId="77777777" w:rsidR="00C718CF" w:rsidRPr="00D16F66" w:rsidRDefault="003E235C"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WOJEWÓDZTWO ……………………………………. POWIAT …….........................................................</w:t>
      </w:r>
    </w:p>
    <w:p w14:paraId="14C6BF89"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Kraj …………………………</w:t>
      </w:r>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27AEA331"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REGON …….………………</w:t>
      </w:r>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71B76005"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NIP: ………………………</w:t>
      </w:r>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22EB9C20"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TEL</w:t>
      </w:r>
      <w:r w:rsidR="00C718CF" w:rsidRPr="00D16F66">
        <w:rPr>
          <w:rFonts w:ascii="Times New Roman" w:hAnsi="Times New Roman" w:cs="Times New Roman"/>
          <w:color w:val="auto"/>
          <w:sz w:val="22"/>
          <w:szCs w:val="22"/>
        </w:rPr>
        <w:t>/FAX</w:t>
      </w:r>
      <w:r w:rsidRPr="00D16F66">
        <w:rPr>
          <w:rFonts w:ascii="Times New Roman" w:hAnsi="Times New Roman" w:cs="Times New Roman"/>
          <w:color w:val="auto"/>
          <w:sz w:val="22"/>
          <w:szCs w:val="22"/>
        </w:rPr>
        <w:t>. …………………….………………………</w:t>
      </w:r>
    </w:p>
    <w:p w14:paraId="43D1384A" w14:textId="77777777" w:rsidR="005C5DF1" w:rsidRPr="00D16F66" w:rsidRDefault="005C5DF1"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i</w:t>
      </w:r>
      <w:r w:rsidR="004510C5" w:rsidRPr="00D16F66">
        <w:rPr>
          <w:rFonts w:ascii="Times New Roman" w:hAnsi="Times New Roman" w:cs="Times New Roman"/>
          <w:color w:val="auto"/>
          <w:sz w:val="22"/>
          <w:szCs w:val="22"/>
        </w:rPr>
        <w:t xml:space="preserve">mię, nazwisko osoby do kontaktu </w:t>
      </w:r>
      <w:r w:rsidRPr="00D16F66">
        <w:rPr>
          <w:rFonts w:ascii="Times New Roman" w:hAnsi="Times New Roman" w:cs="Times New Roman"/>
          <w:color w:val="auto"/>
          <w:sz w:val="22"/>
          <w:szCs w:val="22"/>
        </w:rPr>
        <w:t>...............................................</w:t>
      </w:r>
      <w:r w:rsidR="003E235C"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 tel..................</w:t>
      </w:r>
      <w:r w:rsidR="003E235C"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4C693F5B" w14:textId="77777777" w:rsidR="00952875" w:rsidRPr="00D16F66" w:rsidRDefault="00952875" w:rsidP="00952875">
      <w:pPr>
        <w:rPr>
          <w:rFonts w:ascii="Times New Roman" w:hAnsi="Times New Roman" w:cs="Times New Roman"/>
          <w:color w:val="auto"/>
          <w:sz w:val="22"/>
          <w:szCs w:val="22"/>
        </w:rPr>
      </w:pPr>
      <w:r w:rsidRPr="00D16F66">
        <w:rPr>
          <w:rFonts w:ascii="Times New Roman" w:hAnsi="Times New Roman" w:cs="Times New Roman"/>
          <w:color w:val="auto"/>
          <w:sz w:val="22"/>
          <w:szCs w:val="22"/>
        </w:rPr>
        <w:t>imię, nazwisko oraz funkcja osoby do podpisywania umowy ...........................................................................</w:t>
      </w:r>
    </w:p>
    <w:p w14:paraId="7CB0630B" w14:textId="77777777" w:rsidR="00C718CF" w:rsidRPr="00D16F66" w:rsidRDefault="00C718CF" w:rsidP="00C718C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KRS/ EDG...............................................................................................</w:t>
      </w:r>
    </w:p>
    <w:p w14:paraId="15D486CC" w14:textId="77777777" w:rsidR="00C718CF" w:rsidRPr="00D16F66" w:rsidRDefault="00C718CF" w:rsidP="00C718C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INTERNET http:// ..................................................................................</w:t>
      </w:r>
    </w:p>
    <w:p w14:paraId="154405DF"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adres e-mail:……………………………………</w:t>
      </w:r>
    </w:p>
    <w:p w14:paraId="6DA1F39B"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(na które Zamawiający ma przesyłać korespondencję)</w:t>
      </w:r>
    </w:p>
    <w:p w14:paraId="790B78F7" w14:textId="77777777" w:rsidR="003A7374" w:rsidRPr="00D16F66" w:rsidRDefault="003A7374" w:rsidP="003A7374">
      <w:pPr>
        <w:jc w:val="both"/>
        <w:rPr>
          <w:rFonts w:ascii="Times New Roman" w:hAnsi="Times New Roman" w:cs="Times New Roman"/>
          <w:color w:val="auto"/>
          <w:sz w:val="16"/>
          <w:szCs w:val="16"/>
        </w:rPr>
      </w:pPr>
    </w:p>
    <w:p w14:paraId="482C9F14" w14:textId="463D2258" w:rsidR="00AF08B4" w:rsidRPr="00D16F66" w:rsidRDefault="00B87694" w:rsidP="00AF08B4">
      <w:pPr>
        <w:jc w:val="both"/>
        <w:rPr>
          <w:rFonts w:ascii="Times New Roman" w:hAnsi="Times New Roman" w:cs="Times New Roman"/>
          <w:b/>
          <w:color w:val="auto"/>
          <w:sz w:val="18"/>
          <w:szCs w:val="18"/>
        </w:rPr>
      </w:pPr>
      <w:r w:rsidRPr="00D16F66">
        <w:rPr>
          <w:rFonts w:ascii="Arial Narrow" w:hAnsi="Arial Narrow" w:cs="Tahoma"/>
          <w:sz w:val="18"/>
          <w:szCs w:val="18"/>
          <w:lang w:eastAsia="en-US"/>
        </w:rPr>
        <w:t>Z</w:t>
      </w:r>
      <w:r w:rsidRPr="00D16F66">
        <w:rPr>
          <w:rFonts w:ascii="Times New Roman" w:hAnsi="Times New Roman" w:cs="Times New Roman"/>
          <w:szCs w:val="24"/>
          <w:lang w:eastAsia="en-US"/>
        </w:rPr>
        <w:t>godnie z zaleceniem Komisji z dnia 6 maja 2003 r. dotyczącym definicji mikroprzedsiębiorstw oraz małych i średnich przedsiębiorstw (Dz. Urz. UE L 124 z 20.5.2003</w:t>
      </w:r>
      <w:r w:rsidR="005F7AF9">
        <w:rPr>
          <w:rFonts w:ascii="Times New Roman" w:hAnsi="Times New Roman" w:cs="Times New Roman"/>
          <w:szCs w:val="24"/>
          <w:lang w:eastAsia="en-US"/>
        </w:rPr>
        <w:t>5</w:t>
      </w:r>
      <w:r w:rsidR="00072806" w:rsidRPr="00D16F66">
        <w:rPr>
          <w:rFonts w:ascii="Times New Roman" w:hAnsi="Times New Roman" w:cs="Times New Roman"/>
          <w:szCs w:val="24"/>
          <w:lang w:eastAsia="en-US"/>
        </w:rPr>
        <w:t>)</w:t>
      </w:r>
    </w:p>
    <w:p w14:paraId="72DFAC23" w14:textId="6E2E5B0C" w:rsidR="00B87694" w:rsidRPr="00D16F66" w:rsidRDefault="00B87694" w:rsidP="00B87694">
      <w:pPr>
        <w:widowControl/>
        <w:numPr>
          <w:ilvl w:val="0"/>
          <w:numId w:val="5"/>
        </w:numPr>
        <w:suppressAutoHyphens w:val="0"/>
        <w:adjustRightInd w:val="0"/>
        <w:spacing w:line="360" w:lineRule="atLeast"/>
        <w:jc w:val="both"/>
        <w:textAlignment w:val="baseline"/>
        <w:rPr>
          <w:rFonts w:ascii="Times New Roman" w:eastAsia="Times New Roman" w:hAnsi="Times New Roman" w:cs="Times New Roman"/>
          <w:color w:val="auto"/>
          <w:sz w:val="22"/>
          <w:szCs w:val="22"/>
          <w:lang w:eastAsia="en-US"/>
        </w:rPr>
      </w:pPr>
      <w:r w:rsidRPr="00D16F66">
        <w:rPr>
          <w:rFonts w:ascii="Times New Roman" w:eastAsia="Times New Roman" w:hAnsi="Times New Roman" w:cs="Times New Roman"/>
          <w:color w:val="auto"/>
          <w:sz w:val="22"/>
          <w:szCs w:val="22"/>
          <w:lang w:eastAsia="en-US"/>
        </w:rPr>
        <w:t>Oświadczamy, że</w:t>
      </w:r>
      <w:r w:rsidR="005F7AF9">
        <w:rPr>
          <w:rFonts w:ascii="Times New Roman" w:eastAsia="Times New Roman" w:hAnsi="Times New Roman" w:cs="Times New Roman"/>
          <w:color w:val="auto"/>
          <w:sz w:val="22"/>
          <w:szCs w:val="22"/>
          <w:lang w:eastAsia="en-US"/>
        </w:rPr>
        <w:t xml:space="preserve"> jesteśmy</w:t>
      </w:r>
      <w:r w:rsidRPr="00D16F66">
        <w:rPr>
          <w:rFonts w:ascii="Times New Roman" w:eastAsia="Times New Roman" w:hAnsi="Times New Roman" w:cs="Times New Roman"/>
          <w:color w:val="auto"/>
          <w:sz w:val="22"/>
          <w:szCs w:val="22"/>
          <w:lang w:eastAsia="en-US"/>
        </w:rPr>
        <w:t xml:space="preserve"> </w:t>
      </w:r>
      <w:r w:rsidRPr="00D16F66">
        <w:rPr>
          <w:rFonts w:ascii="Times New Roman" w:eastAsia="Times New Roman" w:hAnsi="Times New Roman" w:cs="Times New Roman"/>
          <w:b/>
          <w:color w:val="0070C0"/>
          <w:sz w:val="22"/>
          <w:szCs w:val="22"/>
          <w:lang w:eastAsia="en-US"/>
        </w:rPr>
        <w:t>(właściwe zakreślić znakiem X)</w:t>
      </w:r>
      <w:r w:rsidRPr="00D16F66">
        <w:rPr>
          <w:rFonts w:ascii="Times New Roman" w:eastAsia="Times New Roman" w:hAnsi="Times New Roman" w:cs="Times New Roman"/>
          <w:color w:val="0070C0"/>
          <w:sz w:val="22"/>
          <w:szCs w:val="22"/>
          <w:lang w:eastAsia="en-US"/>
        </w:rPr>
        <w:t>:</w:t>
      </w:r>
    </w:p>
    <w:p w14:paraId="4BA791AD" w14:textId="0367C11E" w:rsidR="00B87694" w:rsidRPr="00D16F66" w:rsidRDefault="00B87694"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color w:val="auto"/>
          <w:sz w:val="22"/>
          <w:szCs w:val="22"/>
          <w:lang w:eastAsia="en-US"/>
        </w:rPr>
        <w:t>małym przedsiębiorcą:</w:t>
      </w:r>
    </w:p>
    <w:p w14:paraId="768C6B84" w14:textId="77777777" w:rsidR="00B87694" w:rsidRPr="00D16F66" w:rsidRDefault="00B87694"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Cs/>
          <w:color w:val="auto"/>
          <w:sz w:val="22"/>
          <w:szCs w:val="22"/>
          <w:lang w:eastAsia="en-US"/>
        </w:rPr>
        <w:t>mikro przedsiębiorcą:</w:t>
      </w:r>
    </w:p>
    <w:p w14:paraId="0405A6B6" w14:textId="77777777" w:rsidR="00B87694" w:rsidRPr="00D16F66" w:rsidRDefault="00B87694" w:rsidP="00072806">
      <w:pPr>
        <w:widowControl/>
        <w:suppressAutoHyphens w:val="0"/>
        <w:ind w:left="708" w:hanging="424"/>
        <w:jc w:val="both"/>
        <w:rPr>
          <w:rFonts w:ascii="Times New Roman" w:eastAsia="Times New Roman" w:hAnsi="Times New Roman" w:cs="Times New Roman"/>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Cs/>
          <w:color w:val="auto"/>
          <w:sz w:val="22"/>
          <w:szCs w:val="22"/>
          <w:lang w:eastAsia="en-US"/>
        </w:rPr>
        <w:t>średnim przedsiębiorcą:</w:t>
      </w:r>
    </w:p>
    <w:p w14:paraId="67D93C0D" w14:textId="77777777" w:rsidR="003841A1" w:rsidRPr="00D16F66" w:rsidRDefault="003841A1" w:rsidP="00072806">
      <w:pPr>
        <w:ind w:left="360"/>
        <w:jc w:val="both"/>
        <w:rPr>
          <w:rFonts w:ascii="Times New Roman" w:hAnsi="Times New Roman" w:cs="Times New Roman"/>
          <w:color w:val="auto"/>
          <w:sz w:val="22"/>
          <w:szCs w:val="22"/>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hAnsi="Times New Roman" w:cs="Times New Roman"/>
          <w:color w:val="auto"/>
          <w:sz w:val="22"/>
          <w:szCs w:val="22"/>
        </w:rPr>
        <w:t>jednoosobową działalność gospodarcza</w:t>
      </w:r>
    </w:p>
    <w:p w14:paraId="13E1B7CF" w14:textId="77777777" w:rsidR="003841A1" w:rsidRPr="00D16F66" w:rsidRDefault="003841A1" w:rsidP="00072806">
      <w:pPr>
        <w:ind w:left="360"/>
        <w:jc w:val="both"/>
        <w:rPr>
          <w:rFonts w:ascii="Times New Roman" w:hAnsi="Times New Roman" w:cs="Times New Roman"/>
          <w:color w:val="auto"/>
          <w:sz w:val="22"/>
          <w:szCs w:val="22"/>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hAnsi="Times New Roman" w:cs="Times New Roman"/>
          <w:color w:val="auto"/>
          <w:sz w:val="22"/>
          <w:szCs w:val="22"/>
        </w:rPr>
        <w:t>osobą fizyczną nieprowadząca działalności gospodarczej</w:t>
      </w:r>
    </w:p>
    <w:p w14:paraId="5555480E" w14:textId="77777777" w:rsidR="004E0F5A" w:rsidRPr="00D16F66" w:rsidRDefault="003841A1"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004E0F5A" w:rsidRPr="00D16F66">
        <w:rPr>
          <w:rFonts w:ascii="Times New Roman" w:eastAsia="Times New Roman" w:hAnsi="Times New Roman" w:cs="Times New Roman"/>
          <w:b/>
          <w:bCs/>
          <w:color w:val="auto"/>
          <w:sz w:val="22"/>
          <w:szCs w:val="22"/>
          <w:lang w:eastAsia="en-US"/>
        </w:rPr>
        <w:sym w:font="Wingdings 2" w:char="F0A3"/>
      </w:r>
      <w:r w:rsidR="004E0F5A" w:rsidRPr="00D16F66">
        <w:rPr>
          <w:rFonts w:ascii="Times New Roman" w:eastAsia="Times New Roman" w:hAnsi="Times New Roman" w:cs="Times New Roman"/>
          <w:b/>
          <w:bCs/>
          <w:color w:val="auto"/>
          <w:sz w:val="22"/>
          <w:szCs w:val="22"/>
          <w:lang w:eastAsia="en-US"/>
        </w:rPr>
        <w:t xml:space="preserve"> </w:t>
      </w:r>
      <w:r w:rsidR="004E0F5A" w:rsidRPr="00D16F66">
        <w:rPr>
          <w:rFonts w:ascii="Times New Roman" w:eastAsia="Times New Roman" w:hAnsi="Times New Roman" w:cs="Times New Roman"/>
          <w:bCs/>
          <w:color w:val="auto"/>
          <w:sz w:val="22"/>
          <w:szCs w:val="22"/>
          <w:lang w:eastAsia="en-US"/>
        </w:rPr>
        <w:t>inny (żadne z powyższych)</w:t>
      </w:r>
    </w:p>
    <w:p w14:paraId="43BA2258" w14:textId="77777777" w:rsidR="00B87694" w:rsidRPr="00D16F66" w:rsidRDefault="00B87694" w:rsidP="00B87694">
      <w:pPr>
        <w:widowControl/>
        <w:suppressAutoHyphens w:val="0"/>
        <w:jc w:val="both"/>
        <w:rPr>
          <w:rFonts w:ascii="Times New Roman" w:eastAsia="Times New Roman" w:hAnsi="Times New Roman" w:cs="Times New Roman"/>
          <w:b/>
          <w:bCs/>
          <w:color w:val="auto"/>
          <w:sz w:val="16"/>
          <w:szCs w:val="16"/>
          <w:lang w:eastAsia="en-US"/>
        </w:rPr>
      </w:pPr>
      <w:r w:rsidRPr="00D16F66">
        <w:rPr>
          <w:rFonts w:ascii="Times New Roman" w:eastAsia="Times New Roman" w:hAnsi="Times New Roman" w:cs="Times New Roman"/>
          <w:b/>
          <w:bCs/>
          <w:color w:val="auto"/>
          <w:sz w:val="22"/>
          <w:szCs w:val="22"/>
          <w:lang w:eastAsia="en-US"/>
        </w:rPr>
        <w:t xml:space="preserve">      </w:t>
      </w:r>
    </w:p>
    <w:p w14:paraId="3CEC2556" w14:textId="3E6842C9" w:rsidR="00B87694" w:rsidRPr="00D16F66" w:rsidRDefault="00B87694" w:rsidP="005F7AF9">
      <w:pPr>
        <w:widowControl/>
        <w:suppressAutoHyphens w:val="0"/>
        <w:jc w:val="both"/>
        <w:rPr>
          <w:rFonts w:ascii="Times New Roman" w:eastAsia="Times New Roman" w:hAnsi="Times New Roman" w:cs="Times New Roman"/>
          <w:color w:val="auto"/>
          <w:szCs w:val="24"/>
          <w:lang w:eastAsia="en-US"/>
        </w:rPr>
      </w:pPr>
      <w:r w:rsidRPr="00D16F66">
        <w:rPr>
          <w:rFonts w:ascii="Times New Roman" w:eastAsia="Times New Roman" w:hAnsi="Times New Roman" w:cs="Times New Roman"/>
          <w:color w:val="auto"/>
          <w:sz w:val="22"/>
          <w:szCs w:val="22"/>
          <w:lang w:eastAsia="en-US"/>
        </w:rPr>
        <w:t xml:space="preserve">      </w:t>
      </w:r>
    </w:p>
    <w:p w14:paraId="6F768933" w14:textId="2D353DD9" w:rsidR="00DC1087" w:rsidRPr="00D16F66" w:rsidRDefault="003A7374" w:rsidP="00424DAA">
      <w:pPr>
        <w:autoSpaceDE w:val="0"/>
        <w:jc w:val="both"/>
        <w:rPr>
          <w:rFonts w:ascii="Times New Roman" w:hAnsi="Times New Roman" w:cs="Times New Roman"/>
          <w:b/>
          <w:bCs/>
          <w:sz w:val="28"/>
          <w:szCs w:val="28"/>
        </w:rPr>
      </w:pPr>
      <w:r w:rsidRPr="005F7AF9">
        <w:rPr>
          <w:rFonts w:ascii="Times New Roman" w:hAnsi="Times New Roman" w:cs="Times New Roman"/>
          <w:color w:val="auto"/>
          <w:szCs w:val="24"/>
        </w:rPr>
        <w:t>Ubiegając się o udzie</w:t>
      </w:r>
      <w:r w:rsidR="004E044E" w:rsidRPr="005F7AF9">
        <w:rPr>
          <w:rFonts w:ascii="Times New Roman" w:hAnsi="Times New Roman" w:cs="Times New Roman"/>
          <w:color w:val="auto"/>
          <w:szCs w:val="24"/>
        </w:rPr>
        <w:t>lenie zamówienia publicznego</w:t>
      </w:r>
      <w:r w:rsidR="00424DAA" w:rsidRPr="005F7AF9">
        <w:rPr>
          <w:rFonts w:ascii="Times New Roman" w:hAnsi="Times New Roman" w:cs="Times New Roman"/>
          <w:color w:val="auto"/>
          <w:szCs w:val="24"/>
        </w:rPr>
        <w:t xml:space="preserve"> na</w:t>
      </w:r>
      <w:r w:rsidR="004E044E" w:rsidRPr="00D16F66">
        <w:rPr>
          <w:rFonts w:ascii="Times New Roman" w:hAnsi="Times New Roman" w:cs="Times New Roman"/>
          <w:color w:val="auto"/>
          <w:sz w:val="22"/>
          <w:szCs w:val="22"/>
        </w:rPr>
        <w:t xml:space="preserve"> </w:t>
      </w:r>
      <w:r w:rsidR="00424DAA" w:rsidRPr="00D16F66">
        <w:rPr>
          <w:rFonts w:ascii="Times New Roman" w:hAnsi="Times New Roman" w:cs="Times New Roman"/>
        </w:rPr>
        <w:t>zakup sprzętu medycznego</w:t>
      </w:r>
      <w:r w:rsidR="008446E1" w:rsidRPr="00D16F66">
        <w:rPr>
          <w:rFonts w:ascii="Times New Roman" w:hAnsi="Times New Roman" w:cs="Times New Roman"/>
        </w:rPr>
        <w:t xml:space="preserve"> </w:t>
      </w:r>
      <w:r w:rsidR="00424DAA" w:rsidRPr="00D16F66">
        <w:rPr>
          <w:rFonts w:ascii="Times New Roman" w:hAnsi="Times New Roman" w:cs="Times New Roman"/>
        </w:rPr>
        <w:t xml:space="preserve">w ramach projektu </w:t>
      </w:r>
      <w:r w:rsidR="001C6EC8" w:rsidRPr="00D16F66">
        <w:rPr>
          <w:rFonts w:ascii="Times New Roman" w:hAnsi="Times New Roman" w:cs="Times New Roman"/>
          <w:b/>
        </w:rPr>
        <w:t>„</w:t>
      </w:r>
      <w:r w:rsidR="00244A8F" w:rsidRPr="00244A8F">
        <w:rPr>
          <w:rFonts w:ascii="Times New Roman" w:hAnsi="Times New Roman" w:cs="Times New Roman"/>
          <w:b/>
        </w:rPr>
        <w:t>Doposażenie Oddziału Urologii Ogólnej i Onkologicznej, bloku operacyjnego oraz jednostek współpracujących w nowoczesny sprzęt medyczny przeznaczony do kompleksowej diagnostyki i leczenia chorób onkologicznych</w:t>
      </w:r>
      <w:r w:rsidR="001C6EC8" w:rsidRPr="00D16F66">
        <w:rPr>
          <w:rFonts w:ascii="Times New Roman" w:hAnsi="Times New Roman" w:cs="Times New Roman"/>
          <w:b/>
        </w:rPr>
        <w:t xml:space="preserve">” w ramach Krajowego Planu Odbudowy i Zwiększenia Odporności </w:t>
      </w:r>
      <w:r w:rsidR="00DC1087" w:rsidRPr="00D16F66">
        <w:rPr>
          <w:rFonts w:ascii="Times New Roman" w:hAnsi="Times New Roman" w:cs="Times New Roman"/>
          <w:color w:val="auto"/>
          <w:sz w:val="22"/>
          <w:szCs w:val="22"/>
        </w:rPr>
        <w:t xml:space="preserve">ozn. sprawy nr </w:t>
      </w:r>
      <w:r w:rsidR="00244A8F" w:rsidRPr="00244A8F">
        <w:rPr>
          <w:rFonts w:ascii="Times New Roman" w:hAnsi="Times New Roman" w:cs="Times New Roman"/>
          <w:color w:val="auto"/>
          <w:sz w:val="22"/>
          <w:szCs w:val="22"/>
        </w:rPr>
        <w:t>Eap-2412/4/2026</w:t>
      </w:r>
    </w:p>
    <w:p w14:paraId="317A4AC9" w14:textId="77777777" w:rsidR="00DC1087" w:rsidRPr="00D16F66" w:rsidRDefault="00DC1087" w:rsidP="00DC1087">
      <w:pPr>
        <w:jc w:val="both"/>
        <w:rPr>
          <w:rFonts w:ascii="Times New Roman" w:hAnsi="Times New Roman" w:cs="Times New Roman"/>
          <w:color w:val="auto"/>
          <w:sz w:val="22"/>
          <w:szCs w:val="22"/>
        </w:rPr>
      </w:pPr>
    </w:p>
    <w:p w14:paraId="595CFD84" w14:textId="77777777" w:rsidR="0088727E" w:rsidRPr="00D16F66" w:rsidRDefault="00C718CF" w:rsidP="00842FF9">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SKŁADAMY OFERTĘ na realizację przedmiotu zamówienia w zakresie określonym w Specyfikacji Warunków Zamówienia, na następujących warunkach:</w:t>
      </w:r>
    </w:p>
    <w:p w14:paraId="63BBD44A" w14:textId="23C86B2E" w:rsidR="00D50D12" w:rsidRPr="00D16F66" w:rsidRDefault="004D5983" w:rsidP="0088727E">
      <w:pPr>
        <w:numPr>
          <w:ilvl w:val="1"/>
          <w:numId w:val="2"/>
        </w:numPr>
        <w:spacing w:before="24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lastRenderedPageBreak/>
        <w:t>Wartość</w:t>
      </w:r>
      <w:r w:rsidR="00D50D12" w:rsidRPr="00D16F66">
        <w:rPr>
          <w:rFonts w:ascii="Times New Roman" w:hAnsi="Times New Roman" w:cs="Times New Roman"/>
          <w:color w:val="auto"/>
          <w:sz w:val="22"/>
          <w:szCs w:val="22"/>
        </w:rPr>
        <w:t xml:space="preserve"> ofer</w:t>
      </w:r>
      <w:r w:rsidRPr="00D16F66">
        <w:rPr>
          <w:rFonts w:ascii="Times New Roman" w:hAnsi="Times New Roman" w:cs="Times New Roman"/>
          <w:color w:val="auto"/>
          <w:sz w:val="22"/>
          <w:szCs w:val="22"/>
        </w:rPr>
        <w:t>ty</w:t>
      </w:r>
      <w:r w:rsidR="00D50D12" w:rsidRPr="00D16F66">
        <w:rPr>
          <w:rFonts w:ascii="Times New Roman" w:hAnsi="Times New Roman" w:cs="Times New Roman"/>
          <w:color w:val="auto"/>
          <w:sz w:val="22"/>
          <w:szCs w:val="22"/>
        </w:rPr>
        <w:t xml:space="preserve"> za realizację zamówienia </w:t>
      </w:r>
      <w:r w:rsidR="00072806" w:rsidRPr="00D16F66">
        <w:rPr>
          <w:rFonts w:ascii="Times New Roman" w:hAnsi="Times New Roman" w:cs="Times New Roman"/>
          <w:color w:val="auto"/>
          <w:sz w:val="22"/>
          <w:szCs w:val="22"/>
        </w:rPr>
        <w:t>wynosi:</w:t>
      </w:r>
      <w:r w:rsidR="005F7AF9">
        <w:rPr>
          <w:rStyle w:val="Odwoanieprzypisudolnego"/>
          <w:rFonts w:ascii="Times New Roman" w:hAnsi="Times New Roman" w:cs="Times New Roman"/>
          <w:color w:val="auto"/>
          <w:sz w:val="22"/>
          <w:szCs w:val="22"/>
        </w:rPr>
        <w:footnoteReference w:id="2"/>
      </w:r>
      <w:r w:rsidR="00072806" w:rsidRPr="00D16F66">
        <w:rPr>
          <w:rFonts w:ascii="Times New Roman" w:hAnsi="Times New Roman" w:cs="Times New Roman"/>
          <w:color w:val="auto"/>
          <w:sz w:val="22"/>
          <w:szCs w:val="22"/>
        </w:rPr>
        <w:t xml:space="preserve"> </w:t>
      </w:r>
    </w:p>
    <w:p w14:paraId="253F7A0E" w14:textId="77777777" w:rsidR="006275FB" w:rsidRDefault="001E5FBD" w:rsidP="0088727E">
      <w:pPr>
        <w:widowControl/>
        <w:suppressAutoHyphens w:val="0"/>
        <w:spacing w:before="240"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1, </w:t>
      </w:r>
      <w:r w:rsidRPr="00D16F66">
        <w:rPr>
          <w:rFonts w:ascii="Calibri Light" w:hAnsi="Calibri Light" w:cs="Calibri Light"/>
          <w:sz w:val="22"/>
          <w:szCs w:val="22"/>
        </w:rPr>
        <w:t xml:space="preserve">za </w:t>
      </w:r>
      <w:r w:rsidR="006275FB">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7F4AB206" w14:textId="77777777" w:rsidR="006275FB" w:rsidRDefault="006275FB" w:rsidP="0088727E">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8E5DD8F" w14:textId="77777777" w:rsidR="006275FB" w:rsidRDefault="006275FB" w:rsidP="0088727E">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3F9F678" w14:textId="2BA093B3" w:rsidR="001E5FBD" w:rsidRPr="00D16F66" w:rsidRDefault="006275FB" w:rsidP="0088727E">
      <w:pPr>
        <w:widowControl/>
        <w:suppressAutoHyphens w:val="0"/>
        <w:spacing w:before="240" w:line="360" w:lineRule="auto"/>
      </w:pPr>
      <w:r>
        <w:rPr>
          <w:rFonts w:ascii="Calibri Light" w:hAnsi="Calibri Light" w:cs="Calibri Light"/>
          <w:b/>
          <w:bCs/>
          <w:sz w:val="22"/>
          <w:szCs w:val="22"/>
        </w:rPr>
        <w:t xml:space="preserve">Brutto (wraz z podatkiem VAT): ………………………………………, w tym: </w:t>
      </w:r>
      <w:r w:rsidR="001E5FBD"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01"/>
        <w:gridCol w:w="850"/>
        <w:gridCol w:w="1140"/>
        <w:gridCol w:w="1271"/>
        <w:gridCol w:w="1913"/>
        <w:gridCol w:w="1914"/>
      </w:tblGrid>
      <w:tr w:rsidR="006275FB" w:rsidRPr="00D16F66" w14:paraId="2852A4A3" w14:textId="77777777" w:rsidTr="006275FB">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138E8"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A0D18E"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94140B"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1D3B8"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41EFF" w14:textId="77777777" w:rsidR="006275FB" w:rsidRPr="00D16F66" w:rsidRDefault="006275FB" w:rsidP="0093579E">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1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5DA5037B" w14:textId="195BC7A1" w:rsidR="006275FB" w:rsidRPr="00D16F66" w:rsidRDefault="006275FB" w:rsidP="006275FB">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914" w:type="dxa"/>
            <w:tcBorders>
              <w:top w:val="single" w:sz="4" w:space="0" w:color="000000"/>
              <w:left w:val="single" w:sz="4" w:space="0" w:color="000000"/>
              <w:bottom w:val="single" w:sz="4" w:space="0" w:color="auto"/>
              <w:right w:val="single" w:sz="4" w:space="0" w:color="000000"/>
            </w:tcBorders>
            <w:vAlign w:val="center"/>
          </w:tcPr>
          <w:p w14:paraId="49F0AFBE" w14:textId="77777777" w:rsidR="006275FB"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BD9A9C4" w14:textId="38392226"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6275FB" w:rsidRPr="00D16F66" w14:paraId="3D5FFA9E" w14:textId="77777777" w:rsidTr="006275FB">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2D24B"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A28E5"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8F7BA9"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87CB26"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958F4" w14:textId="77777777" w:rsidR="006275FB" w:rsidRPr="00D16F66" w:rsidRDefault="006275FB" w:rsidP="0093579E">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8625837" w14:textId="71061D8A"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914" w:type="dxa"/>
            <w:tcBorders>
              <w:top w:val="single" w:sz="4" w:space="0" w:color="auto"/>
              <w:left w:val="single" w:sz="4" w:space="0" w:color="000000"/>
              <w:bottom w:val="single" w:sz="4" w:space="0" w:color="auto"/>
              <w:right w:val="single" w:sz="4" w:space="0" w:color="000000"/>
            </w:tcBorders>
            <w:vAlign w:val="center"/>
          </w:tcPr>
          <w:p w14:paraId="6B2674E9" w14:textId="02DFE80C" w:rsidR="006275FB" w:rsidRPr="00D16F66" w:rsidRDefault="006275FB" w:rsidP="0093579E">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6275FB" w:rsidRPr="00D16F66" w14:paraId="77057537"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1E4F80" w14:textId="77777777" w:rsidR="006275FB" w:rsidRPr="00D16F66" w:rsidRDefault="006275FB" w:rsidP="0093579E">
            <w:pPr>
              <w:jc w:val="center"/>
            </w:pPr>
            <w:r w:rsidRPr="00D16F66">
              <w:rPr>
                <w:rFonts w:ascii="Calibri Light" w:hAnsi="Calibri Light" w:cs="Calibri Light"/>
                <w:sz w:val="18"/>
                <w:szCs w:val="18"/>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DC9BA4" w14:textId="51FC83FC" w:rsidR="006275FB" w:rsidRPr="00D16F66" w:rsidRDefault="00792778" w:rsidP="0093579E">
            <w:pPr>
              <w:jc w:val="center"/>
              <w:rPr>
                <w:rFonts w:ascii="Calibri Light" w:hAnsi="Calibri Light" w:cs="Calibri Light"/>
                <w:sz w:val="22"/>
                <w:szCs w:val="22"/>
              </w:rPr>
            </w:pPr>
            <w:r w:rsidRPr="00792778">
              <w:rPr>
                <w:rFonts w:ascii="Calibri Light" w:hAnsi="Calibri Light" w:cs="Calibri Light"/>
                <w:sz w:val="22"/>
                <w:szCs w:val="22"/>
              </w:rPr>
              <w:t>Aparat Rtg typu telekomando</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4BE0FB"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2E783"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8367A"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D31D2B2"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auto"/>
              <w:right w:val="single" w:sz="4" w:space="0" w:color="000000"/>
            </w:tcBorders>
            <w:vAlign w:val="center"/>
          </w:tcPr>
          <w:p w14:paraId="3FCEAE67" w14:textId="216C9236" w:rsidR="006275FB" w:rsidRPr="00D16F66" w:rsidRDefault="006275FB" w:rsidP="0093579E">
            <w:pPr>
              <w:spacing w:line="276" w:lineRule="auto"/>
              <w:jc w:val="right"/>
              <w:rPr>
                <w:rFonts w:ascii="Calibri Light" w:hAnsi="Calibri Light" w:cs="Calibri Light"/>
                <w:b/>
                <w:bCs/>
                <w:sz w:val="18"/>
                <w:szCs w:val="18"/>
              </w:rPr>
            </w:pPr>
          </w:p>
        </w:tc>
      </w:tr>
      <w:tr w:rsidR="006275FB" w:rsidRPr="00D16F66" w14:paraId="3B449212"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413E4"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3</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EC0A16" w14:textId="3FABA211" w:rsidR="006275FB" w:rsidRPr="00D16F66" w:rsidRDefault="00792778" w:rsidP="0093579E">
            <w:pPr>
              <w:jc w:val="center"/>
              <w:rPr>
                <w:rFonts w:ascii="Calibri Light" w:hAnsi="Calibri Light" w:cs="Calibri Light"/>
                <w:sz w:val="22"/>
                <w:szCs w:val="22"/>
              </w:rPr>
            </w:pPr>
            <w:r w:rsidRPr="00792778">
              <w:rPr>
                <w:rFonts w:ascii="Calibri Light" w:hAnsi="Calibri Light" w:cs="Calibri Light"/>
                <w:sz w:val="22"/>
                <w:szCs w:val="22"/>
              </w:rPr>
              <w:t>Aparat Rtg</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BDC4A"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4EC4BE"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EA043"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E7E1016"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auto"/>
              <w:right w:val="single" w:sz="4" w:space="0" w:color="000000"/>
            </w:tcBorders>
            <w:vAlign w:val="center"/>
          </w:tcPr>
          <w:p w14:paraId="65B71243" w14:textId="08548BA6" w:rsidR="006275FB" w:rsidRPr="00D16F66" w:rsidRDefault="006275FB" w:rsidP="0093579E">
            <w:pPr>
              <w:spacing w:line="276" w:lineRule="auto"/>
              <w:jc w:val="right"/>
              <w:rPr>
                <w:rFonts w:ascii="Calibri Light" w:hAnsi="Calibri Light" w:cs="Calibri Light"/>
                <w:b/>
                <w:bCs/>
                <w:sz w:val="18"/>
                <w:szCs w:val="18"/>
              </w:rPr>
            </w:pPr>
          </w:p>
        </w:tc>
      </w:tr>
      <w:tr w:rsidR="006275FB" w:rsidRPr="00D16F66" w14:paraId="3BE1F759" w14:textId="77777777" w:rsidTr="006275FB">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A48E6F" w14:textId="77777777" w:rsidR="006275FB" w:rsidRPr="00D16F66" w:rsidRDefault="006275FB" w:rsidP="0093579E">
            <w:pPr>
              <w:jc w:val="center"/>
              <w:rPr>
                <w:rFonts w:ascii="Calibri Light" w:hAnsi="Calibri Light" w:cs="Calibri Light"/>
                <w:sz w:val="18"/>
                <w:szCs w:val="18"/>
              </w:rPr>
            </w:pPr>
            <w:r w:rsidRPr="00D16F66">
              <w:rPr>
                <w:rFonts w:ascii="Calibri Light" w:hAnsi="Calibri Light" w:cs="Calibri Light"/>
                <w:sz w:val="18"/>
                <w:szCs w:val="18"/>
              </w:rPr>
              <w:t>4</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F9269E" w14:textId="616D7A3F" w:rsidR="006275FB" w:rsidRPr="00D16F66" w:rsidRDefault="00792778" w:rsidP="0093579E">
            <w:pPr>
              <w:jc w:val="center"/>
              <w:rPr>
                <w:rFonts w:ascii="Calibri Light" w:hAnsi="Calibri Light" w:cs="Calibri Light"/>
                <w:sz w:val="22"/>
                <w:szCs w:val="22"/>
              </w:rPr>
            </w:pPr>
            <w:r w:rsidRPr="00792778">
              <w:rPr>
                <w:rFonts w:ascii="Calibri Light" w:hAnsi="Calibri Light" w:cs="Calibri Light"/>
                <w:sz w:val="22"/>
                <w:szCs w:val="22"/>
              </w:rPr>
              <w:t>System AI Telekonsultacji</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4B63A0" w14:textId="77777777" w:rsidR="006275FB" w:rsidRPr="00D16F66" w:rsidRDefault="006275FB" w:rsidP="0093579E">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39BE01" w14:textId="77777777" w:rsidR="006275FB" w:rsidRPr="00D16F66" w:rsidRDefault="006275FB" w:rsidP="0093579E">
            <w:pPr>
              <w:spacing w:line="276" w:lineRule="auto"/>
              <w:jc w:val="right"/>
              <w:rPr>
                <w:rFonts w:ascii="Calibri Light" w:hAnsi="Calibri Light" w:cs="Calibri Light"/>
                <w:b/>
                <w:bCs/>
                <w:sz w:val="18"/>
                <w:szCs w:val="18"/>
              </w:rPr>
            </w:pPr>
          </w:p>
        </w:tc>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3AEDC8" w14:textId="77777777" w:rsidR="006275FB" w:rsidRPr="00D16F66" w:rsidRDefault="006275FB" w:rsidP="0093579E">
            <w:pPr>
              <w:spacing w:line="276" w:lineRule="auto"/>
              <w:jc w:val="center"/>
              <w:rPr>
                <w:rFonts w:ascii="Calibri Light" w:hAnsi="Calibri Light" w:cs="Calibri Light"/>
                <w:b/>
                <w:bCs/>
                <w:sz w:val="18"/>
                <w:szCs w:val="18"/>
              </w:rPr>
            </w:pPr>
          </w:p>
        </w:tc>
        <w:tc>
          <w:tcPr>
            <w:tcW w:w="191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5C35C" w14:textId="77777777" w:rsidR="006275FB" w:rsidRPr="00D16F66" w:rsidRDefault="006275FB" w:rsidP="0093579E">
            <w:pPr>
              <w:spacing w:line="276" w:lineRule="auto"/>
              <w:jc w:val="right"/>
              <w:rPr>
                <w:rFonts w:ascii="Calibri Light" w:hAnsi="Calibri Light" w:cs="Calibri Light"/>
                <w:b/>
                <w:bCs/>
                <w:sz w:val="18"/>
                <w:szCs w:val="18"/>
              </w:rPr>
            </w:pPr>
          </w:p>
        </w:tc>
        <w:tc>
          <w:tcPr>
            <w:tcW w:w="1914" w:type="dxa"/>
            <w:tcBorders>
              <w:top w:val="single" w:sz="4" w:space="0" w:color="auto"/>
              <w:left w:val="single" w:sz="4" w:space="0" w:color="000000"/>
              <w:bottom w:val="single" w:sz="4" w:space="0" w:color="000000"/>
              <w:right w:val="single" w:sz="4" w:space="0" w:color="000000"/>
            </w:tcBorders>
            <w:vAlign w:val="center"/>
          </w:tcPr>
          <w:p w14:paraId="40C0B4B9" w14:textId="7B184AAD" w:rsidR="006275FB" w:rsidRPr="00D16F66" w:rsidRDefault="006275FB" w:rsidP="0093579E">
            <w:pPr>
              <w:spacing w:line="276" w:lineRule="auto"/>
              <w:jc w:val="right"/>
              <w:rPr>
                <w:rFonts w:ascii="Calibri Light" w:hAnsi="Calibri Light" w:cs="Calibri Light"/>
                <w:b/>
                <w:bCs/>
                <w:sz w:val="18"/>
                <w:szCs w:val="18"/>
              </w:rPr>
            </w:pPr>
          </w:p>
        </w:tc>
      </w:tr>
    </w:tbl>
    <w:p w14:paraId="6B1CEB7B" w14:textId="77777777" w:rsidR="00B82BA8" w:rsidRDefault="00B82BA8" w:rsidP="001E5FBD">
      <w:pPr>
        <w:widowControl/>
        <w:suppressAutoHyphens w:val="0"/>
        <w:spacing w:line="360" w:lineRule="auto"/>
        <w:rPr>
          <w:rFonts w:ascii="Calibri Light" w:hAnsi="Calibri Light" w:cs="Calibri Light"/>
          <w:b/>
          <w:bCs/>
          <w:sz w:val="22"/>
          <w:szCs w:val="22"/>
        </w:rPr>
      </w:pPr>
    </w:p>
    <w:p w14:paraId="70756E70" w14:textId="77777777" w:rsidR="00B82BA8"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2,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50B601C0"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16E0FEB"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26659D2A"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E54C140" w14:textId="77777777" w:rsidTr="00B82BA8">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69631" w14:textId="63939AE6" w:rsidR="00B82BA8" w:rsidRPr="00D16F66" w:rsidRDefault="001E5FBD" w:rsidP="00351634">
            <w:pPr>
              <w:jc w:val="center"/>
              <w:rPr>
                <w:rFonts w:ascii="Calibri Light" w:hAnsi="Calibri Light" w:cs="Calibri Light"/>
                <w:sz w:val="18"/>
                <w:szCs w:val="18"/>
              </w:rPr>
            </w:pPr>
            <w:r w:rsidRPr="00D16F66">
              <w:rPr>
                <w:rFonts w:ascii="Calibri Light" w:hAnsi="Calibri Light" w:cs="Calibri Light"/>
                <w:sz w:val="22"/>
                <w:szCs w:val="22"/>
              </w:rPr>
              <w:t xml:space="preserve"> </w:t>
            </w:r>
            <w:r w:rsidR="00B82BA8"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1CBCE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7C15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BF4A"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E43DB2"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A1F97E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39134246"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2E24A9A"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3E30C500" w14:textId="77777777" w:rsidTr="00B82BA8">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67CC9"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DD7E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08B3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E89B36"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73A3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A204E8"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6A334E4"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633B5B1B"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27759"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9962E" w14:textId="411605D3" w:rsidR="00B82BA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System Robotycznej Chirurgii Urologicznej</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33E7F" w14:textId="2ACA5BAE" w:rsidR="00B82BA8" w:rsidRPr="00D16F66" w:rsidRDefault="00792778" w:rsidP="00B82BA8">
            <w:pPr>
              <w:spacing w:line="276" w:lineRule="auto"/>
              <w:jc w:val="center"/>
              <w:rPr>
                <w:rFonts w:ascii="Calibri Light" w:hAnsi="Calibri Light" w:cs="Calibri Light"/>
              </w:rPr>
            </w:pPr>
            <w:r>
              <w:rPr>
                <w:rFonts w:ascii="Calibri Light" w:hAnsi="Calibri Light" w:cs="Calibri Light"/>
              </w:rPr>
              <w:t>1</w:t>
            </w:r>
            <w:r w:rsidR="00B82BA8"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17B88"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CF1BD"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932B7A0"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9BB5868" w14:textId="77777777" w:rsidR="00B82BA8" w:rsidRPr="00D16F66" w:rsidRDefault="00B82BA8" w:rsidP="00B82BA8">
            <w:pPr>
              <w:spacing w:line="276" w:lineRule="auto"/>
              <w:jc w:val="right"/>
              <w:rPr>
                <w:rFonts w:ascii="Calibri Light" w:hAnsi="Calibri Light" w:cs="Calibri Light"/>
                <w:b/>
                <w:bCs/>
                <w:sz w:val="18"/>
                <w:szCs w:val="18"/>
              </w:rPr>
            </w:pPr>
          </w:p>
        </w:tc>
      </w:tr>
      <w:tr w:rsidR="00B82BA8" w:rsidRPr="00D16F66" w14:paraId="694EB4FE"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30607" w14:textId="77777777" w:rsidR="00B82BA8" w:rsidRPr="00D16F66" w:rsidRDefault="00B82BA8" w:rsidP="00B82BA8">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B37FA" w14:textId="370BF3D2" w:rsidR="00B82BA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 xml:space="preserve">Uniwersalny stół operacyjny do chirurgii </w:t>
            </w:r>
            <w:r w:rsidRPr="00792778">
              <w:rPr>
                <w:rFonts w:ascii="Calibri Light" w:hAnsi="Calibri Light" w:cs="Calibri Light"/>
                <w:sz w:val="22"/>
                <w:szCs w:val="22"/>
              </w:rPr>
              <w:lastRenderedPageBreak/>
              <w:t>precyzyjnej  z wyposażeniem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F27FE" w14:textId="4C335DAD"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lastRenderedPageBreak/>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FE21A0"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CD59C"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67B9D62"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2F519F08" w14:textId="77777777" w:rsidR="00B82BA8" w:rsidRPr="00D16F66" w:rsidRDefault="00B82BA8" w:rsidP="00B82BA8">
            <w:pPr>
              <w:spacing w:line="276" w:lineRule="auto"/>
              <w:jc w:val="right"/>
              <w:rPr>
                <w:rFonts w:ascii="Calibri Light" w:hAnsi="Calibri Light" w:cs="Calibri Light"/>
                <w:b/>
                <w:bCs/>
                <w:sz w:val="18"/>
                <w:szCs w:val="18"/>
              </w:rPr>
            </w:pPr>
          </w:p>
        </w:tc>
      </w:tr>
    </w:tbl>
    <w:p w14:paraId="347F5F23" w14:textId="77777777" w:rsidR="00B82BA8" w:rsidRDefault="00B82BA8" w:rsidP="00B82BA8">
      <w:pPr>
        <w:widowControl/>
        <w:suppressAutoHyphens w:val="0"/>
        <w:spacing w:line="360" w:lineRule="auto"/>
        <w:rPr>
          <w:rFonts w:ascii="Calibri Light" w:hAnsi="Calibri Light" w:cs="Calibri Light"/>
          <w:b/>
          <w:bCs/>
          <w:sz w:val="22"/>
          <w:szCs w:val="22"/>
        </w:rPr>
      </w:pPr>
    </w:p>
    <w:p w14:paraId="70041502" w14:textId="4943BF14" w:rsidR="001E5FBD"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3,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04044DFA"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34301895"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42BED26"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19"/>
        <w:gridCol w:w="2121"/>
        <w:gridCol w:w="805"/>
        <w:gridCol w:w="1140"/>
        <w:gridCol w:w="1204"/>
        <w:gridCol w:w="1800"/>
        <w:gridCol w:w="1725"/>
      </w:tblGrid>
      <w:tr w:rsidR="00B82BA8" w:rsidRPr="00D16F66" w14:paraId="0FE474B0"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CFBDFB"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B808B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3601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97B9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71CA9"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DE339D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12EBAA8"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8BB98DF"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2AF238EF"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D36F7"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26FF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DD5C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E3F8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805E5"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A46F29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ED560E0"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76767357"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EEE36"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548BD" w14:textId="19784BC3" w:rsidR="00B82BA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Łóżko szpitalne</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43A33" w14:textId="755BC909" w:rsidR="00B82BA8" w:rsidRPr="00D16F66" w:rsidRDefault="00792778" w:rsidP="00B82BA8">
            <w:pPr>
              <w:spacing w:line="276" w:lineRule="auto"/>
              <w:jc w:val="center"/>
              <w:rPr>
                <w:rFonts w:ascii="Calibri Light" w:hAnsi="Calibri Light" w:cs="Calibri Light"/>
              </w:rPr>
            </w:pPr>
            <w:r>
              <w:rPr>
                <w:rFonts w:ascii="Calibri Light" w:hAnsi="Calibri Light" w:cs="Calibri Light"/>
              </w:rPr>
              <w:t>5</w:t>
            </w:r>
            <w:r w:rsidR="00B82BA8"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99192"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35C1"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264EAEE"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049580AF" w14:textId="77777777" w:rsidR="00B82BA8" w:rsidRPr="00D16F66" w:rsidRDefault="00B82BA8" w:rsidP="00B82BA8">
            <w:pPr>
              <w:spacing w:line="276" w:lineRule="auto"/>
              <w:jc w:val="right"/>
              <w:rPr>
                <w:rFonts w:ascii="Calibri Light" w:hAnsi="Calibri Light" w:cs="Calibri Light"/>
                <w:b/>
                <w:bCs/>
                <w:sz w:val="18"/>
                <w:szCs w:val="18"/>
              </w:rPr>
            </w:pPr>
          </w:p>
        </w:tc>
      </w:tr>
      <w:tr w:rsidR="00792778" w:rsidRPr="00D16F66" w14:paraId="5E6087C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312BF0" w14:textId="77777777" w:rsidR="00792778" w:rsidRDefault="00792778" w:rsidP="00B82BA8">
            <w:pPr>
              <w:jc w:val="center"/>
              <w:rPr>
                <w:rFonts w:ascii="Calibri Light" w:hAnsi="Calibri Light" w:cs="Calibri Light"/>
                <w:sz w:val="18"/>
                <w:szCs w:val="18"/>
              </w:rPr>
            </w:pPr>
          </w:p>
          <w:p w14:paraId="70A3795A" w14:textId="023D1D2E" w:rsidR="00792778" w:rsidRDefault="00495F8D" w:rsidP="00B82BA8">
            <w:pPr>
              <w:jc w:val="center"/>
              <w:rPr>
                <w:rFonts w:ascii="Calibri Light" w:hAnsi="Calibri Light" w:cs="Calibri Light"/>
                <w:sz w:val="18"/>
                <w:szCs w:val="18"/>
              </w:rPr>
            </w:pPr>
            <w:r>
              <w:rPr>
                <w:rFonts w:ascii="Calibri Light" w:hAnsi="Calibri Light" w:cs="Calibri Light"/>
                <w:sz w:val="18"/>
                <w:szCs w:val="18"/>
              </w:rPr>
              <w:t>2</w:t>
            </w:r>
          </w:p>
          <w:p w14:paraId="691A719C" w14:textId="77777777" w:rsidR="00792778" w:rsidRPr="00D16F66" w:rsidRDefault="00792778" w:rsidP="00B82BA8">
            <w:pPr>
              <w:jc w:val="center"/>
              <w:rPr>
                <w:rFonts w:ascii="Calibri Light" w:hAnsi="Calibri Light" w:cs="Calibri Light"/>
                <w:sz w:val="18"/>
                <w:szCs w:val="18"/>
              </w:rPr>
            </w:pP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5511A" w14:textId="321BAED3" w:rsidR="0079277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Wózek do przewożenia chorych</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852DB6" w14:textId="09929AA6" w:rsidR="00792778" w:rsidRPr="00D16F66" w:rsidRDefault="00495F8D" w:rsidP="00B82BA8">
            <w:pPr>
              <w:spacing w:line="276" w:lineRule="auto"/>
              <w:jc w:val="center"/>
              <w:rPr>
                <w:rFonts w:ascii="Calibri Light" w:hAnsi="Calibri Light" w:cs="Calibri Light"/>
              </w:rPr>
            </w:pPr>
            <w:r>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75BBD" w14:textId="77777777" w:rsidR="00792778" w:rsidRPr="00D16F66" w:rsidRDefault="0079277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7131D" w14:textId="77777777" w:rsidR="00792778" w:rsidRPr="00D16F66" w:rsidRDefault="0079277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D3514E2" w14:textId="77777777" w:rsidR="00792778" w:rsidRPr="00D16F66" w:rsidRDefault="0079277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486ED14E" w14:textId="77777777" w:rsidR="00792778" w:rsidRPr="00D16F66" w:rsidRDefault="00792778" w:rsidP="00B82BA8">
            <w:pPr>
              <w:spacing w:line="276" w:lineRule="auto"/>
              <w:jc w:val="right"/>
              <w:rPr>
                <w:rFonts w:ascii="Calibri Light" w:hAnsi="Calibri Light" w:cs="Calibri Light"/>
                <w:b/>
                <w:bCs/>
                <w:sz w:val="18"/>
                <w:szCs w:val="18"/>
              </w:rPr>
            </w:pPr>
          </w:p>
        </w:tc>
      </w:tr>
      <w:tr w:rsidR="00792778" w:rsidRPr="00D16F66" w14:paraId="1E275EF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21FE1" w14:textId="7D950F6D" w:rsidR="00792778" w:rsidRDefault="00495F8D" w:rsidP="00B82BA8">
            <w:pPr>
              <w:jc w:val="center"/>
              <w:rPr>
                <w:rFonts w:ascii="Calibri Light" w:hAnsi="Calibri Light" w:cs="Calibri Light"/>
                <w:sz w:val="18"/>
                <w:szCs w:val="18"/>
              </w:rPr>
            </w:pPr>
            <w:r>
              <w:rPr>
                <w:rFonts w:ascii="Calibri Light" w:hAnsi="Calibri Light" w:cs="Calibri Light"/>
                <w:sz w:val="18"/>
                <w:szCs w:val="18"/>
              </w:rPr>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DE223" w14:textId="31BF49E6" w:rsidR="0079277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Dwukolumnowy wózek do transportu pacjenta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E94C08" w14:textId="468ED504" w:rsidR="00792778" w:rsidRPr="00D16F66" w:rsidRDefault="00495F8D" w:rsidP="00B82BA8">
            <w:pPr>
              <w:spacing w:line="276" w:lineRule="auto"/>
              <w:jc w:val="center"/>
              <w:rPr>
                <w:rFonts w:ascii="Calibri Light" w:hAnsi="Calibri Light" w:cs="Calibri Light"/>
              </w:rPr>
            </w:pPr>
            <w:r>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6974B" w14:textId="77777777" w:rsidR="00792778" w:rsidRPr="00D16F66" w:rsidRDefault="0079277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6B732" w14:textId="77777777" w:rsidR="00792778" w:rsidRPr="00D16F66" w:rsidRDefault="0079277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09EAD51" w14:textId="77777777" w:rsidR="00792778" w:rsidRPr="00D16F66" w:rsidRDefault="0079277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226BD717" w14:textId="77777777" w:rsidR="00792778" w:rsidRPr="00D16F66" w:rsidRDefault="00792778" w:rsidP="00B82BA8">
            <w:pPr>
              <w:spacing w:line="276" w:lineRule="auto"/>
              <w:jc w:val="right"/>
              <w:rPr>
                <w:rFonts w:ascii="Calibri Light" w:hAnsi="Calibri Light" w:cs="Calibri Light"/>
                <w:b/>
                <w:bCs/>
                <w:sz w:val="18"/>
                <w:szCs w:val="18"/>
              </w:rPr>
            </w:pPr>
          </w:p>
        </w:tc>
      </w:tr>
      <w:tr w:rsidR="00792778" w:rsidRPr="00D16F66" w14:paraId="57B49856"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5EFCFB" w14:textId="5A7DBEC3" w:rsidR="00792778" w:rsidRDefault="00495F8D" w:rsidP="00B82BA8">
            <w:pPr>
              <w:jc w:val="center"/>
              <w:rPr>
                <w:rFonts w:ascii="Calibri Light" w:hAnsi="Calibri Light" w:cs="Calibri Light"/>
                <w:sz w:val="18"/>
                <w:szCs w:val="18"/>
              </w:rPr>
            </w:pPr>
            <w:r>
              <w:rPr>
                <w:rFonts w:ascii="Calibri Light" w:hAnsi="Calibri Light" w:cs="Calibri Light"/>
                <w:sz w:val="18"/>
                <w:szCs w:val="18"/>
              </w:rPr>
              <w:t>4</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BF5AF" w14:textId="42B4CAB5" w:rsidR="0079277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Szafka przyłóżkowa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AD25DF" w14:textId="1C910C7D" w:rsidR="00792778" w:rsidRPr="00D16F66" w:rsidRDefault="00495F8D" w:rsidP="00B82BA8">
            <w:pPr>
              <w:spacing w:line="276" w:lineRule="auto"/>
              <w:jc w:val="center"/>
              <w:rPr>
                <w:rFonts w:ascii="Calibri Light" w:hAnsi="Calibri Light" w:cs="Calibri Light"/>
              </w:rPr>
            </w:pPr>
            <w:r>
              <w:rPr>
                <w:rFonts w:ascii="Calibri Light" w:hAnsi="Calibri Light" w:cs="Calibri Light"/>
              </w:rPr>
              <w:t>30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2BA0D" w14:textId="77777777" w:rsidR="00792778" w:rsidRPr="00D16F66" w:rsidRDefault="0079277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F836A1" w14:textId="77777777" w:rsidR="00792778" w:rsidRPr="00D16F66" w:rsidRDefault="0079277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D5470EA" w14:textId="77777777" w:rsidR="00792778" w:rsidRPr="00D16F66" w:rsidRDefault="0079277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B7CA436" w14:textId="77777777" w:rsidR="00792778" w:rsidRPr="00D16F66" w:rsidRDefault="00792778" w:rsidP="00B82BA8">
            <w:pPr>
              <w:spacing w:line="276" w:lineRule="auto"/>
              <w:jc w:val="right"/>
              <w:rPr>
                <w:rFonts w:ascii="Calibri Light" w:hAnsi="Calibri Light" w:cs="Calibri Light"/>
                <w:b/>
                <w:bCs/>
                <w:sz w:val="18"/>
                <w:szCs w:val="18"/>
              </w:rPr>
            </w:pPr>
          </w:p>
        </w:tc>
      </w:tr>
      <w:tr w:rsidR="00792778" w:rsidRPr="00D16F66" w14:paraId="7E81913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CA00E" w14:textId="250C1A7B" w:rsidR="00792778" w:rsidRDefault="00495F8D" w:rsidP="00B82BA8">
            <w:pPr>
              <w:jc w:val="center"/>
              <w:rPr>
                <w:rFonts w:ascii="Calibri Light" w:hAnsi="Calibri Light" w:cs="Calibri Light"/>
                <w:sz w:val="18"/>
                <w:szCs w:val="18"/>
              </w:rPr>
            </w:pPr>
            <w:r>
              <w:rPr>
                <w:rFonts w:ascii="Calibri Light" w:hAnsi="Calibri Light" w:cs="Calibri Light"/>
                <w:sz w:val="18"/>
                <w:szCs w:val="18"/>
              </w:rPr>
              <w:t>5</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53E9B" w14:textId="72CD17A1" w:rsidR="00792778" w:rsidRPr="00D16F66" w:rsidRDefault="00792778" w:rsidP="00B82BA8">
            <w:pPr>
              <w:jc w:val="center"/>
              <w:rPr>
                <w:rFonts w:ascii="Calibri Light" w:hAnsi="Calibri Light" w:cs="Calibri Light"/>
                <w:sz w:val="22"/>
                <w:szCs w:val="22"/>
              </w:rPr>
            </w:pPr>
            <w:r w:rsidRPr="00792778">
              <w:rPr>
                <w:rFonts w:ascii="Calibri Light" w:hAnsi="Calibri Light" w:cs="Calibri Light"/>
                <w:sz w:val="22"/>
                <w:szCs w:val="22"/>
              </w:rPr>
              <w:t>Łóżko szpitalne elektryczne z materacem przeciwodleżynowym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5FB486" w14:textId="17057FA4" w:rsidR="00792778" w:rsidRPr="00D16F66" w:rsidRDefault="00495F8D" w:rsidP="00B82BA8">
            <w:pPr>
              <w:spacing w:line="276" w:lineRule="auto"/>
              <w:jc w:val="center"/>
              <w:rPr>
                <w:rFonts w:ascii="Calibri Light" w:hAnsi="Calibri Light" w:cs="Calibri Light"/>
              </w:rPr>
            </w:pPr>
            <w:r>
              <w:rPr>
                <w:rFonts w:ascii="Calibri Light" w:hAnsi="Calibri Light" w:cs="Calibri Light"/>
              </w:rPr>
              <w:t>5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D47F5" w14:textId="77777777" w:rsidR="00792778" w:rsidRPr="00D16F66" w:rsidRDefault="0079277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DE3C39" w14:textId="77777777" w:rsidR="00792778" w:rsidRPr="00D16F66" w:rsidRDefault="0079277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9B935B8" w14:textId="77777777" w:rsidR="00792778" w:rsidRPr="00D16F66" w:rsidRDefault="0079277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414E939C" w14:textId="77777777" w:rsidR="00792778" w:rsidRPr="00D16F66" w:rsidRDefault="00792778" w:rsidP="00B82BA8">
            <w:pPr>
              <w:spacing w:line="276" w:lineRule="auto"/>
              <w:jc w:val="right"/>
              <w:rPr>
                <w:rFonts w:ascii="Calibri Light" w:hAnsi="Calibri Light" w:cs="Calibri Light"/>
                <w:b/>
                <w:bCs/>
                <w:sz w:val="18"/>
                <w:szCs w:val="18"/>
              </w:rPr>
            </w:pPr>
          </w:p>
        </w:tc>
      </w:tr>
    </w:tbl>
    <w:p w14:paraId="79337207" w14:textId="77777777" w:rsidR="00B82BA8" w:rsidRDefault="00B82BA8" w:rsidP="001E5FBD">
      <w:pPr>
        <w:widowControl/>
        <w:suppressAutoHyphens w:val="0"/>
        <w:spacing w:line="360" w:lineRule="auto"/>
        <w:rPr>
          <w:rFonts w:ascii="Calibri Light" w:hAnsi="Calibri Light" w:cs="Calibri Light"/>
          <w:b/>
          <w:bCs/>
          <w:sz w:val="22"/>
          <w:szCs w:val="22"/>
        </w:rPr>
      </w:pPr>
    </w:p>
    <w:p w14:paraId="5B5B8FCD" w14:textId="77777777" w:rsidR="00B82BA8"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4,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6F294AFE"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E2EDD20"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06E5C901"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65BAAE7"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596D9"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8E22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85AB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CFDF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6C9C3"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F57150E"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5ACFA468"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AE32051"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6019185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833EA"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C633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7DCB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8B7C9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36E54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80782E8"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2335C02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4C90ABA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6C334"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3B6B53" w14:textId="652F5650" w:rsidR="00B82BA8" w:rsidRPr="00D16F66" w:rsidRDefault="00495F8D" w:rsidP="00B82BA8">
            <w:pPr>
              <w:jc w:val="center"/>
              <w:rPr>
                <w:rFonts w:ascii="Calibri Light" w:hAnsi="Calibri Light" w:cs="Calibri Light"/>
                <w:sz w:val="22"/>
                <w:szCs w:val="22"/>
              </w:rPr>
            </w:pPr>
            <w:r w:rsidRPr="00495F8D">
              <w:rPr>
                <w:rFonts w:ascii="Calibri Light" w:hAnsi="Calibri Light" w:cs="Calibri Light"/>
                <w:sz w:val="22"/>
                <w:szCs w:val="22"/>
              </w:rPr>
              <w:t>Bronchoskop terapeutyczny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102EE" w14:textId="7FB4A426"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2A2BA5"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D921D8"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DF4518F"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0E9989D" w14:textId="77777777" w:rsidR="00B82BA8" w:rsidRPr="00D16F66" w:rsidRDefault="00B82BA8" w:rsidP="00B82BA8">
            <w:pPr>
              <w:spacing w:line="276" w:lineRule="auto"/>
              <w:jc w:val="right"/>
              <w:rPr>
                <w:rFonts w:ascii="Calibri Light" w:hAnsi="Calibri Light" w:cs="Calibri Light"/>
                <w:b/>
                <w:bCs/>
                <w:sz w:val="18"/>
                <w:szCs w:val="18"/>
              </w:rPr>
            </w:pPr>
          </w:p>
        </w:tc>
      </w:tr>
    </w:tbl>
    <w:p w14:paraId="736F8DDC" w14:textId="147607E4"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lastRenderedPageBreak/>
        <w:t xml:space="preserve">Zadanie częściowe nr 5,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5C205DCE"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60BB7EFA"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403202E"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B45584D"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1A80F"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590B6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178B5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4889E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F36EA"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4A7A3D"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14037B9"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7A68B93"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0EF774DA"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5949E8"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750B2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39575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D7A63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FE25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56A3DEE"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47D69AA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691BC90B"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4A788E"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FC39E" w14:textId="11819A55" w:rsidR="00B82BA8" w:rsidRPr="00D16F66" w:rsidRDefault="00495F8D" w:rsidP="00B82BA8">
            <w:pPr>
              <w:jc w:val="center"/>
              <w:rPr>
                <w:rFonts w:ascii="Calibri Light" w:hAnsi="Calibri Light" w:cs="Calibri Light"/>
                <w:sz w:val="22"/>
                <w:szCs w:val="22"/>
              </w:rPr>
            </w:pPr>
            <w:r w:rsidRPr="00495F8D">
              <w:rPr>
                <w:rFonts w:ascii="Calibri Light" w:hAnsi="Calibri Light" w:cs="Calibri Light"/>
                <w:sz w:val="22"/>
                <w:szCs w:val="22"/>
              </w:rPr>
              <w:t>Aparat USG</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04AAF" w14:textId="4F3FA002"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DDD95"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A9E4E"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747F5DE"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EB03631" w14:textId="77777777" w:rsidR="00B82BA8" w:rsidRPr="00D16F66" w:rsidRDefault="00B82BA8" w:rsidP="00B82BA8">
            <w:pPr>
              <w:spacing w:line="276" w:lineRule="auto"/>
              <w:jc w:val="right"/>
              <w:rPr>
                <w:rFonts w:ascii="Calibri Light" w:hAnsi="Calibri Light" w:cs="Calibri Light"/>
                <w:b/>
                <w:bCs/>
                <w:sz w:val="18"/>
                <w:szCs w:val="18"/>
              </w:rPr>
            </w:pPr>
          </w:p>
        </w:tc>
      </w:tr>
    </w:tbl>
    <w:p w14:paraId="419CA65F"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25C3F290" w14:textId="435F7F1F" w:rsidR="00B82BA8"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6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E742ADF" w14:textId="77777777" w:rsidR="00B82BA8" w:rsidRDefault="001E5FBD" w:rsidP="00B82BA8">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 </w:t>
      </w:r>
      <w:r w:rsidR="00B82BA8">
        <w:rPr>
          <w:rFonts w:ascii="Calibri Light" w:hAnsi="Calibri Light" w:cs="Calibri Light"/>
          <w:b/>
          <w:bCs/>
          <w:sz w:val="22"/>
          <w:szCs w:val="22"/>
        </w:rPr>
        <w:t>………………………………………………. zł netto,</w:t>
      </w:r>
    </w:p>
    <w:p w14:paraId="399D862D"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6B314C07"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371043B1"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C30E86"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0F0B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F05622"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5172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684AA"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04C68DD"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6E5FD0D5"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CDB6074"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016E930E"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1B964"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31EDE0"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F54D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E7556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38C2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9E4C887"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8EDAF6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03BEB66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C4001"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01785" w14:textId="51E7493D" w:rsidR="00B82BA8" w:rsidRPr="00D16F66" w:rsidRDefault="00495F8D" w:rsidP="00B82BA8">
            <w:pPr>
              <w:jc w:val="center"/>
              <w:rPr>
                <w:rFonts w:ascii="Calibri Light" w:hAnsi="Calibri Light" w:cs="Calibri Light"/>
                <w:sz w:val="22"/>
                <w:szCs w:val="22"/>
              </w:rPr>
            </w:pPr>
            <w:r w:rsidRPr="00495F8D">
              <w:rPr>
                <w:rFonts w:ascii="Calibri Light" w:hAnsi="Calibri Light" w:cs="Calibri Light"/>
                <w:sz w:val="22"/>
                <w:szCs w:val="22"/>
              </w:rPr>
              <w:t>Sterylizator parowy – przelotowy z wytwornicą pary</w:t>
            </w:r>
            <w:r w:rsidR="00B82BA8" w:rsidRPr="00D16F66">
              <w:rPr>
                <w:rFonts w:ascii="Calibri Light" w:hAnsi="Calibri Light" w:cs="Calibri Light"/>
                <w:sz w:val="22"/>
                <w:szCs w:val="22"/>
              </w:rPr>
              <w:t>.</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30E4B" w14:textId="53874320"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7FB38"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D7CBB"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8F6EB05"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3A31DE5" w14:textId="77777777" w:rsidR="00B82BA8" w:rsidRPr="00D16F66" w:rsidRDefault="00B82BA8" w:rsidP="00B82BA8">
            <w:pPr>
              <w:spacing w:line="276" w:lineRule="auto"/>
              <w:jc w:val="right"/>
              <w:rPr>
                <w:rFonts w:ascii="Calibri Light" w:hAnsi="Calibri Light" w:cs="Calibri Light"/>
                <w:b/>
                <w:bCs/>
                <w:sz w:val="18"/>
                <w:szCs w:val="18"/>
              </w:rPr>
            </w:pPr>
          </w:p>
        </w:tc>
      </w:tr>
    </w:tbl>
    <w:p w14:paraId="021962E8"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1CB6E758" w14:textId="1450FD7D"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7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2E119A1D"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45205CD"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09B57D51"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17"/>
        <w:gridCol w:w="2356"/>
        <w:gridCol w:w="779"/>
        <w:gridCol w:w="1140"/>
        <w:gridCol w:w="1166"/>
        <w:gridCol w:w="1736"/>
        <w:gridCol w:w="1620"/>
      </w:tblGrid>
      <w:tr w:rsidR="00DE6B11" w:rsidRPr="00D16F66" w14:paraId="11527F9A" w14:textId="77777777" w:rsidTr="00495F8D">
        <w:trPr>
          <w:trHeight w:val="895"/>
        </w:trPr>
        <w:tc>
          <w:tcPr>
            <w:tcW w:w="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17C7C"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lastRenderedPageBreak/>
              <w:t>Lp</w:t>
            </w:r>
          </w:p>
        </w:tc>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1587E"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CC381"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4DB4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DA543"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73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3F9CD17"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620" w:type="dxa"/>
            <w:tcBorders>
              <w:top w:val="single" w:sz="4" w:space="0" w:color="000000"/>
              <w:left w:val="single" w:sz="4" w:space="0" w:color="000000"/>
              <w:bottom w:val="single" w:sz="4" w:space="0" w:color="auto"/>
              <w:right w:val="single" w:sz="4" w:space="0" w:color="000000"/>
            </w:tcBorders>
            <w:vAlign w:val="center"/>
          </w:tcPr>
          <w:p w14:paraId="213DA55A"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4FD37C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6098DEBC" w14:textId="77777777" w:rsidTr="00495F8D">
        <w:tc>
          <w:tcPr>
            <w:tcW w:w="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F5FF67"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3DEB3"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3290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9AE87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5B431"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73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6E78CB"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620" w:type="dxa"/>
            <w:tcBorders>
              <w:top w:val="single" w:sz="4" w:space="0" w:color="auto"/>
              <w:left w:val="single" w:sz="4" w:space="0" w:color="000000"/>
              <w:bottom w:val="single" w:sz="4" w:space="0" w:color="auto"/>
              <w:right w:val="single" w:sz="4" w:space="0" w:color="000000"/>
            </w:tcBorders>
            <w:vAlign w:val="center"/>
          </w:tcPr>
          <w:p w14:paraId="0F1CD80B"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71307BBC" w14:textId="77777777" w:rsidTr="00495F8D">
        <w:trPr>
          <w:trHeight w:val="768"/>
        </w:trPr>
        <w:tc>
          <w:tcPr>
            <w:tcW w:w="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5A9BD" w14:textId="77777777" w:rsidR="00DE6B11" w:rsidRPr="00D16F66" w:rsidRDefault="00DE6B11" w:rsidP="00DE6B11">
            <w:pPr>
              <w:jc w:val="center"/>
            </w:pPr>
            <w:r w:rsidRPr="00D16F66">
              <w:rPr>
                <w:rFonts w:ascii="Calibri Light" w:hAnsi="Calibri Light" w:cs="Calibri Light"/>
                <w:sz w:val="18"/>
                <w:szCs w:val="18"/>
              </w:rPr>
              <w:t>1</w:t>
            </w:r>
          </w:p>
        </w:tc>
        <w:tc>
          <w:tcPr>
            <w:tcW w:w="2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D9086" w14:textId="2DAE094C"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System Immunohematologiczny pracujący w technologii ID-Kart</w:t>
            </w:r>
          </w:p>
        </w:tc>
        <w:tc>
          <w:tcPr>
            <w:tcW w:w="7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E4EDB" w14:textId="7BBE8B44"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3E9CB" w14:textId="77777777" w:rsidR="00DE6B11" w:rsidRPr="00D16F66" w:rsidRDefault="00DE6B11" w:rsidP="00DE6B11">
            <w:pPr>
              <w:spacing w:line="276" w:lineRule="auto"/>
              <w:jc w:val="right"/>
              <w:rPr>
                <w:rFonts w:ascii="Calibri Light" w:hAnsi="Calibri Light" w:cs="Calibri Light"/>
                <w:b/>
                <w:bCs/>
                <w:sz w:val="18"/>
                <w:szCs w:val="18"/>
              </w:rPr>
            </w:pPr>
          </w:p>
        </w:tc>
        <w:tc>
          <w:tcPr>
            <w:tcW w:w="11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D0077" w14:textId="77777777" w:rsidR="00DE6B11" w:rsidRPr="00D16F66" w:rsidRDefault="00DE6B11" w:rsidP="00DE6B11">
            <w:pPr>
              <w:spacing w:line="276" w:lineRule="auto"/>
              <w:jc w:val="center"/>
              <w:rPr>
                <w:rFonts w:ascii="Calibri Light" w:hAnsi="Calibri Light" w:cs="Calibri Light"/>
                <w:b/>
                <w:bCs/>
                <w:sz w:val="18"/>
                <w:szCs w:val="18"/>
              </w:rPr>
            </w:pPr>
          </w:p>
        </w:tc>
        <w:tc>
          <w:tcPr>
            <w:tcW w:w="1736"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27A867" w14:textId="77777777" w:rsidR="00DE6B11" w:rsidRPr="00D16F66" w:rsidRDefault="00DE6B11" w:rsidP="00DE6B11">
            <w:pPr>
              <w:spacing w:line="276" w:lineRule="auto"/>
              <w:jc w:val="right"/>
              <w:rPr>
                <w:rFonts w:ascii="Calibri Light" w:hAnsi="Calibri Light" w:cs="Calibri Light"/>
                <w:b/>
                <w:bCs/>
                <w:sz w:val="18"/>
                <w:szCs w:val="18"/>
              </w:rPr>
            </w:pPr>
          </w:p>
        </w:tc>
        <w:tc>
          <w:tcPr>
            <w:tcW w:w="1620" w:type="dxa"/>
            <w:tcBorders>
              <w:top w:val="single" w:sz="4" w:space="0" w:color="auto"/>
              <w:left w:val="single" w:sz="4" w:space="0" w:color="000000"/>
              <w:bottom w:val="single" w:sz="4" w:space="0" w:color="auto"/>
              <w:right w:val="single" w:sz="4" w:space="0" w:color="000000"/>
            </w:tcBorders>
            <w:vAlign w:val="center"/>
          </w:tcPr>
          <w:p w14:paraId="727442B8" w14:textId="77777777" w:rsidR="00DE6B11" w:rsidRPr="00D16F66" w:rsidRDefault="00DE6B11" w:rsidP="00DE6B11">
            <w:pPr>
              <w:spacing w:line="276" w:lineRule="auto"/>
              <w:jc w:val="right"/>
              <w:rPr>
                <w:rFonts w:ascii="Calibri Light" w:hAnsi="Calibri Light" w:cs="Calibri Light"/>
                <w:b/>
                <w:bCs/>
                <w:sz w:val="18"/>
                <w:szCs w:val="18"/>
              </w:rPr>
            </w:pPr>
          </w:p>
        </w:tc>
      </w:tr>
    </w:tbl>
    <w:p w14:paraId="3CD10BA3"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3806CC72" w14:textId="3173A6C1"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8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632B8C92"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8BC9FDF"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74DF7E5"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31B9918F"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2C5BD"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8A36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2562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0E46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C7E889"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C30BFC9"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53A712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2E1333DE"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325B89D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1E07C"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DBE1A"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2C91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9EC99"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6709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FCB185F"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7D72A61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58104853"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2E453"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E3657" w14:textId="49C09D7A"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Zmywarka do dużych przedmiotów wraz ze zmiękczaczem wody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7A0EA" w14:textId="550B24A0" w:rsidR="00DE6B11" w:rsidRPr="00D16F66" w:rsidRDefault="00495F8D" w:rsidP="00DE6B11">
            <w:pPr>
              <w:spacing w:line="276" w:lineRule="auto"/>
              <w:jc w:val="center"/>
              <w:rPr>
                <w:rFonts w:ascii="Calibri Light" w:hAnsi="Calibri Light" w:cs="Calibri Light"/>
              </w:rPr>
            </w:pPr>
            <w:r>
              <w:rPr>
                <w:rFonts w:ascii="Calibri Light" w:hAnsi="Calibri Light" w:cs="Calibri Light"/>
              </w:rPr>
              <w:t>1</w:t>
            </w:r>
            <w:r w:rsidR="00DE6B11"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50DC6"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E1375"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D8D67FC"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4DB31BF"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25DB013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36D20"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E175B" w14:textId="5C65D817"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Stanowisko kuchenne wielofunkcyjne</w:t>
            </w:r>
            <w:r w:rsidR="00DE6B11" w:rsidRPr="00D16F66">
              <w:rPr>
                <w:rFonts w:ascii="Calibri Light" w:hAnsi="Calibri Light" w:cs="Calibri Light"/>
                <w:sz w:val="22"/>
                <w:szCs w:val="22"/>
              </w:rPr>
              <w:t xml:space="preserve"> </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2B069" w14:textId="64C7E248"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68862"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AE215"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8E0083C"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5A8C003" w14:textId="77777777" w:rsidR="00DE6B11" w:rsidRPr="00D16F66" w:rsidRDefault="00DE6B11" w:rsidP="00DE6B11">
            <w:pPr>
              <w:spacing w:line="276" w:lineRule="auto"/>
              <w:jc w:val="right"/>
              <w:rPr>
                <w:rFonts w:ascii="Calibri Light" w:hAnsi="Calibri Light" w:cs="Calibri Light"/>
                <w:b/>
                <w:bCs/>
                <w:sz w:val="18"/>
                <w:szCs w:val="18"/>
              </w:rPr>
            </w:pPr>
          </w:p>
        </w:tc>
      </w:tr>
    </w:tbl>
    <w:p w14:paraId="1AF48E54" w14:textId="77777777" w:rsidR="00DE6B11" w:rsidRDefault="00DE6B11" w:rsidP="001E5FBD">
      <w:pPr>
        <w:widowControl/>
        <w:suppressAutoHyphens w:val="0"/>
        <w:spacing w:line="360" w:lineRule="auto"/>
        <w:rPr>
          <w:rFonts w:ascii="Verdana" w:hAnsi="Verdana"/>
          <w:b/>
          <w:bCs/>
          <w:sz w:val="18"/>
          <w:szCs w:val="18"/>
        </w:rPr>
      </w:pPr>
    </w:p>
    <w:p w14:paraId="609E3C14" w14:textId="77777777" w:rsidR="00DE6B11" w:rsidRPr="00D16F66" w:rsidRDefault="00DE6B11" w:rsidP="001E5FBD">
      <w:pPr>
        <w:widowControl/>
        <w:suppressAutoHyphens w:val="0"/>
        <w:spacing w:line="360" w:lineRule="auto"/>
        <w:rPr>
          <w:rFonts w:ascii="Verdana" w:hAnsi="Verdana"/>
          <w:b/>
          <w:bCs/>
          <w:sz w:val="18"/>
          <w:szCs w:val="18"/>
        </w:rPr>
      </w:pPr>
    </w:p>
    <w:p w14:paraId="35781420" w14:textId="09819422"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9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629C5E2C"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3D5B9B1"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594190DE"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65"/>
        <w:gridCol w:w="843"/>
        <w:gridCol w:w="1140"/>
        <w:gridCol w:w="1261"/>
        <w:gridCol w:w="1895"/>
        <w:gridCol w:w="1885"/>
      </w:tblGrid>
      <w:tr w:rsidR="00DE6B11" w:rsidRPr="00D16F66" w14:paraId="11EBF21B"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7A98C1"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430D3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FB0E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137726"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CEBACE"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8E14E0D"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167BFAB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2D4D84CA"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6C7380D5"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B3BC8B"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54E5F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6AA1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B8162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361833"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24B546A"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3EF231F6"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31DD7562"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25CBF" w14:textId="77777777" w:rsidR="00DE6B11" w:rsidRPr="00D16F66" w:rsidRDefault="00DE6B11" w:rsidP="00DE6B11">
            <w:pPr>
              <w:jc w:val="center"/>
            </w:pPr>
            <w:r w:rsidRPr="00D16F66">
              <w:rPr>
                <w:rFonts w:ascii="Calibri Light" w:hAnsi="Calibri Light" w:cs="Calibri Light"/>
                <w:sz w:val="18"/>
                <w:szCs w:val="18"/>
              </w:rPr>
              <w:lastRenderedPageBreak/>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CDE7C" w14:textId="24AB6385"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Oprogramowanie integracyjne LIS</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FFFF62" w14:textId="11E27131"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F51F42"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CD37C"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E0A11D7"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35B5520" w14:textId="77777777" w:rsidR="00DE6B11" w:rsidRPr="00D16F66" w:rsidRDefault="00DE6B11" w:rsidP="00DE6B11">
            <w:pPr>
              <w:spacing w:line="276" w:lineRule="auto"/>
              <w:jc w:val="right"/>
              <w:rPr>
                <w:rFonts w:ascii="Calibri Light" w:hAnsi="Calibri Light" w:cs="Calibri Light"/>
                <w:b/>
                <w:bCs/>
                <w:sz w:val="18"/>
                <w:szCs w:val="18"/>
              </w:rPr>
            </w:pPr>
          </w:p>
        </w:tc>
      </w:tr>
    </w:tbl>
    <w:p w14:paraId="42C94C22"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7C64DBA5" w14:textId="4C4EF747"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10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5F7A1813"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69FA6FE9"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47A423C6"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0985C09C"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F97A71"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DAFB1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E0A556"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39C4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FE0C14"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5224A62"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F8C79D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B2A86E4"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0838A346"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AC3BC"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403C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296B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D53C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24F7C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24357E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2C8F158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1B68F68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C6AC0"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F83C0A" w14:textId="0C7F4E1C"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Lampa zabiegowa statywowa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421E0" w14:textId="788E5E80"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46AD7"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F37320"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F94753B"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D6233C5"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55986A5D"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C5F9A6"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72B05" w14:textId="33E4BCCD"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Lampa zabiegowa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A5739" w14:textId="20B5C965"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121F1"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FD42C"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6BB699D"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ECF6667" w14:textId="77777777" w:rsidR="00DE6B11" w:rsidRPr="00D16F66" w:rsidRDefault="00DE6B11" w:rsidP="00DE6B11">
            <w:pPr>
              <w:spacing w:line="276" w:lineRule="auto"/>
              <w:jc w:val="right"/>
              <w:rPr>
                <w:rFonts w:ascii="Calibri Light" w:hAnsi="Calibri Light" w:cs="Calibri Light"/>
                <w:b/>
                <w:bCs/>
                <w:sz w:val="18"/>
                <w:szCs w:val="18"/>
              </w:rPr>
            </w:pPr>
          </w:p>
        </w:tc>
      </w:tr>
    </w:tbl>
    <w:p w14:paraId="53354FAB" w14:textId="77777777" w:rsidR="00DE6B11" w:rsidRDefault="00DE6B11" w:rsidP="00DE6B11">
      <w:pPr>
        <w:widowControl/>
        <w:suppressAutoHyphens w:val="0"/>
        <w:spacing w:before="240" w:line="360" w:lineRule="auto"/>
        <w:rPr>
          <w:rFonts w:ascii="Calibri Light" w:hAnsi="Calibri Light" w:cs="Calibri Light"/>
          <w:b/>
          <w:bCs/>
          <w:sz w:val="22"/>
          <w:szCs w:val="22"/>
        </w:rPr>
      </w:pPr>
    </w:p>
    <w:p w14:paraId="323A8BB7" w14:textId="09166B11"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11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052F365C"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F450AC9"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6BBB709"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p w14:paraId="391B4D66" w14:textId="77777777" w:rsidR="00DE6B11" w:rsidRPr="00D16F66" w:rsidRDefault="00DE6B11" w:rsidP="001E5FBD">
      <w:pPr>
        <w:widowControl/>
        <w:suppressAutoHyphens w:val="0"/>
        <w:spacing w:before="240" w:line="360" w:lineRule="auto"/>
      </w:pP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57EEB27D"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27772"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2D231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A6DDB2"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4016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06C37A"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5861137"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534F220D"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1DDA39F8"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7C7ECB19"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42459D"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5A0EE"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AB9EE8"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FBF8F5"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A9E35"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AE40A81"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4973D9FE"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4F4F8DA0"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427884"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16324D" w14:textId="3A0D3F9D" w:rsidR="00DE6B11" w:rsidRPr="00D16F66"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Wózek funkcyjny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47F5A" w14:textId="26F11098"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E66F31"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4A04A"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FC60988"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5B68674B" w14:textId="77777777" w:rsidR="00DE6B11" w:rsidRPr="00D16F66" w:rsidRDefault="00DE6B11" w:rsidP="00DE6B11">
            <w:pPr>
              <w:spacing w:line="276" w:lineRule="auto"/>
              <w:jc w:val="right"/>
              <w:rPr>
                <w:rFonts w:ascii="Calibri Light" w:hAnsi="Calibri Light" w:cs="Calibri Light"/>
                <w:b/>
                <w:bCs/>
                <w:sz w:val="18"/>
                <w:szCs w:val="18"/>
              </w:rPr>
            </w:pPr>
          </w:p>
        </w:tc>
      </w:tr>
      <w:tr w:rsidR="00495F8D" w:rsidRPr="00D16F66" w14:paraId="7055C2D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1E7315" w14:textId="7DC8C837"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1D288" w14:textId="27DDAD3E" w:rsidR="00495F8D" w:rsidRPr="00495F8D" w:rsidRDefault="00495F8D" w:rsidP="00DE6B11">
            <w:pPr>
              <w:jc w:val="center"/>
              <w:rPr>
                <w:rFonts w:ascii="Calibri Light" w:hAnsi="Calibri Light" w:cs="Calibri Light"/>
                <w:sz w:val="22"/>
                <w:szCs w:val="22"/>
              </w:rPr>
            </w:pPr>
            <w:r w:rsidRPr="00495F8D">
              <w:rPr>
                <w:rFonts w:ascii="Calibri Light" w:hAnsi="Calibri Light" w:cs="Calibri Light"/>
                <w:sz w:val="22"/>
                <w:szCs w:val="22"/>
              </w:rPr>
              <w:t>Wózek do przewożenia pacjentów</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668672" w14:textId="419FE719"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40917E"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1A4C97"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FF91114"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110E609" w14:textId="77777777" w:rsidR="00495F8D" w:rsidRPr="00D16F66" w:rsidRDefault="00495F8D" w:rsidP="00DE6B11">
            <w:pPr>
              <w:spacing w:line="276" w:lineRule="auto"/>
              <w:jc w:val="right"/>
              <w:rPr>
                <w:rFonts w:ascii="Calibri Light" w:hAnsi="Calibri Light" w:cs="Calibri Light"/>
                <w:b/>
                <w:bCs/>
                <w:sz w:val="18"/>
                <w:szCs w:val="18"/>
              </w:rPr>
            </w:pPr>
          </w:p>
        </w:tc>
      </w:tr>
      <w:tr w:rsidR="00495F8D" w:rsidRPr="00D16F66" w14:paraId="3777B97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23C8A" w14:textId="1AB5D481"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lastRenderedPageBreak/>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94B34" w14:textId="61BF9D32" w:rsidR="00495F8D" w:rsidRPr="00495F8D"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Wózek wielofunkcyjny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B6F843" w14:textId="3BA4C366"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EEB2C"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0BFBE"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A789DCF"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04AFA78" w14:textId="77777777" w:rsidR="00495F8D" w:rsidRPr="00D16F66" w:rsidRDefault="00495F8D" w:rsidP="00DE6B11">
            <w:pPr>
              <w:spacing w:line="276" w:lineRule="auto"/>
              <w:jc w:val="right"/>
              <w:rPr>
                <w:rFonts w:ascii="Calibri Light" w:hAnsi="Calibri Light" w:cs="Calibri Light"/>
                <w:b/>
                <w:bCs/>
                <w:sz w:val="18"/>
                <w:szCs w:val="18"/>
              </w:rPr>
            </w:pPr>
          </w:p>
        </w:tc>
      </w:tr>
      <w:tr w:rsidR="00495F8D" w:rsidRPr="00D16F66" w14:paraId="0BDB70E5"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C0E82" w14:textId="4CA60957"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t>4</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57C74" w14:textId="4768F7ED" w:rsidR="00495F8D" w:rsidRPr="00495F8D"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Wózek inwalidzki standardowy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41ED8" w14:textId="191C58AD"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8020DA"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7949F9"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A17BC2E"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B9B3209" w14:textId="77777777" w:rsidR="00495F8D" w:rsidRPr="00D16F66" w:rsidRDefault="00495F8D" w:rsidP="00DE6B11">
            <w:pPr>
              <w:spacing w:line="276" w:lineRule="auto"/>
              <w:jc w:val="right"/>
              <w:rPr>
                <w:rFonts w:ascii="Calibri Light" w:hAnsi="Calibri Light" w:cs="Calibri Light"/>
                <w:b/>
                <w:bCs/>
                <w:sz w:val="18"/>
                <w:szCs w:val="18"/>
              </w:rPr>
            </w:pPr>
          </w:p>
        </w:tc>
      </w:tr>
      <w:tr w:rsidR="00495F8D" w:rsidRPr="00D16F66" w14:paraId="6975E499"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52079" w14:textId="18C13C74"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t>5</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B8EE8" w14:textId="39CF3B3F" w:rsidR="00495F8D" w:rsidRPr="00495F8D"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Pulsoksymetr Stacjonarny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64906" w14:textId="16070088"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3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C56DA"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CC3B5"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8CCE0C7"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46D80CF5" w14:textId="77777777" w:rsidR="00495F8D" w:rsidRPr="00D16F66" w:rsidRDefault="00495F8D" w:rsidP="00DE6B11">
            <w:pPr>
              <w:spacing w:line="276" w:lineRule="auto"/>
              <w:jc w:val="right"/>
              <w:rPr>
                <w:rFonts w:ascii="Calibri Light" w:hAnsi="Calibri Light" w:cs="Calibri Light"/>
                <w:b/>
                <w:bCs/>
                <w:sz w:val="18"/>
                <w:szCs w:val="18"/>
              </w:rPr>
            </w:pPr>
          </w:p>
        </w:tc>
      </w:tr>
      <w:tr w:rsidR="00495F8D" w:rsidRPr="00D16F66" w14:paraId="66EF37D0"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71DD2" w14:textId="4838EC8E" w:rsidR="00495F8D" w:rsidRPr="00D16F66" w:rsidRDefault="004B2954" w:rsidP="00DE6B11">
            <w:pPr>
              <w:jc w:val="center"/>
              <w:rPr>
                <w:rFonts w:ascii="Calibri Light" w:hAnsi="Calibri Light" w:cs="Calibri Light"/>
                <w:sz w:val="18"/>
                <w:szCs w:val="18"/>
              </w:rPr>
            </w:pPr>
            <w:r>
              <w:rPr>
                <w:rFonts w:ascii="Calibri Light" w:hAnsi="Calibri Light" w:cs="Calibri Light"/>
                <w:sz w:val="18"/>
                <w:szCs w:val="18"/>
              </w:rPr>
              <w:t>6</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7FCCBE" w14:textId="78C37768" w:rsidR="00495F8D" w:rsidRPr="00495F8D"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Ssak ratunkowy z baterią</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DE6B7E" w14:textId="56BB077D" w:rsidR="00495F8D" w:rsidRPr="00D16F66" w:rsidRDefault="004B2954" w:rsidP="00DE6B11">
            <w:pPr>
              <w:spacing w:line="276" w:lineRule="auto"/>
              <w:jc w:val="center"/>
              <w:rPr>
                <w:rFonts w:ascii="Calibri Light" w:hAnsi="Calibri Light" w:cs="Calibri Light"/>
              </w:rPr>
            </w:pPr>
            <w:r>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CE8BC8" w14:textId="77777777" w:rsidR="00495F8D" w:rsidRPr="00D16F66" w:rsidRDefault="00495F8D"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52451" w14:textId="77777777" w:rsidR="00495F8D" w:rsidRPr="00D16F66" w:rsidRDefault="00495F8D"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5DEF4CB" w14:textId="77777777" w:rsidR="00495F8D" w:rsidRPr="00D16F66" w:rsidRDefault="00495F8D"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561E086" w14:textId="77777777" w:rsidR="00495F8D" w:rsidRPr="00D16F66" w:rsidRDefault="00495F8D" w:rsidP="00DE6B11">
            <w:pPr>
              <w:spacing w:line="276" w:lineRule="auto"/>
              <w:jc w:val="right"/>
              <w:rPr>
                <w:rFonts w:ascii="Calibri Light" w:hAnsi="Calibri Light" w:cs="Calibri Light"/>
                <w:b/>
                <w:bCs/>
                <w:sz w:val="18"/>
                <w:szCs w:val="18"/>
              </w:rPr>
            </w:pPr>
          </w:p>
        </w:tc>
      </w:tr>
    </w:tbl>
    <w:p w14:paraId="69FAE079" w14:textId="77777777" w:rsidR="00DE6B11" w:rsidRDefault="00DE6B11" w:rsidP="003F3043">
      <w:pPr>
        <w:widowControl/>
        <w:suppressAutoHyphens w:val="0"/>
        <w:spacing w:before="240" w:line="360" w:lineRule="auto"/>
        <w:rPr>
          <w:rFonts w:ascii="Calibri Light" w:hAnsi="Calibri Light" w:cs="Calibri Light"/>
          <w:b/>
          <w:bCs/>
          <w:sz w:val="22"/>
          <w:szCs w:val="22"/>
        </w:rPr>
      </w:pPr>
    </w:p>
    <w:p w14:paraId="7FB70D8D" w14:textId="77777777" w:rsidR="00DE6B11" w:rsidRDefault="003F3043" w:rsidP="003F3043">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C8FEA03"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8113E72"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8956E96"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5EE1EBB3"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9DF52" w14:textId="11A35B51" w:rsidR="00DE6B11" w:rsidRPr="00D16F66" w:rsidRDefault="003F3043" w:rsidP="00351634">
            <w:pPr>
              <w:jc w:val="center"/>
              <w:rPr>
                <w:rFonts w:ascii="Calibri Light" w:hAnsi="Calibri Light" w:cs="Calibri Light"/>
                <w:sz w:val="18"/>
                <w:szCs w:val="18"/>
              </w:rPr>
            </w:pPr>
            <w:r w:rsidRPr="00D16F66">
              <w:rPr>
                <w:rFonts w:ascii="Calibri Light" w:hAnsi="Calibri Light" w:cs="Calibri Light"/>
                <w:b/>
                <w:bCs/>
                <w:sz w:val="22"/>
                <w:szCs w:val="22"/>
              </w:rPr>
              <w:t xml:space="preserve"> </w:t>
            </w:r>
            <w:r w:rsidR="00DE6B11"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9909B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6321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C147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AD67A"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02E2D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6C5D1EA"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E12B62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15D3DAF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C1875"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2FF9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441D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D891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086C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C504BB3"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F74FB28"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3713186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305DF"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5304C" w14:textId="7251F996" w:rsidR="00DE6B11" w:rsidRPr="00D16F66" w:rsidRDefault="004B2954" w:rsidP="00DE6B11">
            <w:pPr>
              <w:jc w:val="center"/>
              <w:rPr>
                <w:rFonts w:ascii="Calibri Light" w:hAnsi="Calibri Light" w:cs="Calibri Light"/>
                <w:sz w:val="22"/>
                <w:szCs w:val="22"/>
              </w:rPr>
            </w:pPr>
            <w:r w:rsidRPr="004B2954">
              <w:rPr>
                <w:rFonts w:ascii="Calibri Light" w:hAnsi="Calibri Light" w:cs="Calibri Light"/>
                <w:sz w:val="22"/>
                <w:szCs w:val="22"/>
              </w:rPr>
              <w:t>Łóżka szpitalne</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9AD037" w14:textId="45533FB6" w:rsidR="00DE6B11" w:rsidRPr="00D16F66" w:rsidRDefault="004B2954" w:rsidP="00DE6B11">
            <w:pPr>
              <w:spacing w:line="276" w:lineRule="auto"/>
              <w:jc w:val="center"/>
              <w:rPr>
                <w:rFonts w:ascii="Calibri Light" w:hAnsi="Calibri Light" w:cs="Calibri Light"/>
              </w:rPr>
            </w:pPr>
            <w:r>
              <w:rPr>
                <w:rFonts w:ascii="Calibri Light" w:hAnsi="Calibri Light" w:cs="Calibri Light"/>
              </w:rPr>
              <w:t>4</w:t>
            </w:r>
            <w:r w:rsidR="00DE6B11"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2AA84"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4704E"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F153ED1"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D17DA01" w14:textId="77777777" w:rsidR="00DE6B11" w:rsidRPr="00D16F66" w:rsidRDefault="00DE6B11" w:rsidP="00DE6B11">
            <w:pPr>
              <w:spacing w:line="276" w:lineRule="auto"/>
              <w:jc w:val="right"/>
              <w:rPr>
                <w:rFonts w:ascii="Calibri Light" w:hAnsi="Calibri Light" w:cs="Calibri Light"/>
                <w:b/>
                <w:bCs/>
                <w:sz w:val="18"/>
                <w:szCs w:val="18"/>
              </w:rPr>
            </w:pPr>
          </w:p>
        </w:tc>
      </w:tr>
    </w:tbl>
    <w:p w14:paraId="073B4FED" w14:textId="77777777" w:rsidR="00DE6B11" w:rsidRPr="00D16F66" w:rsidRDefault="00DE6B11" w:rsidP="001E5FBD">
      <w:pPr>
        <w:widowControl/>
        <w:suppressAutoHyphens w:val="0"/>
        <w:spacing w:line="360" w:lineRule="auto"/>
        <w:rPr>
          <w:rFonts w:ascii="Verdana" w:hAnsi="Verdana"/>
          <w:b/>
          <w:bCs/>
          <w:sz w:val="18"/>
          <w:szCs w:val="18"/>
        </w:rPr>
      </w:pPr>
    </w:p>
    <w:p w14:paraId="5EE8821B" w14:textId="765B1F26"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3</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18D42AAA"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E7581F8"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D07C224"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3"/>
        <w:gridCol w:w="1809"/>
        <w:gridCol w:w="838"/>
        <w:gridCol w:w="1140"/>
        <w:gridCol w:w="1254"/>
        <w:gridCol w:w="1884"/>
        <w:gridCol w:w="1866"/>
      </w:tblGrid>
      <w:tr w:rsidR="004B2954" w:rsidRPr="00D16F66" w14:paraId="0B28C9FC"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AF97A6"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99A76"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794E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9562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1B4BB8"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E34B01B"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6654C29D"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CBAF3D3"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7F257E90"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D98457"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6D57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94572"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A1E3A"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465BA1"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236110C"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3F38BFD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76456A13"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754F20"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95F5C" w14:textId="2EA8E23A"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System ureterorenoskopii giętkiej</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7C1301" w14:textId="77777777" w:rsidR="004B2954" w:rsidRPr="00D16F66" w:rsidRDefault="004B2954" w:rsidP="00D24392">
            <w:pPr>
              <w:spacing w:line="276" w:lineRule="auto"/>
              <w:jc w:val="center"/>
              <w:rPr>
                <w:rFonts w:ascii="Calibri Light" w:hAnsi="Calibri Light" w:cs="Calibri Light"/>
              </w:rPr>
            </w:pPr>
            <w:r>
              <w:rPr>
                <w:rFonts w:ascii="Calibri Light" w:hAnsi="Calibri Light" w:cs="Calibri Light"/>
              </w:rPr>
              <w:t>4</w:t>
            </w:r>
            <w:r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F1EB40"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AC094"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81ACECC"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77C4A90" w14:textId="77777777" w:rsidR="004B2954" w:rsidRPr="00D16F66" w:rsidRDefault="004B2954" w:rsidP="00D24392">
            <w:pPr>
              <w:spacing w:line="276" w:lineRule="auto"/>
              <w:jc w:val="right"/>
              <w:rPr>
                <w:rFonts w:ascii="Calibri Light" w:hAnsi="Calibri Light" w:cs="Calibri Light"/>
                <w:b/>
                <w:bCs/>
                <w:sz w:val="18"/>
                <w:szCs w:val="18"/>
              </w:rPr>
            </w:pPr>
          </w:p>
        </w:tc>
      </w:tr>
    </w:tbl>
    <w:p w14:paraId="60034D2B" w14:textId="77777777" w:rsidR="004B2954" w:rsidRPr="00D16F66" w:rsidRDefault="004B2954" w:rsidP="004B2954">
      <w:pPr>
        <w:widowControl/>
        <w:suppressAutoHyphens w:val="0"/>
        <w:spacing w:line="360" w:lineRule="auto"/>
        <w:rPr>
          <w:rFonts w:ascii="Verdana" w:hAnsi="Verdana"/>
          <w:b/>
          <w:bCs/>
          <w:sz w:val="18"/>
          <w:szCs w:val="18"/>
        </w:rPr>
      </w:pPr>
    </w:p>
    <w:p w14:paraId="092D425D" w14:textId="44148DAB"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4</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857A44E"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lastRenderedPageBreak/>
        <w:t>………………………………………………. zł netto,</w:t>
      </w:r>
    </w:p>
    <w:p w14:paraId="454718DB"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53915F33"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7EEDB2DB"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FE18F9"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10BC15"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C513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5624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93FAD"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53C948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301BFB15"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C7C12E5"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294BC346"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F36953"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1C9967"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35CED3"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4C364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CB9338"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9DB9932"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3890E270"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42560722"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8F0D13"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F57808" w14:textId="754FA5C7"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Diatermia mono i bipolarna z funkcją zamykania dużych naczyń.</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A947D" w14:textId="577BB929" w:rsidR="004B2954" w:rsidRPr="00D16F66" w:rsidRDefault="004B2954" w:rsidP="00D24392">
            <w:pPr>
              <w:spacing w:line="276" w:lineRule="auto"/>
              <w:jc w:val="center"/>
              <w:rPr>
                <w:rFonts w:ascii="Calibri Light" w:hAnsi="Calibri Light" w:cs="Calibri Light"/>
              </w:rPr>
            </w:pPr>
            <w:r>
              <w:rPr>
                <w:rFonts w:ascii="Calibri Light" w:hAnsi="Calibri Light" w:cs="Calibri Light"/>
              </w:rPr>
              <w:t>1</w:t>
            </w:r>
            <w:r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F4120"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22791"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8D4AF56"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257188F" w14:textId="77777777" w:rsidR="004B2954" w:rsidRPr="00D16F66" w:rsidRDefault="004B2954" w:rsidP="00D24392">
            <w:pPr>
              <w:spacing w:line="276" w:lineRule="auto"/>
              <w:jc w:val="right"/>
              <w:rPr>
                <w:rFonts w:ascii="Calibri Light" w:hAnsi="Calibri Light" w:cs="Calibri Light"/>
                <w:b/>
                <w:bCs/>
                <w:sz w:val="18"/>
                <w:szCs w:val="18"/>
              </w:rPr>
            </w:pPr>
          </w:p>
        </w:tc>
      </w:tr>
    </w:tbl>
    <w:p w14:paraId="795C6D61" w14:textId="77777777" w:rsidR="004B2954" w:rsidRPr="00D16F66" w:rsidRDefault="004B2954" w:rsidP="004B2954">
      <w:pPr>
        <w:widowControl/>
        <w:suppressAutoHyphens w:val="0"/>
        <w:spacing w:line="360" w:lineRule="auto"/>
        <w:rPr>
          <w:rFonts w:ascii="Verdana" w:hAnsi="Verdana"/>
          <w:b/>
          <w:bCs/>
          <w:sz w:val="18"/>
          <w:szCs w:val="18"/>
        </w:rPr>
      </w:pPr>
    </w:p>
    <w:p w14:paraId="6222C208" w14:textId="51BEA1FE"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5</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6A7AA71D"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E69E730"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FD70C9B"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6BD4A8D0"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0B6D00"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6178E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68494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D0F3D4"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26D23A"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55BB61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A665578"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2E9BBC0"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418906A1"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D1B43"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BC22B"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84A385"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1EC21"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4C540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6415B0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44EE3E0"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327AB2C3"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D02ACD"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06CBEC" w14:textId="301CA760"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Aparat Rtg typu ramię C z płaskim detektorem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C9E138" w14:textId="050A114E" w:rsidR="004B2954" w:rsidRPr="00D16F66" w:rsidRDefault="004B2954" w:rsidP="00D24392">
            <w:pPr>
              <w:spacing w:line="276" w:lineRule="auto"/>
              <w:jc w:val="center"/>
              <w:rPr>
                <w:rFonts w:ascii="Calibri Light" w:hAnsi="Calibri Light" w:cs="Calibri Light"/>
              </w:rPr>
            </w:pPr>
            <w:r>
              <w:rPr>
                <w:rFonts w:ascii="Calibri Light" w:hAnsi="Calibri Light" w:cs="Calibri Light"/>
              </w:rPr>
              <w:t>1</w:t>
            </w:r>
            <w:r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D1FBEE"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BACA74"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DF59AAF"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23BFD8B" w14:textId="77777777" w:rsidR="004B2954" w:rsidRPr="00D16F66" w:rsidRDefault="004B2954" w:rsidP="00D24392">
            <w:pPr>
              <w:spacing w:line="276" w:lineRule="auto"/>
              <w:jc w:val="right"/>
              <w:rPr>
                <w:rFonts w:ascii="Calibri Light" w:hAnsi="Calibri Light" w:cs="Calibri Light"/>
                <w:b/>
                <w:bCs/>
                <w:sz w:val="18"/>
                <w:szCs w:val="18"/>
              </w:rPr>
            </w:pPr>
          </w:p>
        </w:tc>
      </w:tr>
    </w:tbl>
    <w:p w14:paraId="2828A095" w14:textId="77777777" w:rsidR="004B2954" w:rsidRPr="00D16F66" w:rsidRDefault="004B2954" w:rsidP="004B2954">
      <w:pPr>
        <w:widowControl/>
        <w:suppressAutoHyphens w:val="0"/>
        <w:spacing w:line="360" w:lineRule="auto"/>
        <w:rPr>
          <w:rFonts w:ascii="Verdana" w:hAnsi="Verdana"/>
          <w:b/>
          <w:bCs/>
          <w:sz w:val="18"/>
          <w:szCs w:val="18"/>
        </w:rPr>
      </w:pPr>
    </w:p>
    <w:p w14:paraId="607D1C08" w14:textId="22C6FD67"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6</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3AA93A52"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092F2659"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70DECD8A"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744893DB"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02397"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22676"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EA1EBB"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A9F00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A45BE"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C022D89"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7A99E4B7"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7CE83BBC"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73896D9F"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5D1C71"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18D379"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59A2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A8ACA7"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F4699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384C245"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71D8BCF"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76EF891D"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3F5C67" w14:textId="77777777" w:rsidR="004B2954" w:rsidRPr="00D16F66" w:rsidRDefault="004B2954" w:rsidP="00D24392">
            <w:pPr>
              <w:jc w:val="center"/>
            </w:pPr>
            <w:r w:rsidRPr="00D16F66">
              <w:rPr>
                <w:rFonts w:ascii="Calibri Light" w:hAnsi="Calibri Light" w:cs="Calibri Light"/>
                <w:sz w:val="18"/>
                <w:szCs w:val="18"/>
              </w:rPr>
              <w:lastRenderedPageBreak/>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C8CE21" w14:textId="14D0F3FF"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Sprzęt treningowy do nauczania RKO</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8CBCA" w14:textId="757CA34A" w:rsidR="004B2954" w:rsidRPr="00D16F66" w:rsidRDefault="004B2954" w:rsidP="00D24392">
            <w:pPr>
              <w:spacing w:line="276" w:lineRule="auto"/>
              <w:jc w:val="center"/>
              <w:rPr>
                <w:rFonts w:ascii="Calibri Light" w:hAnsi="Calibri Light" w:cs="Calibri Light"/>
              </w:rPr>
            </w:pPr>
            <w:r>
              <w:rPr>
                <w:rFonts w:ascii="Calibri Light" w:hAnsi="Calibri Light" w:cs="Calibri Light"/>
              </w:rPr>
              <w:t>1</w:t>
            </w:r>
            <w:r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CECB57"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5BA2F7"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387E02E"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EB027B0" w14:textId="77777777" w:rsidR="004B2954" w:rsidRPr="00D16F66" w:rsidRDefault="004B2954" w:rsidP="00D24392">
            <w:pPr>
              <w:spacing w:line="276" w:lineRule="auto"/>
              <w:jc w:val="right"/>
              <w:rPr>
                <w:rFonts w:ascii="Calibri Light" w:hAnsi="Calibri Light" w:cs="Calibri Light"/>
                <w:b/>
                <w:bCs/>
                <w:sz w:val="18"/>
                <w:szCs w:val="18"/>
              </w:rPr>
            </w:pPr>
          </w:p>
        </w:tc>
      </w:tr>
    </w:tbl>
    <w:p w14:paraId="5E6C193E" w14:textId="77777777" w:rsidR="004B2954" w:rsidRPr="00D16F66" w:rsidRDefault="004B2954" w:rsidP="004B2954">
      <w:pPr>
        <w:widowControl/>
        <w:suppressAutoHyphens w:val="0"/>
        <w:spacing w:line="360" w:lineRule="auto"/>
        <w:rPr>
          <w:rFonts w:ascii="Verdana" w:hAnsi="Verdana"/>
          <w:b/>
          <w:bCs/>
          <w:sz w:val="18"/>
          <w:szCs w:val="18"/>
        </w:rPr>
      </w:pPr>
    </w:p>
    <w:p w14:paraId="73AC7D6B" w14:textId="633D1877"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7</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3B5479F1"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32D6E6FF"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7968934F"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552BD068"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83343"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036B07"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DD5A4"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9D635"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BA318"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8BCA283"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77B370C6"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9FA5F6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072B8BFF"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710A2"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5CB14"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C88E6"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1C8FBC"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C2F145"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2AEB2F7"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431491D6"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54C2E03E"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A67387"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AADD3C" w14:textId="3D69AF39" w:rsidR="004B2954" w:rsidRPr="00D16F66" w:rsidRDefault="004B2954" w:rsidP="00D24392">
            <w:pPr>
              <w:jc w:val="center"/>
              <w:rPr>
                <w:rFonts w:ascii="Calibri Light" w:hAnsi="Calibri Light" w:cs="Calibri Light"/>
                <w:sz w:val="22"/>
                <w:szCs w:val="22"/>
              </w:rPr>
            </w:pPr>
            <w:r w:rsidRPr="004B2954">
              <w:rPr>
                <w:rFonts w:ascii="Calibri Light" w:hAnsi="Calibri Light" w:cs="Calibri Light"/>
                <w:sz w:val="22"/>
                <w:szCs w:val="22"/>
              </w:rPr>
              <w:t>Monitor pacjenta z czujnikiem SpO2 GE i drukarką</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F5FC73" w14:textId="5231C037" w:rsidR="004B2954" w:rsidRPr="00D16F66" w:rsidRDefault="009331B6" w:rsidP="00D24392">
            <w:pPr>
              <w:spacing w:line="276" w:lineRule="auto"/>
              <w:jc w:val="center"/>
              <w:rPr>
                <w:rFonts w:ascii="Calibri Light" w:hAnsi="Calibri Light" w:cs="Calibri Light"/>
              </w:rPr>
            </w:pPr>
            <w:r>
              <w:rPr>
                <w:rFonts w:ascii="Calibri Light" w:hAnsi="Calibri Light" w:cs="Calibri Light"/>
              </w:rPr>
              <w:t>3</w:t>
            </w:r>
            <w:r w:rsidR="004B2954"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E27D5B"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FBAAB"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6D8E4DA"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49D03D0C" w14:textId="77777777" w:rsidR="004B2954" w:rsidRPr="00D16F66" w:rsidRDefault="004B2954" w:rsidP="00D24392">
            <w:pPr>
              <w:spacing w:line="276" w:lineRule="auto"/>
              <w:jc w:val="right"/>
              <w:rPr>
                <w:rFonts w:ascii="Calibri Light" w:hAnsi="Calibri Light" w:cs="Calibri Light"/>
                <w:b/>
                <w:bCs/>
                <w:sz w:val="18"/>
                <w:szCs w:val="18"/>
              </w:rPr>
            </w:pPr>
          </w:p>
        </w:tc>
      </w:tr>
    </w:tbl>
    <w:p w14:paraId="53219BD0" w14:textId="77777777" w:rsidR="004B2954" w:rsidRPr="00D16F66" w:rsidRDefault="004B2954" w:rsidP="004B2954">
      <w:pPr>
        <w:widowControl/>
        <w:suppressAutoHyphens w:val="0"/>
        <w:spacing w:line="360" w:lineRule="auto"/>
        <w:rPr>
          <w:rFonts w:ascii="Verdana" w:hAnsi="Verdana"/>
          <w:b/>
          <w:bCs/>
          <w:sz w:val="18"/>
          <w:szCs w:val="18"/>
        </w:rPr>
      </w:pPr>
    </w:p>
    <w:p w14:paraId="0F1A2A94" w14:textId="180C5995" w:rsidR="004B2954" w:rsidRDefault="004B2954" w:rsidP="004B2954">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9331B6">
        <w:rPr>
          <w:rFonts w:ascii="Calibri Light" w:hAnsi="Calibri Light" w:cs="Calibri Light"/>
          <w:b/>
          <w:bCs/>
          <w:sz w:val="22"/>
          <w:szCs w:val="22"/>
        </w:rPr>
        <w:t>8</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79E02D21"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8304220" w14:textId="77777777" w:rsidR="004B2954" w:rsidRDefault="004B2954" w:rsidP="004B2954">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5E659845" w14:textId="77777777" w:rsidR="004B2954" w:rsidRPr="00D16F66" w:rsidRDefault="004B2954" w:rsidP="004B2954">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4B2954" w:rsidRPr="00D16F66" w14:paraId="5FDCEEF1" w14:textId="77777777" w:rsidTr="00D24392">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F7650"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b/>
                <w:bCs/>
                <w:sz w:val="22"/>
                <w:szCs w:val="22"/>
              </w:rPr>
              <w:t xml:space="preserve"> </w:t>
            </w:r>
            <w:r w:rsidRPr="00D16F66">
              <w:rPr>
                <w:rFonts w:ascii="Calibri Light" w:hAnsi="Calibri Light" w:cs="Calibri Light"/>
                <w:sz w:val="18"/>
                <w:szCs w:val="18"/>
              </w:rPr>
              <w:t>Lp</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AE6CD"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353D88"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867C5F"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E2CEA" w14:textId="77777777" w:rsidR="004B2954" w:rsidRPr="00D16F66" w:rsidRDefault="004B2954" w:rsidP="00D24392">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BEDF621"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23084A20" w14:textId="77777777" w:rsidR="004B2954"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1010641A"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4B2954" w:rsidRPr="00D16F66" w14:paraId="2A598189" w14:textId="77777777" w:rsidTr="00D24392">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C787EA" w14:textId="77777777" w:rsidR="004B2954" w:rsidRPr="00D16F66" w:rsidRDefault="004B2954" w:rsidP="00D24392">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5F938"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26B1AE"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B6656"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1AA1C" w14:textId="77777777" w:rsidR="004B2954" w:rsidRPr="00D16F66" w:rsidRDefault="004B2954" w:rsidP="00D24392">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AB7EF35"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6D60819E" w14:textId="77777777" w:rsidR="004B2954" w:rsidRPr="00D16F66" w:rsidRDefault="004B2954" w:rsidP="00D24392">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4B2954" w:rsidRPr="00D16F66" w14:paraId="0BB152D4" w14:textId="77777777" w:rsidTr="00D24392">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CB376A" w14:textId="77777777" w:rsidR="004B2954" w:rsidRPr="00D16F66" w:rsidRDefault="004B2954" w:rsidP="00D24392">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19C4C1" w14:textId="64278972" w:rsidR="004B2954" w:rsidRPr="00D16F66" w:rsidRDefault="009331B6" w:rsidP="00D24392">
            <w:pPr>
              <w:jc w:val="center"/>
              <w:rPr>
                <w:rFonts w:ascii="Calibri Light" w:hAnsi="Calibri Light" w:cs="Calibri Light"/>
                <w:sz w:val="22"/>
                <w:szCs w:val="22"/>
              </w:rPr>
            </w:pPr>
            <w:r w:rsidRPr="009331B6">
              <w:rPr>
                <w:rFonts w:ascii="Calibri Light" w:hAnsi="Calibri Light" w:cs="Calibri Light"/>
                <w:sz w:val="22"/>
                <w:szCs w:val="22"/>
              </w:rPr>
              <w:t>Automatyczny Zewnętrzny Defibrylator AED</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E2BDA" w14:textId="7171C9D7" w:rsidR="004B2954" w:rsidRPr="00D16F66" w:rsidRDefault="009331B6" w:rsidP="00D24392">
            <w:pPr>
              <w:spacing w:line="276" w:lineRule="auto"/>
              <w:jc w:val="center"/>
              <w:rPr>
                <w:rFonts w:ascii="Calibri Light" w:hAnsi="Calibri Light" w:cs="Calibri Light"/>
              </w:rPr>
            </w:pPr>
            <w:r>
              <w:rPr>
                <w:rFonts w:ascii="Calibri Light" w:hAnsi="Calibri Light" w:cs="Calibri Light"/>
              </w:rPr>
              <w:t>1</w:t>
            </w:r>
            <w:r w:rsidR="004B2954" w:rsidRPr="00D16F66">
              <w:rPr>
                <w:rFonts w:ascii="Calibri Light" w:hAnsi="Calibri Light" w:cs="Calibri Light"/>
              </w:rPr>
              <w:t xml:space="preserve">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54142" w14:textId="77777777" w:rsidR="004B2954" w:rsidRPr="00D16F66" w:rsidRDefault="004B2954" w:rsidP="00D24392">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54C80" w14:textId="77777777" w:rsidR="004B2954" w:rsidRPr="00D16F66" w:rsidRDefault="004B2954" w:rsidP="00D24392">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B74CE4D" w14:textId="77777777" w:rsidR="004B2954" w:rsidRPr="00D16F66" w:rsidRDefault="004B2954" w:rsidP="00D24392">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B1B26ED" w14:textId="77777777" w:rsidR="004B2954" w:rsidRPr="00D16F66" w:rsidRDefault="004B2954" w:rsidP="00D24392">
            <w:pPr>
              <w:spacing w:line="276" w:lineRule="auto"/>
              <w:jc w:val="right"/>
              <w:rPr>
                <w:rFonts w:ascii="Calibri Light" w:hAnsi="Calibri Light" w:cs="Calibri Light"/>
                <w:b/>
                <w:bCs/>
                <w:sz w:val="18"/>
                <w:szCs w:val="18"/>
              </w:rPr>
            </w:pPr>
          </w:p>
        </w:tc>
      </w:tr>
    </w:tbl>
    <w:p w14:paraId="2CC344E4" w14:textId="77777777" w:rsidR="004B2954" w:rsidRPr="00D16F66" w:rsidRDefault="004B2954" w:rsidP="004B2954">
      <w:pPr>
        <w:widowControl/>
        <w:suppressAutoHyphens w:val="0"/>
        <w:spacing w:line="360" w:lineRule="auto"/>
        <w:rPr>
          <w:rFonts w:ascii="Verdana" w:hAnsi="Verdana"/>
          <w:b/>
          <w:bCs/>
          <w:sz w:val="18"/>
          <w:szCs w:val="18"/>
        </w:rPr>
      </w:pPr>
    </w:p>
    <w:p w14:paraId="267508EC" w14:textId="77777777" w:rsidR="00D50D12" w:rsidRPr="00D16F66" w:rsidRDefault="00D50D12" w:rsidP="00D50D12">
      <w:pPr>
        <w:jc w:val="both"/>
        <w:rPr>
          <w:rFonts w:ascii="Times New Roman" w:hAnsi="Times New Roman" w:cs="Times New Roman"/>
          <w:color w:val="auto"/>
          <w:sz w:val="22"/>
          <w:szCs w:val="22"/>
        </w:rPr>
      </w:pPr>
    </w:p>
    <w:p w14:paraId="72E40DE3" w14:textId="49DD30F4" w:rsidR="000F2458" w:rsidRPr="00D16F66" w:rsidRDefault="00424DAA" w:rsidP="0088727E">
      <w:pPr>
        <w:numPr>
          <w:ilvl w:val="1"/>
          <w:numId w:val="2"/>
        </w:numPr>
        <w:spacing w:before="24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Termin</w:t>
      </w:r>
      <w:r w:rsidR="0045371C" w:rsidRPr="00D16F66">
        <w:rPr>
          <w:rFonts w:ascii="Times New Roman" w:hAnsi="Times New Roman" w:cs="Times New Roman"/>
          <w:color w:val="auto"/>
          <w:sz w:val="22"/>
          <w:szCs w:val="22"/>
        </w:rPr>
        <w:t xml:space="preserve"> </w:t>
      </w:r>
      <w:r w:rsidR="0072610F">
        <w:rPr>
          <w:rFonts w:ascii="Times New Roman" w:hAnsi="Times New Roman" w:cs="Times New Roman"/>
          <w:color w:val="auto"/>
          <w:sz w:val="22"/>
          <w:szCs w:val="22"/>
        </w:rPr>
        <w:t xml:space="preserve"> gwarancji</w:t>
      </w:r>
      <w:r w:rsidR="00AA3FC3" w:rsidRPr="00D16F66">
        <w:rPr>
          <w:rFonts w:ascii="Times New Roman" w:hAnsi="Times New Roman" w:cs="Times New Roman"/>
          <w:color w:val="auto"/>
          <w:sz w:val="22"/>
          <w:szCs w:val="22"/>
        </w:rPr>
        <w:t>:</w:t>
      </w:r>
      <w:r w:rsidR="00745BC4" w:rsidRPr="00D16F66">
        <w:rPr>
          <w:rFonts w:ascii="Times New Roman" w:hAnsi="Times New Roman" w:cs="Times New Roman"/>
          <w:color w:val="auto"/>
          <w:sz w:val="22"/>
          <w:szCs w:val="22"/>
        </w:rPr>
        <w:t xml:space="preserve"> </w:t>
      </w:r>
      <w:r w:rsidR="00BB30CC" w:rsidRPr="00D16F66">
        <w:rPr>
          <w:rFonts w:ascii="Times New Roman" w:hAnsi="Times New Roman" w:cs="Times New Roman"/>
          <w:color w:val="auto"/>
          <w:sz w:val="22"/>
          <w:szCs w:val="22"/>
        </w:rPr>
        <w:t>(</w:t>
      </w:r>
      <w:r w:rsidR="004D5983" w:rsidRPr="00D16F66">
        <w:rPr>
          <w:rFonts w:ascii="Times New Roman" w:hAnsi="Times New Roman" w:cs="Times New Roman"/>
          <w:color w:val="auto"/>
          <w:sz w:val="22"/>
          <w:szCs w:val="22"/>
        </w:rPr>
        <w:t xml:space="preserve">kryterium oceny ofert) </w:t>
      </w:r>
      <w:r w:rsidR="0009148A" w:rsidRPr="00D16F66">
        <w:rPr>
          <w:rFonts w:ascii="Times New Roman" w:hAnsi="Times New Roman" w:cs="Times New Roman"/>
          <w:color w:val="auto"/>
          <w:sz w:val="22"/>
          <w:szCs w:val="22"/>
        </w:rPr>
        <w:t xml:space="preserve">dla </w:t>
      </w:r>
      <w:r w:rsidR="00BB30CC" w:rsidRPr="00D16F66">
        <w:rPr>
          <w:rFonts w:ascii="Times New Roman" w:hAnsi="Times New Roman" w:cs="Times New Roman"/>
          <w:color w:val="auto"/>
          <w:sz w:val="22"/>
          <w:szCs w:val="22"/>
        </w:rPr>
        <w:t xml:space="preserve">oferowanych </w:t>
      </w:r>
      <w:r w:rsidR="0009148A" w:rsidRPr="00D16F66">
        <w:rPr>
          <w:rFonts w:ascii="Times New Roman" w:hAnsi="Times New Roman" w:cs="Times New Roman"/>
          <w:color w:val="auto"/>
          <w:sz w:val="22"/>
          <w:szCs w:val="22"/>
        </w:rPr>
        <w:t>pakiet</w:t>
      </w:r>
      <w:r w:rsidR="00BB30CC" w:rsidRPr="00D16F66">
        <w:rPr>
          <w:rFonts w:ascii="Times New Roman" w:hAnsi="Times New Roman" w:cs="Times New Roman"/>
          <w:color w:val="auto"/>
          <w:sz w:val="22"/>
          <w:szCs w:val="22"/>
        </w:rPr>
        <w:t>ów</w:t>
      </w:r>
      <w:r w:rsidR="0009148A" w:rsidRPr="00D16F66">
        <w:rPr>
          <w:rFonts w:ascii="Times New Roman" w:hAnsi="Times New Roman" w:cs="Times New Roman"/>
          <w:color w:val="auto"/>
          <w:sz w:val="22"/>
          <w:szCs w:val="22"/>
        </w:rPr>
        <w:t xml:space="preserve"> </w:t>
      </w:r>
      <w:r w:rsidR="00C02EE5" w:rsidRPr="00D16F66">
        <w:rPr>
          <w:rFonts w:ascii="Times New Roman" w:hAnsi="Times New Roman" w:cs="Times New Roman"/>
          <w:color w:val="auto"/>
          <w:sz w:val="22"/>
          <w:szCs w:val="22"/>
        </w:rPr>
        <w:t xml:space="preserve">na </w:t>
      </w:r>
      <w:r w:rsidR="004D5983" w:rsidRPr="00D16F66">
        <w:rPr>
          <w:rFonts w:ascii="Times New Roman" w:hAnsi="Times New Roman" w:cs="Times New Roman"/>
          <w:color w:val="auto"/>
          <w:sz w:val="22"/>
          <w:szCs w:val="22"/>
        </w:rPr>
        <w:t>zaoferowany sprzęt,</w:t>
      </w:r>
      <w:r w:rsidR="00072806"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od dnia podpisania protokołu</w:t>
      </w:r>
      <w:r w:rsidR="0045371C" w:rsidRPr="00D16F66">
        <w:rPr>
          <w:rFonts w:ascii="Times New Roman" w:hAnsi="Times New Roman" w:cs="Times New Roman"/>
          <w:color w:val="auto"/>
          <w:sz w:val="22"/>
          <w:szCs w:val="22"/>
        </w:rPr>
        <w:t xml:space="preserve"> zdawczo-odbiorczego przedmiotu Umowy</w:t>
      </w:r>
      <w:r w:rsidR="00BB30CC" w:rsidRPr="00D16F66">
        <w:rPr>
          <w:rFonts w:ascii="Times New Roman" w:hAnsi="Times New Roman" w:cs="Times New Roman"/>
          <w:color w:val="auto"/>
          <w:sz w:val="22"/>
          <w:szCs w:val="22"/>
        </w:rPr>
        <w:t xml:space="preserve"> wynosi:</w:t>
      </w:r>
      <w:r w:rsidR="00DE6B11">
        <w:rPr>
          <w:rStyle w:val="Odwoanieprzypisudolnego"/>
          <w:rFonts w:ascii="Times New Roman" w:hAnsi="Times New Roman" w:cs="Times New Roman"/>
          <w:color w:val="auto"/>
          <w:sz w:val="22"/>
          <w:szCs w:val="22"/>
        </w:rPr>
        <w:footnoteReference w:id="3"/>
      </w:r>
    </w:p>
    <w:p w14:paraId="56032479" w14:textId="77777777" w:rsidR="00050DAF" w:rsidRPr="00D16F66" w:rsidRDefault="00050DAF" w:rsidP="0088727E">
      <w:pPr>
        <w:widowControl/>
        <w:suppressAutoHyphens w:val="0"/>
        <w:autoSpaceDN w:val="0"/>
        <w:spacing w:before="240" w:line="360" w:lineRule="auto"/>
        <w:ind w:left="284"/>
        <w:textAlignment w:val="baseline"/>
        <w:rPr>
          <w:rFonts w:ascii="Verdana" w:hAnsi="Verdana"/>
          <w:b/>
          <w:bCs/>
          <w:sz w:val="18"/>
          <w:szCs w:val="18"/>
        </w:rPr>
      </w:pPr>
      <w:r w:rsidRPr="00D16F66">
        <w:rPr>
          <w:rFonts w:ascii="Calibri Light" w:hAnsi="Calibri Light" w:cs="Calibri Light"/>
          <w:b/>
          <w:bCs/>
          <w:sz w:val="22"/>
          <w:szCs w:val="22"/>
        </w:rPr>
        <w:t>Zadanie częściowe nr 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446F1A25" w14:textId="77777777" w:rsidTr="0093579E">
        <w:trPr>
          <w:trHeight w:val="269"/>
        </w:trPr>
        <w:tc>
          <w:tcPr>
            <w:tcW w:w="9322" w:type="dxa"/>
            <w:gridSpan w:val="2"/>
            <w:shd w:val="clear" w:color="auto" w:fill="FFFFFF" w:themeFill="background1"/>
            <w:vAlign w:val="center"/>
          </w:tcPr>
          <w:p w14:paraId="519B0DD9" w14:textId="28D67922" w:rsidR="00050DAF" w:rsidRPr="00D16F66" w:rsidRDefault="009331B6" w:rsidP="0093579E">
            <w:pPr>
              <w:widowControl/>
              <w:suppressAutoHyphens w:val="0"/>
              <w:autoSpaceDE w:val="0"/>
              <w:adjustRightInd w:val="0"/>
              <w:jc w:val="center"/>
              <w:rPr>
                <w:rFonts w:ascii="Calibri Light" w:hAnsi="Calibri Light" w:cs="Calibri Light"/>
                <w:b/>
                <w:bCs/>
                <w:sz w:val="22"/>
                <w:szCs w:val="22"/>
              </w:rPr>
            </w:pPr>
            <w:r w:rsidRPr="00792778">
              <w:rPr>
                <w:rFonts w:ascii="Calibri Light" w:hAnsi="Calibri Light" w:cs="Calibri Light"/>
                <w:sz w:val="22"/>
                <w:szCs w:val="22"/>
              </w:rPr>
              <w:t>Aparat Rtg typu telekomando</w:t>
            </w:r>
          </w:p>
        </w:tc>
      </w:tr>
      <w:tr w:rsidR="00050DAF" w:rsidRPr="00D16F66" w14:paraId="767168CC" w14:textId="77777777" w:rsidTr="0093579E">
        <w:trPr>
          <w:trHeight w:val="269"/>
        </w:trPr>
        <w:tc>
          <w:tcPr>
            <w:tcW w:w="5211" w:type="dxa"/>
          </w:tcPr>
          <w:p w14:paraId="754ACEE3" w14:textId="4DB9A4C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9331B6">
              <w:rPr>
                <w:rFonts w:ascii="Calibri Light" w:hAnsi="Calibri Light" w:cs="Calibri Light"/>
                <w:sz w:val="22"/>
                <w:szCs w:val="22"/>
              </w:rPr>
              <w:t>36</w:t>
            </w:r>
            <w:r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1EFC55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DBDE99" w14:textId="77777777" w:rsidTr="0093579E">
        <w:trPr>
          <w:trHeight w:val="142"/>
        </w:trPr>
        <w:tc>
          <w:tcPr>
            <w:tcW w:w="5211" w:type="dxa"/>
          </w:tcPr>
          <w:p w14:paraId="3831DF5E" w14:textId="6E9AFC30" w:rsidR="00050DAF" w:rsidRPr="00D16F66" w:rsidRDefault="009331B6"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48</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p>
        </w:tc>
        <w:tc>
          <w:tcPr>
            <w:tcW w:w="4111" w:type="dxa"/>
          </w:tcPr>
          <w:p w14:paraId="6C52F70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B51D09" w:rsidRPr="00D16F66" w14:paraId="2D697B42" w14:textId="77777777" w:rsidTr="0093579E">
        <w:trPr>
          <w:trHeight w:val="142"/>
        </w:trPr>
        <w:tc>
          <w:tcPr>
            <w:tcW w:w="5211" w:type="dxa"/>
          </w:tcPr>
          <w:p w14:paraId="463754A4" w14:textId="2B763A0C" w:rsidR="00B51D09" w:rsidRPr="00D16F66" w:rsidRDefault="009331B6"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60</w:t>
            </w:r>
            <w:r w:rsidR="00A111DE" w:rsidRPr="00D16F66">
              <w:rPr>
                <w:rFonts w:ascii="Calibri Light" w:hAnsi="Calibri Light" w:cs="Calibri Light"/>
                <w:sz w:val="22"/>
                <w:szCs w:val="22"/>
              </w:rPr>
              <w:t xml:space="preserve">- miesięczny okres </w:t>
            </w:r>
            <w:r w:rsidR="0072610F">
              <w:rPr>
                <w:rFonts w:ascii="Calibri Light" w:hAnsi="Calibri Light" w:cs="Calibri Light"/>
                <w:sz w:val="22"/>
                <w:szCs w:val="22"/>
              </w:rPr>
              <w:t>nieodpłatnej gwarancji</w:t>
            </w:r>
          </w:p>
        </w:tc>
        <w:tc>
          <w:tcPr>
            <w:tcW w:w="4111" w:type="dxa"/>
          </w:tcPr>
          <w:p w14:paraId="53B6F889" w14:textId="77777777" w:rsidR="00B51D09" w:rsidRPr="00D16F66" w:rsidRDefault="00B51D09" w:rsidP="0093579E">
            <w:pPr>
              <w:widowControl/>
              <w:suppressAutoHyphens w:val="0"/>
              <w:autoSpaceDE w:val="0"/>
              <w:adjustRightInd w:val="0"/>
              <w:rPr>
                <w:rFonts w:ascii="Calibri Light" w:hAnsi="Calibri Light" w:cs="Calibri Light"/>
                <w:sz w:val="22"/>
                <w:szCs w:val="22"/>
              </w:rPr>
            </w:pPr>
          </w:p>
        </w:tc>
      </w:tr>
      <w:tr w:rsidR="00050DAF" w:rsidRPr="00D16F66" w14:paraId="16418D7E" w14:textId="77777777" w:rsidTr="0093579E">
        <w:trPr>
          <w:trHeight w:val="269"/>
        </w:trPr>
        <w:tc>
          <w:tcPr>
            <w:tcW w:w="9322" w:type="dxa"/>
            <w:gridSpan w:val="2"/>
            <w:shd w:val="clear" w:color="auto" w:fill="FFFFFF" w:themeFill="background1"/>
          </w:tcPr>
          <w:p w14:paraId="1EF7749E" w14:textId="10482D7E" w:rsidR="00050DAF" w:rsidRPr="00D16F66" w:rsidRDefault="009331B6" w:rsidP="0093579E">
            <w:pPr>
              <w:widowControl/>
              <w:suppressAutoHyphens w:val="0"/>
              <w:autoSpaceDE w:val="0"/>
              <w:adjustRightInd w:val="0"/>
              <w:jc w:val="center"/>
              <w:rPr>
                <w:rFonts w:ascii="Calibri Light" w:hAnsi="Calibri Light" w:cs="Calibri Light"/>
                <w:b/>
                <w:bCs/>
                <w:sz w:val="22"/>
                <w:szCs w:val="22"/>
              </w:rPr>
            </w:pPr>
            <w:r w:rsidRPr="009331B6">
              <w:rPr>
                <w:rFonts w:ascii="Calibri Light" w:hAnsi="Calibri Light" w:cs="Calibri Light"/>
                <w:bCs/>
                <w:iCs/>
                <w:sz w:val="22"/>
                <w:szCs w:val="22"/>
              </w:rPr>
              <w:t>aparat RTG</w:t>
            </w:r>
          </w:p>
        </w:tc>
      </w:tr>
      <w:tr w:rsidR="002C12D4" w:rsidRPr="00D16F66" w14:paraId="752BDB4A" w14:textId="77777777" w:rsidTr="0093579E">
        <w:trPr>
          <w:trHeight w:val="269"/>
        </w:trPr>
        <w:tc>
          <w:tcPr>
            <w:tcW w:w="5211" w:type="dxa"/>
          </w:tcPr>
          <w:p w14:paraId="6BDDE82C" w14:textId="5AF0A3DB" w:rsidR="002C12D4" w:rsidRPr="00D16F66" w:rsidRDefault="009331B6" w:rsidP="002C12D4">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002C12D4" w:rsidRPr="00D16F66">
              <w:rPr>
                <w:rFonts w:ascii="Calibri Light" w:hAnsi="Calibri Light" w:cs="Calibri Light"/>
                <w:sz w:val="22"/>
                <w:szCs w:val="22"/>
              </w:rPr>
              <w:t xml:space="preserve"> </w:t>
            </w:r>
          </w:p>
        </w:tc>
        <w:tc>
          <w:tcPr>
            <w:tcW w:w="4111" w:type="dxa"/>
          </w:tcPr>
          <w:p w14:paraId="3B20D22D"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2C12D4" w:rsidRPr="00D16F66" w14:paraId="599FBF76" w14:textId="77777777" w:rsidTr="0093579E">
        <w:trPr>
          <w:trHeight w:val="142"/>
        </w:trPr>
        <w:tc>
          <w:tcPr>
            <w:tcW w:w="5211" w:type="dxa"/>
          </w:tcPr>
          <w:p w14:paraId="49E8B5B8" w14:textId="38D0B453" w:rsidR="002C12D4" w:rsidRPr="00D16F66" w:rsidRDefault="009331B6" w:rsidP="002C12D4">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48</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p>
        </w:tc>
        <w:tc>
          <w:tcPr>
            <w:tcW w:w="4111" w:type="dxa"/>
          </w:tcPr>
          <w:p w14:paraId="7F903074"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2C12D4" w:rsidRPr="00D16F66" w14:paraId="20508E1D" w14:textId="77777777" w:rsidTr="0093579E">
        <w:trPr>
          <w:trHeight w:val="142"/>
        </w:trPr>
        <w:tc>
          <w:tcPr>
            <w:tcW w:w="5211" w:type="dxa"/>
          </w:tcPr>
          <w:p w14:paraId="6080EC4E" w14:textId="39DC763F" w:rsidR="002C12D4" w:rsidRPr="00D16F66" w:rsidRDefault="009331B6" w:rsidP="002C12D4">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60</w:t>
            </w:r>
            <w:r w:rsidRPr="00D16F66">
              <w:rPr>
                <w:rFonts w:ascii="Calibri Light" w:hAnsi="Calibri Light" w:cs="Calibri Light"/>
                <w:sz w:val="22"/>
                <w:szCs w:val="22"/>
              </w:rPr>
              <w:t xml:space="preserve">- miesięczny okres </w:t>
            </w:r>
            <w:r>
              <w:rPr>
                <w:rFonts w:ascii="Calibri Light" w:hAnsi="Calibri Light" w:cs="Calibri Light"/>
                <w:sz w:val="22"/>
                <w:szCs w:val="22"/>
              </w:rPr>
              <w:t>nieodpłatnej gwarancji</w:t>
            </w:r>
          </w:p>
        </w:tc>
        <w:tc>
          <w:tcPr>
            <w:tcW w:w="4111" w:type="dxa"/>
          </w:tcPr>
          <w:p w14:paraId="4CF64F64" w14:textId="77777777" w:rsidR="002C12D4" w:rsidRPr="00D16F66" w:rsidRDefault="002C12D4" w:rsidP="002C12D4">
            <w:pPr>
              <w:widowControl/>
              <w:suppressAutoHyphens w:val="0"/>
              <w:autoSpaceDE w:val="0"/>
              <w:adjustRightInd w:val="0"/>
              <w:rPr>
                <w:rFonts w:ascii="Calibri Light" w:hAnsi="Calibri Light" w:cs="Calibri Light"/>
                <w:sz w:val="22"/>
                <w:szCs w:val="22"/>
              </w:rPr>
            </w:pPr>
          </w:p>
        </w:tc>
      </w:tr>
      <w:tr w:rsidR="00050DAF" w:rsidRPr="00D16F66" w14:paraId="46914B6B" w14:textId="77777777" w:rsidTr="0093579E">
        <w:trPr>
          <w:trHeight w:val="269"/>
        </w:trPr>
        <w:tc>
          <w:tcPr>
            <w:tcW w:w="9322" w:type="dxa"/>
            <w:gridSpan w:val="2"/>
            <w:shd w:val="clear" w:color="auto" w:fill="FFFFFF" w:themeFill="background1"/>
          </w:tcPr>
          <w:p w14:paraId="4D68BFC2" w14:textId="1C6F86BD" w:rsidR="00050DAF" w:rsidRPr="00D16F66" w:rsidRDefault="009331B6" w:rsidP="0093579E">
            <w:pPr>
              <w:widowControl/>
              <w:suppressAutoHyphens w:val="0"/>
              <w:autoSpaceDE w:val="0"/>
              <w:adjustRightInd w:val="0"/>
              <w:jc w:val="center"/>
              <w:rPr>
                <w:rFonts w:ascii="Calibri Light" w:hAnsi="Calibri Light" w:cs="Calibri Light"/>
                <w:b/>
                <w:bCs/>
                <w:sz w:val="22"/>
                <w:szCs w:val="22"/>
              </w:rPr>
            </w:pPr>
            <w:r w:rsidRPr="009331B6">
              <w:rPr>
                <w:rFonts w:ascii="Calibri Light" w:hAnsi="Calibri Light" w:cs="Calibri Light"/>
                <w:sz w:val="22"/>
                <w:szCs w:val="22"/>
              </w:rPr>
              <w:t>system AI telekonsultacji</w:t>
            </w:r>
          </w:p>
        </w:tc>
      </w:tr>
      <w:tr w:rsidR="00050DAF" w:rsidRPr="00D16F66" w14:paraId="3D3DC5A4" w14:textId="77777777" w:rsidTr="0093579E">
        <w:trPr>
          <w:trHeight w:val="269"/>
        </w:trPr>
        <w:tc>
          <w:tcPr>
            <w:tcW w:w="5211" w:type="dxa"/>
          </w:tcPr>
          <w:p w14:paraId="4F072ED2" w14:textId="569D9164" w:rsidR="00050DAF" w:rsidRPr="00D16F66" w:rsidRDefault="009331B6"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p>
        </w:tc>
        <w:tc>
          <w:tcPr>
            <w:tcW w:w="4111" w:type="dxa"/>
          </w:tcPr>
          <w:p w14:paraId="619C1E2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1538F1F" w14:textId="77777777" w:rsidTr="0093579E">
        <w:trPr>
          <w:trHeight w:val="142"/>
        </w:trPr>
        <w:tc>
          <w:tcPr>
            <w:tcW w:w="5211" w:type="dxa"/>
          </w:tcPr>
          <w:p w14:paraId="05D3E7A5" w14:textId="4F44E3E9" w:rsidR="00050DAF" w:rsidRPr="00D16F66" w:rsidRDefault="009331B6"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48</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2D6A47D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FBF9E82" w14:textId="77777777" w:rsidTr="0093579E">
        <w:trPr>
          <w:trHeight w:val="142"/>
        </w:trPr>
        <w:tc>
          <w:tcPr>
            <w:tcW w:w="5211" w:type="dxa"/>
          </w:tcPr>
          <w:p w14:paraId="5DA68E0C" w14:textId="33B95320" w:rsidR="00050DAF" w:rsidRPr="00D16F66" w:rsidRDefault="009331B6"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60</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p>
        </w:tc>
        <w:tc>
          <w:tcPr>
            <w:tcW w:w="4111" w:type="dxa"/>
          </w:tcPr>
          <w:p w14:paraId="59A450E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62874678"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200B61A3" w14:textId="77777777" w:rsidTr="0093579E">
        <w:trPr>
          <w:trHeight w:val="269"/>
        </w:trPr>
        <w:tc>
          <w:tcPr>
            <w:tcW w:w="9322" w:type="dxa"/>
            <w:gridSpan w:val="2"/>
            <w:shd w:val="clear" w:color="auto" w:fill="FFFFFF" w:themeFill="background1"/>
          </w:tcPr>
          <w:p w14:paraId="1ACC05E8" w14:textId="73950748" w:rsidR="00050DAF" w:rsidRPr="00D16F66" w:rsidRDefault="00925D09" w:rsidP="0093579E">
            <w:pPr>
              <w:widowControl/>
              <w:suppressAutoHyphens w:val="0"/>
              <w:autoSpaceDE w:val="0"/>
              <w:adjustRightInd w:val="0"/>
              <w:jc w:val="center"/>
              <w:rPr>
                <w:rFonts w:ascii="Calibri Light" w:hAnsi="Calibri Light" w:cs="Calibri Light"/>
                <w:sz w:val="22"/>
                <w:szCs w:val="22"/>
              </w:rPr>
            </w:pPr>
            <w:bookmarkStart w:id="0" w:name="_Hlk203741195"/>
            <w:r w:rsidRPr="00925D09">
              <w:rPr>
                <w:rFonts w:ascii="Calibri Light" w:hAnsi="Calibri Light" w:cs="Calibri Light"/>
                <w:sz w:val="22"/>
                <w:szCs w:val="22"/>
              </w:rPr>
              <w:t>System Robotycznej Chirurgii Urologicznej</w:t>
            </w:r>
          </w:p>
        </w:tc>
      </w:tr>
      <w:tr w:rsidR="00050DAF" w:rsidRPr="00D16F66" w14:paraId="1E1B3AC9" w14:textId="77777777" w:rsidTr="0093579E">
        <w:trPr>
          <w:trHeight w:val="269"/>
        </w:trPr>
        <w:tc>
          <w:tcPr>
            <w:tcW w:w="5211" w:type="dxa"/>
          </w:tcPr>
          <w:p w14:paraId="6FAD6136" w14:textId="5F0B01D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5077F2">
              <w:rPr>
                <w:rFonts w:ascii="Calibri Light" w:hAnsi="Calibri Light" w:cs="Calibri Light"/>
                <w:sz w:val="22"/>
                <w:szCs w:val="22"/>
              </w:rPr>
              <w:t>60</w:t>
            </w:r>
            <w:r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773AE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F0A46AB" w14:textId="77777777" w:rsidTr="0093579E">
        <w:trPr>
          <w:trHeight w:val="142"/>
        </w:trPr>
        <w:tc>
          <w:tcPr>
            <w:tcW w:w="5211" w:type="dxa"/>
          </w:tcPr>
          <w:p w14:paraId="15AAF176" w14:textId="6F8B1EE1" w:rsidR="00050DAF" w:rsidRPr="00D16F66" w:rsidRDefault="005077F2"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72</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59FDF76F"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6CED943" w14:textId="77777777" w:rsidTr="0093579E">
        <w:trPr>
          <w:trHeight w:val="142"/>
        </w:trPr>
        <w:tc>
          <w:tcPr>
            <w:tcW w:w="5211" w:type="dxa"/>
          </w:tcPr>
          <w:p w14:paraId="48461D29" w14:textId="327577C5" w:rsidR="00050DAF" w:rsidRPr="00D16F66" w:rsidRDefault="005077F2"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84</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44D97E4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3CF7624" w14:textId="77777777" w:rsidTr="0093579E">
        <w:trPr>
          <w:trHeight w:val="269"/>
        </w:trPr>
        <w:tc>
          <w:tcPr>
            <w:tcW w:w="9322" w:type="dxa"/>
            <w:gridSpan w:val="2"/>
            <w:shd w:val="clear" w:color="auto" w:fill="FFFFFF" w:themeFill="background1"/>
          </w:tcPr>
          <w:p w14:paraId="35DFBFD7" w14:textId="2C0359AE" w:rsidR="00050DAF" w:rsidRPr="00D16F66" w:rsidRDefault="00925D09" w:rsidP="0093579E">
            <w:pPr>
              <w:widowControl/>
              <w:suppressAutoHyphens w:val="0"/>
              <w:autoSpaceDE w:val="0"/>
              <w:adjustRightInd w:val="0"/>
              <w:jc w:val="center"/>
              <w:rPr>
                <w:rFonts w:ascii="Calibri Light" w:hAnsi="Calibri Light" w:cs="Calibri Light"/>
                <w:sz w:val="22"/>
                <w:szCs w:val="22"/>
              </w:rPr>
            </w:pPr>
            <w:r w:rsidRPr="00925D09">
              <w:rPr>
                <w:rFonts w:ascii="Calibri Light" w:hAnsi="Calibri Light" w:cs="Calibri Light"/>
                <w:sz w:val="22"/>
                <w:szCs w:val="22"/>
              </w:rPr>
              <w:t>Uniwersalny stół operacyjny do chirurgii precyzyjnej  z wyposażeniem</w:t>
            </w:r>
          </w:p>
        </w:tc>
      </w:tr>
      <w:tr w:rsidR="00050DAF" w:rsidRPr="00D16F66" w14:paraId="4CD29792" w14:textId="77777777" w:rsidTr="0093579E">
        <w:trPr>
          <w:trHeight w:val="269"/>
        </w:trPr>
        <w:tc>
          <w:tcPr>
            <w:tcW w:w="5211" w:type="dxa"/>
          </w:tcPr>
          <w:p w14:paraId="28F43785" w14:textId="19279348" w:rsidR="00050DAF" w:rsidRPr="00D16F66" w:rsidRDefault="005077F2"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60</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p>
        </w:tc>
        <w:tc>
          <w:tcPr>
            <w:tcW w:w="4111" w:type="dxa"/>
          </w:tcPr>
          <w:p w14:paraId="3C02A72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20165A" w14:textId="77777777" w:rsidTr="0093579E">
        <w:trPr>
          <w:trHeight w:val="142"/>
        </w:trPr>
        <w:tc>
          <w:tcPr>
            <w:tcW w:w="5211" w:type="dxa"/>
          </w:tcPr>
          <w:p w14:paraId="460D9C2C" w14:textId="267DA146" w:rsidR="00050DAF" w:rsidRPr="00D16F66" w:rsidRDefault="005077F2"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72</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p>
        </w:tc>
        <w:tc>
          <w:tcPr>
            <w:tcW w:w="4111" w:type="dxa"/>
          </w:tcPr>
          <w:p w14:paraId="132D1F8D"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5077F2" w:rsidRPr="00D16F66" w14:paraId="737CE685" w14:textId="77777777" w:rsidTr="0093579E">
        <w:trPr>
          <w:trHeight w:val="142"/>
        </w:trPr>
        <w:tc>
          <w:tcPr>
            <w:tcW w:w="5211" w:type="dxa"/>
          </w:tcPr>
          <w:p w14:paraId="7B064206" w14:textId="4CE9C25D" w:rsidR="005077F2" w:rsidRPr="00D16F66" w:rsidRDefault="005077F2" w:rsidP="005077F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84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1FDD63"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bl>
    <w:bookmarkEnd w:id="0"/>
    <w:p w14:paraId="2CBD70C2"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3A679389" w14:textId="77777777" w:rsidTr="0093579E">
        <w:trPr>
          <w:trHeight w:val="269"/>
        </w:trPr>
        <w:tc>
          <w:tcPr>
            <w:tcW w:w="9322" w:type="dxa"/>
            <w:gridSpan w:val="2"/>
            <w:shd w:val="clear" w:color="auto" w:fill="FFFFFF" w:themeFill="background1"/>
          </w:tcPr>
          <w:p w14:paraId="7A9B7F17" w14:textId="5613604F" w:rsidR="00050DAF" w:rsidRPr="00D16F66" w:rsidRDefault="00925D09" w:rsidP="0093579E">
            <w:pPr>
              <w:widowControl/>
              <w:suppressAutoHyphens w:val="0"/>
              <w:autoSpaceDE w:val="0"/>
              <w:adjustRightInd w:val="0"/>
              <w:jc w:val="center"/>
              <w:rPr>
                <w:rFonts w:ascii="Calibri Light" w:hAnsi="Calibri Light" w:cs="Calibri Light"/>
                <w:sz w:val="22"/>
                <w:szCs w:val="22"/>
              </w:rPr>
            </w:pPr>
            <w:r w:rsidRPr="00925D09">
              <w:rPr>
                <w:rFonts w:ascii="Calibri Light" w:hAnsi="Calibri Light" w:cs="Calibri Light"/>
                <w:sz w:val="22"/>
                <w:szCs w:val="22"/>
              </w:rPr>
              <w:t>Łóżko szpitalne</w:t>
            </w:r>
          </w:p>
        </w:tc>
      </w:tr>
      <w:tr w:rsidR="00050DAF" w:rsidRPr="00D16F66" w14:paraId="06DB69EC" w14:textId="77777777" w:rsidTr="0093579E">
        <w:trPr>
          <w:trHeight w:val="269"/>
        </w:trPr>
        <w:tc>
          <w:tcPr>
            <w:tcW w:w="5211" w:type="dxa"/>
          </w:tcPr>
          <w:p w14:paraId="3293C41D" w14:textId="15F1AF4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D7621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58F8F0B" w14:textId="77777777" w:rsidTr="0093579E">
        <w:trPr>
          <w:trHeight w:val="142"/>
        </w:trPr>
        <w:tc>
          <w:tcPr>
            <w:tcW w:w="5211" w:type="dxa"/>
          </w:tcPr>
          <w:p w14:paraId="2A7B3A7C" w14:textId="087001C5"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47F5FE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AB5B2AA" w14:textId="77777777" w:rsidTr="0093579E">
        <w:trPr>
          <w:trHeight w:val="142"/>
        </w:trPr>
        <w:tc>
          <w:tcPr>
            <w:tcW w:w="5211" w:type="dxa"/>
          </w:tcPr>
          <w:p w14:paraId="5F6F5636" w14:textId="4F7D1F2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D4B3ED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925D09" w:rsidRPr="00D16F66" w14:paraId="7CD9474A" w14:textId="77777777" w:rsidTr="004F76C7">
        <w:trPr>
          <w:trHeight w:val="142"/>
        </w:trPr>
        <w:tc>
          <w:tcPr>
            <w:tcW w:w="9322" w:type="dxa"/>
            <w:gridSpan w:val="2"/>
          </w:tcPr>
          <w:p w14:paraId="3EEBF315" w14:textId="447CBE7E" w:rsidR="00925D09" w:rsidRPr="00D16F66" w:rsidRDefault="00925D09" w:rsidP="00925D09">
            <w:pPr>
              <w:widowControl/>
              <w:suppressAutoHyphens w:val="0"/>
              <w:autoSpaceDE w:val="0"/>
              <w:adjustRightInd w:val="0"/>
              <w:jc w:val="center"/>
              <w:rPr>
                <w:rFonts w:ascii="Calibri Light" w:hAnsi="Calibri Light" w:cs="Calibri Light"/>
                <w:sz w:val="22"/>
                <w:szCs w:val="22"/>
              </w:rPr>
            </w:pPr>
            <w:r w:rsidRPr="00925D09">
              <w:rPr>
                <w:rFonts w:ascii="Calibri Light" w:hAnsi="Calibri Light" w:cs="Calibri Light"/>
                <w:sz w:val="22"/>
                <w:szCs w:val="22"/>
              </w:rPr>
              <w:t>Wózek do przewożenia chorych</w:t>
            </w:r>
          </w:p>
        </w:tc>
      </w:tr>
      <w:tr w:rsidR="005077F2" w:rsidRPr="00D16F66" w14:paraId="2240230C" w14:textId="77777777" w:rsidTr="0093579E">
        <w:trPr>
          <w:trHeight w:val="142"/>
        </w:trPr>
        <w:tc>
          <w:tcPr>
            <w:tcW w:w="5211" w:type="dxa"/>
          </w:tcPr>
          <w:p w14:paraId="09985D98" w14:textId="0F9E0314"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54B3BC1"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14129421" w14:textId="77777777" w:rsidTr="0093579E">
        <w:trPr>
          <w:trHeight w:val="142"/>
        </w:trPr>
        <w:tc>
          <w:tcPr>
            <w:tcW w:w="5211" w:type="dxa"/>
          </w:tcPr>
          <w:p w14:paraId="2BAA03E8" w14:textId="3BE8C1E0"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464A4C9"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1A442679" w14:textId="77777777" w:rsidTr="0093579E">
        <w:trPr>
          <w:trHeight w:val="142"/>
        </w:trPr>
        <w:tc>
          <w:tcPr>
            <w:tcW w:w="5211" w:type="dxa"/>
          </w:tcPr>
          <w:p w14:paraId="61D43F90" w14:textId="6B627D46"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6976D2D"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925D09" w:rsidRPr="00D16F66" w14:paraId="701D5ED2" w14:textId="77777777" w:rsidTr="0093579E">
        <w:trPr>
          <w:trHeight w:val="142"/>
        </w:trPr>
        <w:tc>
          <w:tcPr>
            <w:tcW w:w="5211" w:type="dxa"/>
          </w:tcPr>
          <w:p w14:paraId="12DEE48C" w14:textId="77777777" w:rsidR="00925D09" w:rsidRPr="00D16F66" w:rsidRDefault="00925D09" w:rsidP="0093579E">
            <w:pPr>
              <w:widowControl/>
              <w:suppressAutoHyphens w:val="0"/>
              <w:autoSpaceDE w:val="0"/>
              <w:adjustRightInd w:val="0"/>
              <w:rPr>
                <w:rFonts w:ascii="Calibri Light" w:hAnsi="Calibri Light" w:cs="Calibri Light"/>
                <w:sz w:val="22"/>
                <w:szCs w:val="22"/>
              </w:rPr>
            </w:pPr>
          </w:p>
        </w:tc>
        <w:tc>
          <w:tcPr>
            <w:tcW w:w="4111" w:type="dxa"/>
          </w:tcPr>
          <w:p w14:paraId="0BF2791F" w14:textId="77777777" w:rsidR="00925D09" w:rsidRPr="00D16F66" w:rsidRDefault="00925D09" w:rsidP="0093579E">
            <w:pPr>
              <w:widowControl/>
              <w:suppressAutoHyphens w:val="0"/>
              <w:autoSpaceDE w:val="0"/>
              <w:adjustRightInd w:val="0"/>
              <w:rPr>
                <w:rFonts w:ascii="Calibri Light" w:hAnsi="Calibri Light" w:cs="Calibri Light"/>
                <w:sz w:val="22"/>
                <w:szCs w:val="22"/>
              </w:rPr>
            </w:pPr>
          </w:p>
        </w:tc>
      </w:tr>
      <w:tr w:rsidR="00925D09" w:rsidRPr="00D16F66" w14:paraId="02B5F00E" w14:textId="77777777" w:rsidTr="000C4ECB">
        <w:trPr>
          <w:trHeight w:val="142"/>
        </w:trPr>
        <w:tc>
          <w:tcPr>
            <w:tcW w:w="9322" w:type="dxa"/>
            <w:gridSpan w:val="2"/>
          </w:tcPr>
          <w:p w14:paraId="047474EA" w14:textId="5D4B8E86" w:rsidR="00925D09" w:rsidRPr="00D16F66" w:rsidRDefault="00925D09" w:rsidP="00925D09">
            <w:pPr>
              <w:widowControl/>
              <w:suppressAutoHyphens w:val="0"/>
              <w:autoSpaceDE w:val="0"/>
              <w:adjustRightInd w:val="0"/>
              <w:jc w:val="center"/>
              <w:rPr>
                <w:rFonts w:ascii="Calibri Light" w:hAnsi="Calibri Light" w:cs="Calibri Light"/>
                <w:sz w:val="22"/>
                <w:szCs w:val="22"/>
              </w:rPr>
            </w:pPr>
            <w:r w:rsidRPr="00925D09">
              <w:rPr>
                <w:rFonts w:ascii="Calibri Light" w:hAnsi="Calibri Light" w:cs="Calibri Light"/>
                <w:sz w:val="22"/>
                <w:szCs w:val="22"/>
              </w:rPr>
              <w:t>Dwukolumnowy wózek do transportu pacjenta</w:t>
            </w:r>
          </w:p>
        </w:tc>
      </w:tr>
      <w:tr w:rsidR="005077F2" w:rsidRPr="00D16F66" w14:paraId="4590A1C9" w14:textId="77777777" w:rsidTr="0093579E">
        <w:trPr>
          <w:trHeight w:val="142"/>
        </w:trPr>
        <w:tc>
          <w:tcPr>
            <w:tcW w:w="5211" w:type="dxa"/>
          </w:tcPr>
          <w:p w14:paraId="3CAB6181" w14:textId="6D5DE21E"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5C87080"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4D9BD6B5" w14:textId="77777777" w:rsidTr="0093579E">
        <w:trPr>
          <w:trHeight w:val="142"/>
        </w:trPr>
        <w:tc>
          <w:tcPr>
            <w:tcW w:w="5211" w:type="dxa"/>
          </w:tcPr>
          <w:p w14:paraId="64FF8044" w14:textId="45B89B80"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8E894A9"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3F883E90" w14:textId="77777777" w:rsidTr="0093579E">
        <w:trPr>
          <w:trHeight w:val="142"/>
        </w:trPr>
        <w:tc>
          <w:tcPr>
            <w:tcW w:w="5211" w:type="dxa"/>
          </w:tcPr>
          <w:p w14:paraId="439CEA11" w14:textId="5632480D"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5CC73ED"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B625C2" w:rsidRPr="00D16F66" w14:paraId="3EE41C12" w14:textId="77777777" w:rsidTr="004268D4">
        <w:trPr>
          <w:trHeight w:val="142"/>
        </w:trPr>
        <w:tc>
          <w:tcPr>
            <w:tcW w:w="9322" w:type="dxa"/>
            <w:gridSpan w:val="2"/>
          </w:tcPr>
          <w:p w14:paraId="2DA570C6" w14:textId="51D9FC55" w:rsidR="00B625C2" w:rsidRPr="00D16F66" w:rsidRDefault="00B625C2" w:rsidP="00B625C2">
            <w:pPr>
              <w:widowControl/>
              <w:suppressAutoHyphens w:val="0"/>
              <w:autoSpaceDE w:val="0"/>
              <w:adjustRightInd w:val="0"/>
              <w:jc w:val="center"/>
              <w:rPr>
                <w:rFonts w:ascii="Calibri Light" w:hAnsi="Calibri Light" w:cs="Calibri Light"/>
                <w:sz w:val="22"/>
                <w:szCs w:val="22"/>
              </w:rPr>
            </w:pPr>
            <w:r w:rsidRPr="00B625C2">
              <w:rPr>
                <w:rFonts w:ascii="Calibri Light" w:hAnsi="Calibri Light" w:cs="Calibri Light"/>
                <w:sz w:val="22"/>
                <w:szCs w:val="22"/>
              </w:rPr>
              <w:t>Szafka przyłóżkowa</w:t>
            </w:r>
          </w:p>
        </w:tc>
      </w:tr>
      <w:tr w:rsidR="005077F2" w:rsidRPr="00D16F66" w14:paraId="3E00C37A" w14:textId="77777777" w:rsidTr="0093579E">
        <w:trPr>
          <w:trHeight w:val="142"/>
        </w:trPr>
        <w:tc>
          <w:tcPr>
            <w:tcW w:w="5211" w:type="dxa"/>
          </w:tcPr>
          <w:p w14:paraId="7CC3BAE5" w14:textId="3664B12C"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BE5E7F6"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0813EDE7" w14:textId="77777777" w:rsidTr="0093579E">
        <w:trPr>
          <w:trHeight w:val="142"/>
        </w:trPr>
        <w:tc>
          <w:tcPr>
            <w:tcW w:w="5211" w:type="dxa"/>
          </w:tcPr>
          <w:p w14:paraId="5F3A528D" w14:textId="4FEDC544"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B7DE701"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2686B6AB" w14:textId="77777777" w:rsidTr="0093579E">
        <w:trPr>
          <w:trHeight w:val="142"/>
        </w:trPr>
        <w:tc>
          <w:tcPr>
            <w:tcW w:w="5211" w:type="dxa"/>
          </w:tcPr>
          <w:p w14:paraId="50E8BAFD" w14:textId="6FB5AB33"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B5A694F"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B625C2" w:rsidRPr="00D16F66" w14:paraId="7FEF9FE7" w14:textId="77777777" w:rsidTr="002F0881">
        <w:trPr>
          <w:trHeight w:val="142"/>
        </w:trPr>
        <w:tc>
          <w:tcPr>
            <w:tcW w:w="9322" w:type="dxa"/>
            <w:gridSpan w:val="2"/>
          </w:tcPr>
          <w:p w14:paraId="656F7530" w14:textId="0D7937BF" w:rsidR="00B625C2" w:rsidRPr="00D16F66" w:rsidRDefault="00B625C2" w:rsidP="00B625C2">
            <w:pPr>
              <w:widowControl/>
              <w:suppressAutoHyphens w:val="0"/>
              <w:autoSpaceDE w:val="0"/>
              <w:adjustRightInd w:val="0"/>
              <w:jc w:val="center"/>
              <w:rPr>
                <w:rFonts w:ascii="Calibri Light" w:hAnsi="Calibri Light" w:cs="Calibri Light"/>
                <w:sz w:val="22"/>
                <w:szCs w:val="22"/>
              </w:rPr>
            </w:pPr>
            <w:r w:rsidRPr="00B625C2">
              <w:rPr>
                <w:rFonts w:ascii="Calibri Light" w:hAnsi="Calibri Light" w:cs="Calibri Light"/>
                <w:sz w:val="22"/>
                <w:szCs w:val="22"/>
              </w:rPr>
              <w:t>Łóżko szpitalne elektryczne z materacem przeciwodleżynowym</w:t>
            </w:r>
          </w:p>
        </w:tc>
      </w:tr>
      <w:tr w:rsidR="005077F2" w:rsidRPr="00D16F66" w14:paraId="310F7039" w14:textId="77777777" w:rsidTr="0093579E">
        <w:trPr>
          <w:trHeight w:val="142"/>
        </w:trPr>
        <w:tc>
          <w:tcPr>
            <w:tcW w:w="5211" w:type="dxa"/>
          </w:tcPr>
          <w:p w14:paraId="4E11861C" w14:textId="69E06BD4"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152D058"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61C05091" w14:textId="77777777" w:rsidTr="0093579E">
        <w:trPr>
          <w:trHeight w:val="142"/>
        </w:trPr>
        <w:tc>
          <w:tcPr>
            <w:tcW w:w="5211" w:type="dxa"/>
          </w:tcPr>
          <w:p w14:paraId="4ED0141B" w14:textId="619597EE"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FA03FE7"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1A9EE755" w14:textId="77777777" w:rsidTr="0093579E">
        <w:trPr>
          <w:trHeight w:val="142"/>
        </w:trPr>
        <w:tc>
          <w:tcPr>
            <w:tcW w:w="5211" w:type="dxa"/>
          </w:tcPr>
          <w:p w14:paraId="2B31F5D1" w14:textId="42F25F3A"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6B00AE6"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bl>
    <w:p w14:paraId="133A6425"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CDA63D" w14:textId="77777777" w:rsidTr="0093579E">
        <w:trPr>
          <w:trHeight w:val="269"/>
        </w:trPr>
        <w:tc>
          <w:tcPr>
            <w:tcW w:w="9322" w:type="dxa"/>
            <w:gridSpan w:val="2"/>
            <w:shd w:val="clear" w:color="auto" w:fill="FFFFFF" w:themeFill="background1"/>
          </w:tcPr>
          <w:p w14:paraId="42209A56" w14:textId="73140F1B" w:rsidR="00050DAF" w:rsidRPr="00D16F66" w:rsidRDefault="005077F2" w:rsidP="0093579E">
            <w:pPr>
              <w:widowControl/>
              <w:suppressAutoHyphens w:val="0"/>
              <w:autoSpaceDE w:val="0"/>
              <w:adjustRightInd w:val="0"/>
              <w:jc w:val="center"/>
              <w:rPr>
                <w:rFonts w:ascii="Calibri Light" w:hAnsi="Calibri Light" w:cs="Calibri Light"/>
                <w:b/>
                <w:bCs/>
                <w:sz w:val="22"/>
                <w:szCs w:val="22"/>
              </w:rPr>
            </w:pPr>
            <w:r w:rsidRPr="005077F2">
              <w:rPr>
                <w:rFonts w:ascii="Calibri Light" w:hAnsi="Calibri Light" w:cs="Calibri Light"/>
                <w:sz w:val="22"/>
                <w:szCs w:val="22"/>
              </w:rPr>
              <w:t>Bronchoskop terapeutyczny</w:t>
            </w:r>
          </w:p>
        </w:tc>
      </w:tr>
      <w:tr w:rsidR="005077F2" w:rsidRPr="00D16F66" w14:paraId="231C1716" w14:textId="77777777" w:rsidTr="0093579E">
        <w:trPr>
          <w:trHeight w:val="269"/>
        </w:trPr>
        <w:tc>
          <w:tcPr>
            <w:tcW w:w="5211" w:type="dxa"/>
          </w:tcPr>
          <w:p w14:paraId="276F5990" w14:textId="3D7A27D6"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5CBB643"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500F72DA" w14:textId="77777777" w:rsidTr="0093579E">
        <w:trPr>
          <w:trHeight w:val="142"/>
        </w:trPr>
        <w:tc>
          <w:tcPr>
            <w:tcW w:w="5211" w:type="dxa"/>
          </w:tcPr>
          <w:p w14:paraId="07AE6C74" w14:textId="2EA8EABB"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83603A"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r w:rsidR="005077F2" w:rsidRPr="00D16F66" w14:paraId="59A48FB8" w14:textId="77777777" w:rsidTr="0093579E">
        <w:trPr>
          <w:trHeight w:val="142"/>
        </w:trPr>
        <w:tc>
          <w:tcPr>
            <w:tcW w:w="5211" w:type="dxa"/>
          </w:tcPr>
          <w:p w14:paraId="7BB5F09B" w14:textId="7399C77A" w:rsidR="005077F2" w:rsidRPr="00D16F66" w:rsidRDefault="005077F2" w:rsidP="005077F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DC5B3B" w14:textId="77777777" w:rsidR="005077F2" w:rsidRPr="00D16F66" w:rsidRDefault="005077F2" w:rsidP="005077F2">
            <w:pPr>
              <w:widowControl/>
              <w:suppressAutoHyphens w:val="0"/>
              <w:autoSpaceDE w:val="0"/>
              <w:adjustRightInd w:val="0"/>
              <w:rPr>
                <w:rFonts w:ascii="Calibri Light" w:hAnsi="Calibri Light" w:cs="Calibri Light"/>
                <w:sz w:val="22"/>
                <w:szCs w:val="22"/>
              </w:rPr>
            </w:pPr>
          </w:p>
        </w:tc>
      </w:tr>
    </w:tbl>
    <w:p w14:paraId="0DD04AB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68FA4AFE" w14:textId="77777777" w:rsidTr="0093579E">
        <w:trPr>
          <w:trHeight w:val="269"/>
        </w:trPr>
        <w:tc>
          <w:tcPr>
            <w:tcW w:w="9322" w:type="dxa"/>
            <w:gridSpan w:val="2"/>
            <w:shd w:val="clear" w:color="auto" w:fill="FFFFFF" w:themeFill="background1"/>
          </w:tcPr>
          <w:p w14:paraId="0AD00270" w14:textId="6145C5FB" w:rsidR="00050DAF" w:rsidRPr="00D16F66" w:rsidRDefault="005077F2" w:rsidP="0093579E">
            <w:pPr>
              <w:widowControl/>
              <w:suppressAutoHyphens w:val="0"/>
              <w:autoSpaceDE w:val="0"/>
              <w:adjustRightInd w:val="0"/>
              <w:jc w:val="center"/>
              <w:rPr>
                <w:rFonts w:ascii="Calibri Light" w:hAnsi="Calibri Light" w:cs="Calibri Light"/>
                <w:b/>
                <w:bCs/>
                <w:sz w:val="22"/>
                <w:szCs w:val="22"/>
              </w:rPr>
            </w:pPr>
            <w:r w:rsidRPr="005077F2">
              <w:rPr>
                <w:rFonts w:ascii="Calibri Light" w:hAnsi="Calibri Light" w:cs="Calibri Light"/>
                <w:sz w:val="22"/>
                <w:szCs w:val="22"/>
              </w:rPr>
              <w:t>Aparat USG</w:t>
            </w:r>
          </w:p>
        </w:tc>
      </w:tr>
      <w:tr w:rsidR="00050DAF" w:rsidRPr="00D16F66" w14:paraId="0EDE32CB" w14:textId="77777777" w:rsidTr="0093579E">
        <w:trPr>
          <w:trHeight w:val="269"/>
        </w:trPr>
        <w:tc>
          <w:tcPr>
            <w:tcW w:w="5211" w:type="dxa"/>
          </w:tcPr>
          <w:p w14:paraId="651BD6FA" w14:textId="6EF7B85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813137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92BF137" w14:textId="77777777" w:rsidTr="0093579E">
        <w:trPr>
          <w:trHeight w:val="142"/>
        </w:trPr>
        <w:tc>
          <w:tcPr>
            <w:tcW w:w="5211" w:type="dxa"/>
          </w:tcPr>
          <w:p w14:paraId="7D4F4DB7" w14:textId="1F5990F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665599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D6E991" w14:textId="77777777" w:rsidTr="0093579E">
        <w:trPr>
          <w:trHeight w:val="142"/>
        </w:trPr>
        <w:tc>
          <w:tcPr>
            <w:tcW w:w="5211" w:type="dxa"/>
          </w:tcPr>
          <w:p w14:paraId="05D1BDA0" w14:textId="1C91176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A64532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302533F4"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235A2578" w14:textId="77777777" w:rsidTr="0093579E">
        <w:trPr>
          <w:trHeight w:val="269"/>
        </w:trPr>
        <w:tc>
          <w:tcPr>
            <w:tcW w:w="9322" w:type="dxa"/>
            <w:gridSpan w:val="2"/>
            <w:tcBorders>
              <w:top w:val="single" w:sz="4" w:space="0" w:color="auto"/>
              <w:left w:val="single" w:sz="4" w:space="0" w:color="auto"/>
              <w:bottom w:val="single" w:sz="4" w:space="0" w:color="auto"/>
              <w:right w:val="single" w:sz="4" w:space="0" w:color="auto"/>
            </w:tcBorders>
          </w:tcPr>
          <w:p w14:paraId="1E46F60D" w14:textId="2121107E" w:rsidR="00050DAF" w:rsidRPr="00D16F66" w:rsidRDefault="005077F2" w:rsidP="0093579E">
            <w:pPr>
              <w:widowControl/>
              <w:suppressAutoHyphens w:val="0"/>
              <w:autoSpaceDE w:val="0"/>
              <w:adjustRightInd w:val="0"/>
              <w:jc w:val="center"/>
              <w:rPr>
                <w:rFonts w:ascii="Calibri Light" w:hAnsi="Calibri Light" w:cs="Calibri Light"/>
                <w:sz w:val="22"/>
                <w:szCs w:val="22"/>
              </w:rPr>
            </w:pPr>
            <w:r w:rsidRPr="005077F2">
              <w:rPr>
                <w:rFonts w:ascii="Calibri Light" w:hAnsi="Calibri Light" w:cs="Calibri Light"/>
                <w:sz w:val="22"/>
                <w:szCs w:val="22"/>
              </w:rPr>
              <w:t>Sterylizator parowy – przelotowy z wytwornicą pary</w:t>
            </w:r>
            <w:r w:rsidR="00050DAF" w:rsidRPr="00D16F66">
              <w:rPr>
                <w:rFonts w:ascii="Calibri Light" w:hAnsi="Calibri Light" w:cs="Calibri Light"/>
                <w:sz w:val="22"/>
                <w:szCs w:val="22"/>
              </w:rPr>
              <w:t>.</w:t>
            </w:r>
          </w:p>
        </w:tc>
      </w:tr>
      <w:tr w:rsidR="00050DAF" w:rsidRPr="00D16F66" w14:paraId="6C9B429F" w14:textId="77777777" w:rsidTr="0093579E">
        <w:trPr>
          <w:trHeight w:val="269"/>
        </w:trPr>
        <w:tc>
          <w:tcPr>
            <w:tcW w:w="5211" w:type="dxa"/>
          </w:tcPr>
          <w:p w14:paraId="545C30C7" w14:textId="4B799F0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FC8275E"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D8605AE" w14:textId="77777777" w:rsidTr="0093579E">
        <w:trPr>
          <w:trHeight w:val="142"/>
        </w:trPr>
        <w:tc>
          <w:tcPr>
            <w:tcW w:w="5211" w:type="dxa"/>
          </w:tcPr>
          <w:p w14:paraId="1B57C92C" w14:textId="5251BA7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1CD56C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AD92407" w14:textId="77777777" w:rsidTr="0093579E">
        <w:trPr>
          <w:trHeight w:val="142"/>
        </w:trPr>
        <w:tc>
          <w:tcPr>
            <w:tcW w:w="5211" w:type="dxa"/>
          </w:tcPr>
          <w:p w14:paraId="69949656" w14:textId="3F95794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4584EF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729F0A90"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0BE1BB" w14:textId="77777777" w:rsidTr="0093579E">
        <w:trPr>
          <w:trHeight w:val="269"/>
        </w:trPr>
        <w:tc>
          <w:tcPr>
            <w:tcW w:w="9322" w:type="dxa"/>
            <w:gridSpan w:val="2"/>
            <w:shd w:val="clear" w:color="auto" w:fill="FFFFFF" w:themeFill="background1"/>
          </w:tcPr>
          <w:p w14:paraId="5A6530BE" w14:textId="5283D3C9"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System Immunohematologiczny pracujący w technologii ID-Kart</w:t>
            </w:r>
          </w:p>
        </w:tc>
      </w:tr>
      <w:tr w:rsidR="00050DAF" w:rsidRPr="00D16F66" w14:paraId="20A28533" w14:textId="77777777" w:rsidTr="0093579E">
        <w:trPr>
          <w:trHeight w:val="269"/>
        </w:trPr>
        <w:tc>
          <w:tcPr>
            <w:tcW w:w="5211" w:type="dxa"/>
          </w:tcPr>
          <w:p w14:paraId="1DDFB4AD" w14:textId="6B143BD5"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A23208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C48E33" w14:textId="77777777" w:rsidTr="0093579E">
        <w:trPr>
          <w:trHeight w:val="142"/>
        </w:trPr>
        <w:tc>
          <w:tcPr>
            <w:tcW w:w="5211" w:type="dxa"/>
          </w:tcPr>
          <w:p w14:paraId="15DCBFEF" w14:textId="2BFEA0EE"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0BBF576"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AB2060" w14:textId="77777777" w:rsidTr="0093579E">
        <w:trPr>
          <w:trHeight w:val="142"/>
        </w:trPr>
        <w:tc>
          <w:tcPr>
            <w:tcW w:w="5211" w:type="dxa"/>
          </w:tcPr>
          <w:p w14:paraId="70902EAA" w14:textId="1492FB3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65B1E6D"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2D693AC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134AD1B9" w14:textId="77777777" w:rsidTr="0093579E">
        <w:trPr>
          <w:trHeight w:val="269"/>
        </w:trPr>
        <w:tc>
          <w:tcPr>
            <w:tcW w:w="9322" w:type="dxa"/>
            <w:gridSpan w:val="2"/>
            <w:shd w:val="clear" w:color="auto" w:fill="FFFFFF" w:themeFill="background1"/>
          </w:tcPr>
          <w:p w14:paraId="3901C0B6" w14:textId="1DDBABF3"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Zmywarka do dużych przedmiotów wraz ze zmiękczaczem wody</w:t>
            </w:r>
          </w:p>
        </w:tc>
      </w:tr>
      <w:tr w:rsidR="00050DAF" w:rsidRPr="00D16F66" w14:paraId="55E67CDC" w14:textId="77777777" w:rsidTr="0093579E">
        <w:trPr>
          <w:trHeight w:val="269"/>
        </w:trPr>
        <w:tc>
          <w:tcPr>
            <w:tcW w:w="5211" w:type="dxa"/>
          </w:tcPr>
          <w:p w14:paraId="385C6440" w14:textId="5E2C1DD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B7EAE0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0FC59D4" w14:textId="77777777" w:rsidTr="0093579E">
        <w:trPr>
          <w:trHeight w:val="142"/>
        </w:trPr>
        <w:tc>
          <w:tcPr>
            <w:tcW w:w="5211" w:type="dxa"/>
          </w:tcPr>
          <w:p w14:paraId="0650E09D" w14:textId="532FE46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7C58E9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5CC64FB" w14:textId="77777777" w:rsidTr="0093579E">
        <w:trPr>
          <w:trHeight w:val="142"/>
        </w:trPr>
        <w:tc>
          <w:tcPr>
            <w:tcW w:w="5211" w:type="dxa"/>
          </w:tcPr>
          <w:p w14:paraId="0C0ED01E" w14:textId="794D897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F52C7E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1E0334B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9</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53226687" w14:textId="77777777" w:rsidTr="0093579E">
        <w:trPr>
          <w:trHeight w:val="269"/>
        </w:trPr>
        <w:tc>
          <w:tcPr>
            <w:tcW w:w="9322" w:type="dxa"/>
            <w:gridSpan w:val="2"/>
            <w:shd w:val="clear" w:color="auto" w:fill="FFFFFF" w:themeFill="background1"/>
          </w:tcPr>
          <w:p w14:paraId="7C0B289F" w14:textId="3B79397F"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Oprogramowanie integracyjne LIS</w:t>
            </w:r>
          </w:p>
        </w:tc>
      </w:tr>
      <w:tr w:rsidR="00050DAF" w:rsidRPr="00D16F66" w14:paraId="7F4F2C03" w14:textId="77777777" w:rsidTr="0093579E">
        <w:trPr>
          <w:trHeight w:val="269"/>
        </w:trPr>
        <w:tc>
          <w:tcPr>
            <w:tcW w:w="5211" w:type="dxa"/>
          </w:tcPr>
          <w:p w14:paraId="69C4322A" w14:textId="0F8F071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6C56F6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AA78926" w14:textId="77777777" w:rsidTr="0093579E">
        <w:trPr>
          <w:trHeight w:val="142"/>
        </w:trPr>
        <w:tc>
          <w:tcPr>
            <w:tcW w:w="5211" w:type="dxa"/>
          </w:tcPr>
          <w:p w14:paraId="1B586362" w14:textId="7ECC134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8E9567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86C8350" w14:textId="77777777" w:rsidTr="0093579E">
        <w:trPr>
          <w:trHeight w:val="142"/>
        </w:trPr>
        <w:tc>
          <w:tcPr>
            <w:tcW w:w="5211" w:type="dxa"/>
          </w:tcPr>
          <w:p w14:paraId="28452FD4" w14:textId="66F317F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148944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206B7E0E"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10</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80AA17" w14:textId="77777777" w:rsidTr="0093579E">
        <w:trPr>
          <w:trHeight w:val="269"/>
        </w:trPr>
        <w:tc>
          <w:tcPr>
            <w:tcW w:w="9322" w:type="dxa"/>
            <w:gridSpan w:val="2"/>
            <w:shd w:val="clear" w:color="auto" w:fill="FFFFFF" w:themeFill="background1"/>
          </w:tcPr>
          <w:p w14:paraId="56CFA884" w14:textId="6455D0A4"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Lampa zabiegowa statywowa</w:t>
            </w:r>
          </w:p>
        </w:tc>
      </w:tr>
      <w:tr w:rsidR="00050DAF" w:rsidRPr="00D16F66" w14:paraId="33DF251E" w14:textId="77777777" w:rsidTr="0093579E">
        <w:trPr>
          <w:trHeight w:val="269"/>
        </w:trPr>
        <w:tc>
          <w:tcPr>
            <w:tcW w:w="5211" w:type="dxa"/>
          </w:tcPr>
          <w:p w14:paraId="1E0A21E7" w14:textId="596E573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5C363F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643C6D" w14:textId="77777777" w:rsidTr="0093579E">
        <w:trPr>
          <w:trHeight w:val="142"/>
        </w:trPr>
        <w:tc>
          <w:tcPr>
            <w:tcW w:w="5211" w:type="dxa"/>
          </w:tcPr>
          <w:p w14:paraId="129FCBB0" w14:textId="3DF42F71"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755E5F9"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949508B" w14:textId="77777777" w:rsidTr="0093579E">
        <w:trPr>
          <w:trHeight w:val="142"/>
        </w:trPr>
        <w:tc>
          <w:tcPr>
            <w:tcW w:w="5211" w:type="dxa"/>
          </w:tcPr>
          <w:p w14:paraId="016EF991" w14:textId="5E1F3FD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968EC9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634A5A1" w14:textId="77777777" w:rsidTr="0093579E">
        <w:trPr>
          <w:trHeight w:val="269"/>
        </w:trPr>
        <w:tc>
          <w:tcPr>
            <w:tcW w:w="9322" w:type="dxa"/>
            <w:gridSpan w:val="2"/>
            <w:shd w:val="clear" w:color="auto" w:fill="FFFFFF" w:themeFill="background1"/>
          </w:tcPr>
          <w:p w14:paraId="49831E77" w14:textId="38AB7A7C" w:rsidR="00050DAF" w:rsidRPr="00D16F66" w:rsidRDefault="005474DE" w:rsidP="0093579E">
            <w:pPr>
              <w:widowControl/>
              <w:suppressAutoHyphens w:val="0"/>
              <w:autoSpaceDE w:val="0"/>
              <w:adjustRightInd w:val="0"/>
              <w:jc w:val="center"/>
              <w:rPr>
                <w:rFonts w:ascii="Calibri Light" w:hAnsi="Calibri Light" w:cs="Calibri Light"/>
                <w:sz w:val="22"/>
                <w:szCs w:val="22"/>
              </w:rPr>
            </w:pPr>
            <w:r w:rsidRPr="005474DE">
              <w:rPr>
                <w:rFonts w:ascii="Calibri Light" w:hAnsi="Calibri Light" w:cs="Calibri Light"/>
                <w:sz w:val="22"/>
                <w:szCs w:val="22"/>
              </w:rPr>
              <w:t>2.</w:t>
            </w:r>
            <w:r w:rsidRPr="005474DE">
              <w:rPr>
                <w:rFonts w:ascii="Calibri Light" w:hAnsi="Calibri Light" w:cs="Calibri Light"/>
                <w:sz w:val="22"/>
                <w:szCs w:val="22"/>
              </w:rPr>
              <w:tab/>
              <w:t>Lampa zabiegowa</w:t>
            </w:r>
          </w:p>
        </w:tc>
      </w:tr>
      <w:tr w:rsidR="00050DAF" w:rsidRPr="00D16F66" w14:paraId="586171E9" w14:textId="77777777" w:rsidTr="0093579E">
        <w:trPr>
          <w:trHeight w:val="269"/>
        </w:trPr>
        <w:tc>
          <w:tcPr>
            <w:tcW w:w="5211" w:type="dxa"/>
          </w:tcPr>
          <w:p w14:paraId="6CC2E8A1" w14:textId="79B4FE9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C634BD9"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1F0B98B" w14:textId="77777777" w:rsidTr="0093579E">
        <w:trPr>
          <w:trHeight w:val="142"/>
        </w:trPr>
        <w:tc>
          <w:tcPr>
            <w:tcW w:w="5211" w:type="dxa"/>
          </w:tcPr>
          <w:p w14:paraId="2D5BECAF" w14:textId="71937BA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93C4C6"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7CD3D7" w14:textId="77777777" w:rsidTr="0093579E">
        <w:trPr>
          <w:trHeight w:val="142"/>
        </w:trPr>
        <w:tc>
          <w:tcPr>
            <w:tcW w:w="5211" w:type="dxa"/>
          </w:tcPr>
          <w:p w14:paraId="1B0AECA1" w14:textId="117D21BF"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249BE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6A542EF2" w14:textId="77777777"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3C267039" w14:textId="77777777" w:rsidTr="0093579E">
        <w:trPr>
          <w:trHeight w:val="269"/>
        </w:trPr>
        <w:tc>
          <w:tcPr>
            <w:tcW w:w="9322" w:type="dxa"/>
            <w:gridSpan w:val="2"/>
            <w:shd w:val="clear" w:color="auto" w:fill="FFFFFF" w:themeFill="background1"/>
          </w:tcPr>
          <w:p w14:paraId="3A99DFAB" w14:textId="23DE9DCE" w:rsidR="00050DAF" w:rsidRPr="00D16F66" w:rsidRDefault="00343A0A" w:rsidP="0093579E">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Wózek funkcyjny</w:t>
            </w:r>
          </w:p>
        </w:tc>
      </w:tr>
      <w:tr w:rsidR="00050DAF" w:rsidRPr="00D16F66" w14:paraId="6AA299EF" w14:textId="77777777" w:rsidTr="0093579E">
        <w:trPr>
          <w:trHeight w:val="269"/>
        </w:trPr>
        <w:tc>
          <w:tcPr>
            <w:tcW w:w="5211" w:type="dxa"/>
          </w:tcPr>
          <w:p w14:paraId="29AC1107" w14:textId="7240179B"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343A0A">
              <w:rPr>
                <w:rFonts w:ascii="Calibri Light" w:hAnsi="Calibri Light" w:cs="Calibri Light"/>
                <w:sz w:val="22"/>
                <w:szCs w:val="22"/>
              </w:rPr>
              <w:t>24</w:t>
            </w:r>
            <w:r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15F69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E44A18C" w14:textId="77777777" w:rsidTr="0093579E">
        <w:trPr>
          <w:trHeight w:val="142"/>
        </w:trPr>
        <w:tc>
          <w:tcPr>
            <w:tcW w:w="5211" w:type="dxa"/>
          </w:tcPr>
          <w:p w14:paraId="1500F2B2" w14:textId="732D16A9" w:rsidR="00050DAF" w:rsidRPr="00D16F66" w:rsidRDefault="00343A0A"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00050DAF" w:rsidRPr="00D16F66">
              <w:rPr>
                <w:rFonts w:ascii="Calibri Light" w:hAnsi="Calibri Light" w:cs="Calibri Light"/>
                <w:sz w:val="22"/>
                <w:szCs w:val="22"/>
              </w:rPr>
              <w:t xml:space="preserve">-miesięczny okres </w:t>
            </w:r>
            <w:r w:rsidR="0072610F">
              <w:rPr>
                <w:rFonts w:ascii="Calibri Light" w:hAnsi="Calibri Light" w:cs="Calibri Light"/>
                <w:sz w:val="22"/>
                <w:szCs w:val="22"/>
              </w:rPr>
              <w:t>nieodpłatnej gwarancji</w:t>
            </w:r>
            <w:r w:rsidR="00050DAF" w:rsidRPr="00D16F66">
              <w:rPr>
                <w:rFonts w:ascii="Calibri Light" w:hAnsi="Calibri Light" w:cs="Calibri Light"/>
                <w:sz w:val="22"/>
                <w:szCs w:val="22"/>
              </w:rPr>
              <w:t xml:space="preserve"> </w:t>
            </w:r>
          </w:p>
        </w:tc>
        <w:tc>
          <w:tcPr>
            <w:tcW w:w="4111" w:type="dxa"/>
          </w:tcPr>
          <w:p w14:paraId="606B450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343A0A" w:rsidRPr="00D16F66" w14:paraId="1CC25754" w14:textId="77777777" w:rsidTr="0093579E">
        <w:trPr>
          <w:trHeight w:val="142"/>
        </w:trPr>
        <w:tc>
          <w:tcPr>
            <w:tcW w:w="5211" w:type="dxa"/>
          </w:tcPr>
          <w:p w14:paraId="657AAFDC" w14:textId="7C50D7C0" w:rsidR="00343A0A" w:rsidRPr="00D16F66" w:rsidRDefault="00343A0A"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2EB97B77" w14:textId="77777777" w:rsidR="00343A0A" w:rsidRPr="00D16F66" w:rsidRDefault="00343A0A" w:rsidP="0093579E">
            <w:pPr>
              <w:widowControl/>
              <w:suppressAutoHyphens w:val="0"/>
              <w:autoSpaceDE w:val="0"/>
              <w:adjustRightInd w:val="0"/>
              <w:rPr>
                <w:rFonts w:ascii="Calibri Light" w:hAnsi="Calibri Light" w:cs="Calibri Light"/>
                <w:sz w:val="22"/>
                <w:szCs w:val="22"/>
              </w:rPr>
            </w:pPr>
          </w:p>
        </w:tc>
      </w:tr>
      <w:tr w:rsidR="00343A0A" w:rsidRPr="00D16F66" w14:paraId="48AABE2A" w14:textId="77777777" w:rsidTr="00EE1D9B">
        <w:trPr>
          <w:trHeight w:val="142"/>
        </w:trPr>
        <w:tc>
          <w:tcPr>
            <w:tcW w:w="9322" w:type="dxa"/>
            <w:gridSpan w:val="2"/>
          </w:tcPr>
          <w:p w14:paraId="7590A22E" w14:textId="26623C38"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Wózek do przewożenia pacjentów</w:t>
            </w:r>
          </w:p>
        </w:tc>
      </w:tr>
      <w:tr w:rsidR="00C714AF" w:rsidRPr="00D16F66" w14:paraId="6750C5F1" w14:textId="77777777" w:rsidTr="0093579E">
        <w:trPr>
          <w:trHeight w:val="142"/>
        </w:trPr>
        <w:tc>
          <w:tcPr>
            <w:tcW w:w="5211" w:type="dxa"/>
          </w:tcPr>
          <w:p w14:paraId="46D30E09" w14:textId="79ED2274"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9CE3840"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7AB3C8F7" w14:textId="77777777" w:rsidTr="0093579E">
        <w:trPr>
          <w:trHeight w:val="142"/>
        </w:trPr>
        <w:tc>
          <w:tcPr>
            <w:tcW w:w="5211" w:type="dxa"/>
          </w:tcPr>
          <w:p w14:paraId="3F4AF889" w14:textId="194FC3B0"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2D6621"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4D57D086" w14:textId="77777777" w:rsidTr="0093579E">
        <w:trPr>
          <w:trHeight w:val="142"/>
        </w:trPr>
        <w:tc>
          <w:tcPr>
            <w:tcW w:w="5211" w:type="dxa"/>
          </w:tcPr>
          <w:p w14:paraId="518A7EFD" w14:textId="2413010B"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493690A4"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343A0A" w:rsidRPr="00D16F66" w14:paraId="6E478A34" w14:textId="77777777" w:rsidTr="004B32F0">
        <w:trPr>
          <w:trHeight w:val="142"/>
        </w:trPr>
        <w:tc>
          <w:tcPr>
            <w:tcW w:w="9322" w:type="dxa"/>
            <w:gridSpan w:val="2"/>
          </w:tcPr>
          <w:p w14:paraId="17428726" w14:textId="259BC909"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Wózek wielofunkcyjny</w:t>
            </w:r>
          </w:p>
        </w:tc>
      </w:tr>
      <w:tr w:rsidR="00C714AF" w:rsidRPr="00D16F66" w14:paraId="5F1A354A" w14:textId="77777777" w:rsidTr="0093579E">
        <w:trPr>
          <w:trHeight w:val="142"/>
        </w:trPr>
        <w:tc>
          <w:tcPr>
            <w:tcW w:w="5211" w:type="dxa"/>
          </w:tcPr>
          <w:p w14:paraId="2DC7132A" w14:textId="4FE2F202"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370727"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05AAFC7F" w14:textId="77777777" w:rsidTr="0093579E">
        <w:trPr>
          <w:trHeight w:val="142"/>
        </w:trPr>
        <w:tc>
          <w:tcPr>
            <w:tcW w:w="5211" w:type="dxa"/>
          </w:tcPr>
          <w:p w14:paraId="3E4BB7C1" w14:textId="506B0E2B"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9D54452"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2E773E65" w14:textId="77777777" w:rsidTr="0093579E">
        <w:trPr>
          <w:trHeight w:val="142"/>
        </w:trPr>
        <w:tc>
          <w:tcPr>
            <w:tcW w:w="5211" w:type="dxa"/>
          </w:tcPr>
          <w:p w14:paraId="759CC765" w14:textId="360B607D"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1A9A59E4"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343A0A" w:rsidRPr="00D16F66" w14:paraId="73866A5E" w14:textId="77777777" w:rsidTr="00F63931">
        <w:trPr>
          <w:trHeight w:val="142"/>
        </w:trPr>
        <w:tc>
          <w:tcPr>
            <w:tcW w:w="9322" w:type="dxa"/>
            <w:gridSpan w:val="2"/>
          </w:tcPr>
          <w:p w14:paraId="3B0615FD" w14:textId="6A7DB308"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Wózek inwalidzki standardowy</w:t>
            </w:r>
          </w:p>
        </w:tc>
      </w:tr>
      <w:tr w:rsidR="00C714AF" w:rsidRPr="00D16F66" w14:paraId="768624F0" w14:textId="77777777" w:rsidTr="0093579E">
        <w:trPr>
          <w:trHeight w:val="142"/>
        </w:trPr>
        <w:tc>
          <w:tcPr>
            <w:tcW w:w="5211" w:type="dxa"/>
          </w:tcPr>
          <w:p w14:paraId="1821926E" w14:textId="20819821"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AFB5203"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7A19270B" w14:textId="77777777" w:rsidTr="0093579E">
        <w:trPr>
          <w:trHeight w:val="142"/>
        </w:trPr>
        <w:tc>
          <w:tcPr>
            <w:tcW w:w="5211" w:type="dxa"/>
          </w:tcPr>
          <w:p w14:paraId="5FA11409" w14:textId="26B5FE36"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18A84E5"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3EE1D69A" w14:textId="77777777" w:rsidTr="0093579E">
        <w:trPr>
          <w:trHeight w:val="142"/>
        </w:trPr>
        <w:tc>
          <w:tcPr>
            <w:tcW w:w="5211" w:type="dxa"/>
          </w:tcPr>
          <w:p w14:paraId="2D697C53" w14:textId="2EE61763"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42D34A9A"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343A0A" w:rsidRPr="00D16F66" w14:paraId="68F8B692" w14:textId="77777777" w:rsidTr="00A20583">
        <w:trPr>
          <w:trHeight w:val="142"/>
        </w:trPr>
        <w:tc>
          <w:tcPr>
            <w:tcW w:w="9322" w:type="dxa"/>
            <w:gridSpan w:val="2"/>
          </w:tcPr>
          <w:p w14:paraId="62155F5F" w14:textId="703F4FC6"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Pulsoksymetr Stacjonarny</w:t>
            </w:r>
          </w:p>
        </w:tc>
      </w:tr>
      <w:tr w:rsidR="00C714AF" w:rsidRPr="00D16F66" w14:paraId="7D1BB293" w14:textId="77777777" w:rsidTr="0093579E">
        <w:trPr>
          <w:trHeight w:val="142"/>
        </w:trPr>
        <w:tc>
          <w:tcPr>
            <w:tcW w:w="5211" w:type="dxa"/>
          </w:tcPr>
          <w:p w14:paraId="3E46B970" w14:textId="58C20554"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44D13C"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794A07A8" w14:textId="77777777" w:rsidTr="0093579E">
        <w:trPr>
          <w:trHeight w:val="142"/>
        </w:trPr>
        <w:tc>
          <w:tcPr>
            <w:tcW w:w="5211" w:type="dxa"/>
          </w:tcPr>
          <w:p w14:paraId="14DBC9CA" w14:textId="26534A33"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ED916BC"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02C81637" w14:textId="77777777" w:rsidTr="0093579E">
        <w:trPr>
          <w:trHeight w:val="142"/>
        </w:trPr>
        <w:tc>
          <w:tcPr>
            <w:tcW w:w="5211" w:type="dxa"/>
          </w:tcPr>
          <w:p w14:paraId="2FB941B0" w14:textId="64524278"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7119B881"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343A0A" w:rsidRPr="00D16F66" w14:paraId="6E311E73" w14:textId="77777777" w:rsidTr="007B69A3">
        <w:trPr>
          <w:trHeight w:val="142"/>
        </w:trPr>
        <w:tc>
          <w:tcPr>
            <w:tcW w:w="9322" w:type="dxa"/>
            <w:gridSpan w:val="2"/>
          </w:tcPr>
          <w:p w14:paraId="56ED71BC" w14:textId="34E4DC9D" w:rsidR="00343A0A" w:rsidRPr="00D16F66" w:rsidRDefault="00343A0A" w:rsidP="00C714AF">
            <w:pPr>
              <w:widowControl/>
              <w:suppressAutoHyphens w:val="0"/>
              <w:autoSpaceDE w:val="0"/>
              <w:adjustRightInd w:val="0"/>
              <w:jc w:val="center"/>
              <w:rPr>
                <w:rFonts w:ascii="Calibri Light" w:hAnsi="Calibri Light" w:cs="Calibri Light"/>
                <w:sz w:val="22"/>
                <w:szCs w:val="22"/>
              </w:rPr>
            </w:pPr>
            <w:r w:rsidRPr="00343A0A">
              <w:rPr>
                <w:rFonts w:ascii="Calibri Light" w:hAnsi="Calibri Light" w:cs="Calibri Light"/>
                <w:sz w:val="22"/>
                <w:szCs w:val="22"/>
              </w:rPr>
              <w:t>Ssak ratunkowy z baterią</w:t>
            </w:r>
          </w:p>
        </w:tc>
      </w:tr>
      <w:tr w:rsidR="00C714AF" w:rsidRPr="00D16F66" w14:paraId="7586915F" w14:textId="77777777" w:rsidTr="0093579E">
        <w:trPr>
          <w:trHeight w:val="142"/>
        </w:trPr>
        <w:tc>
          <w:tcPr>
            <w:tcW w:w="5211" w:type="dxa"/>
          </w:tcPr>
          <w:p w14:paraId="2FF521D9" w14:textId="088580E4"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Pr>
                <w:rFonts w:ascii="Calibri Light" w:hAnsi="Calibri Light" w:cs="Calibri Light"/>
                <w:sz w:val="22"/>
                <w:szCs w:val="22"/>
              </w:rPr>
              <w:t>24</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A2055C0"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0F051040" w14:textId="77777777" w:rsidTr="0093579E">
        <w:trPr>
          <w:trHeight w:val="142"/>
        </w:trPr>
        <w:tc>
          <w:tcPr>
            <w:tcW w:w="5211" w:type="dxa"/>
          </w:tcPr>
          <w:p w14:paraId="2984A3B6" w14:textId="04AE5205" w:rsidR="00C714AF" w:rsidRPr="00D16F66" w:rsidRDefault="00C714AF" w:rsidP="00C714A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0895169"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r w:rsidR="00C714AF" w:rsidRPr="00D16F66" w14:paraId="052D0ABF" w14:textId="77777777" w:rsidTr="0093579E">
        <w:trPr>
          <w:trHeight w:val="142"/>
        </w:trPr>
        <w:tc>
          <w:tcPr>
            <w:tcW w:w="5211" w:type="dxa"/>
          </w:tcPr>
          <w:p w14:paraId="19129E6A" w14:textId="2E8D3D38" w:rsidR="00C714AF" w:rsidRPr="00D16F66" w:rsidRDefault="00C714AF" w:rsidP="00C714AF">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p>
        </w:tc>
        <w:tc>
          <w:tcPr>
            <w:tcW w:w="4111" w:type="dxa"/>
          </w:tcPr>
          <w:p w14:paraId="7A540ABE" w14:textId="77777777" w:rsidR="00C714AF" w:rsidRPr="00D16F66" w:rsidRDefault="00C714AF" w:rsidP="00C714AF">
            <w:pPr>
              <w:widowControl/>
              <w:suppressAutoHyphens w:val="0"/>
              <w:autoSpaceDE w:val="0"/>
              <w:adjustRightInd w:val="0"/>
              <w:rPr>
                <w:rFonts w:ascii="Calibri Light" w:hAnsi="Calibri Light" w:cs="Calibri Light"/>
                <w:sz w:val="22"/>
                <w:szCs w:val="22"/>
              </w:rPr>
            </w:pPr>
          </w:p>
        </w:tc>
      </w:tr>
    </w:tbl>
    <w:p w14:paraId="1519B48E" w14:textId="67D42744" w:rsidR="008F6DDD" w:rsidRPr="00D16F66" w:rsidRDefault="008F6DDD" w:rsidP="008F6DDD">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8F6DDD" w:rsidRPr="00D16F66" w14:paraId="57DE6471" w14:textId="77777777" w:rsidTr="008C2516">
        <w:trPr>
          <w:trHeight w:val="269"/>
        </w:trPr>
        <w:tc>
          <w:tcPr>
            <w:tcW w:w="9322" w:type="dxa"/>
            <w:gridSpan w:val="2"/>
            <w:shd w:val="clear" w:color="auto" w:fill="FFFFFF" w:themeFill="background1"/>
          </w:tcPr>
          <w:p w14:paraId="1630594C" w14:textId="1F8D0F41" w:rsidR="008F6DDD" w:rsidRPr="00D16F66" w:rsidRDefault="00C714AF" w:rsidP="008C2516">
            <w:pPr>
              <w:widowControl/>
              <w:suppressAutoHyphens w:val="0"/>
              <w:autoSpaceDE w:val="0"/>
              <w:adjustRightInd w:val="0"/>
              <w:jc w:val="center"/>
              <w:rPr>
                <w:rFonts w:ascii="Calibri Light" w:hAnsi="Calibri Light" w:cs="Calibri Light"/>
                <w:sz w:val="22"/>
                <w:szCs w:val="22"/>
              </w:rPr>
            </w:pPr>
            <w:r w:rsidRPr="00C714AF">
              <w:rPr>
                <w:rFonts w:ascii="Calibri Light" w:hAnsi="Calibri Light" w:cs="Calibri Light"/>
                <w:sz w:val="22"/>
                <w:szCs w:val="22"/>
              </w:rPr>
              <w:t>Łóżka szpitalne</w:t>
            </w:r>
          </w:p>
        </w:tc>
      </w:tr>
      <w:tr w:rsidR="000A55BA" w:rsidRPr="00D16F66" w14:paraId="40F3E0BC" w14:textId="77777777" w:rsidTr="008C2516">
        <w:trPr>
          <w:trHeight w:val="269"/>
        </w:trPr>
        <w:tc>
          <w:tcPr>
            <w:tcW w:w="5211" w:type="dxa"/>
          </w:tcPr>
          <w:p w14:paraId="74BD30D4" w14:textId="474840F6"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9071D18"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259DB4CE" w14:textId="77777777" w:rsidTr="008C2516">
        <w:trPr>
          <w:trHeight w:val="142"/>
        </w:trPr>
        <w:tc>
          <w:tcPr>
            <w:tcW w:w="5211" w:type="dxa"/>
          </w:tcPr>
          <w:p w14:paraId="67015CEB" w14:textId="6DC3ECDA"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568E4B"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465111EA" w14:textId="77777777" w:rsidTr="008C2516">
        <w:trPr>
          <w:trHeight w:val="142"/>
        </w:trPr>
        <w:tc>
          <w:tcPr>
            <w:tcW w:w="5211" w:type="dxa"/>
          </w:tcPr>
          <w:p w14:paraId="2E2E0958" w14:textId="290BD27A"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7294BE3"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bl>
    <w:p w14:paraId="79F63692" w14:textId="77777777" w:rsidR="00050DAF" w:rsidRDefault="00050DAF" w:rsidP="00050DAF">
      <w:pPr>
        <w:suppressAutoHyphens w:val="0"/>
        <w:rPr>
          <w:rFonts w:ascii="Calibri" w:hAnsi="Calibri" w:cs="Calibri"/>
          <w:b/>
          <w:sz w:val="22"/>
          <w:szCs w:val="22"/>
          <w:u w:val="single"/>
        </w:rPr>
      </w:pPr>
    </w:p>
    <w:p w14:paraId="549B0260" w14:textId="6BE9D74C"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5D76A161" w14:textId="77777777" w:rsidTr="00D24392">
        <w:trPr>
          <w:trHeight w:val="269"/>
        </w:trPr>
        <w:tc>
          <w:tcPr>
            <w:tcW w:w="9322" w:type="dxa"/>
            <w:gridSpan w:val="2"/>
            <w:shd w:val="clear" w:color="auto" w:fill="FFFFFF" w:themeFill="background1"/>
          </w:tcPr>
          <w:p w14:paraId="59B70639" w14:textId="33FF36D3" w:rsidR="00C714AF" w:rsidRPr="00D16F66" w:rsidRDefault="00C714AF" w:rsidP="00D24392">
            <w:pPr>
              <w:widowControl/>
              <w:suppressAutoHyphens w:val="0"/>
              <w:autoSpaceDE w:val="0"/>
              <w:adjustRightInd w:val="0"/>
              <w:jc w:val="center"/>
              <w:rPr>
                <w:rFonts w:ascii="Calibri Light" w:hAnsi="Calibri Light" w:cs="Calibri Light"/>
                <w:sz w:val="22"/>
                <w:szCs w:val="22"/>
              </w:rPr>
            </w:pPr>
            <w:r w:rsidRPr="00C714AF">
              <w:rPr>
                <w:rFonts w:ascii="Calibri Light" w:hAnsi="Calibri Light" w:cs="Calibri Light"/>
                <w:sz w:val="22"/>
                <w:szCs w:val="22"/>
              </w:rPr>
              <w:t>1.</w:t>
            </w:r>
            <w:r w:rsidRPr="00C714AF">
              <w:rPr>
                <w:rFonts w:ascii="Calibri Light" w:hAnsi="Calibri Light" w:cs="Calibri Light"/>
                <w:sz w:val="22"/>
                <w:szCs w:val="22"/>
              </w:rPr>
              <w:tab/>
              <w:t>System ureterorenoskopii giętkiej</w:t>
            </w:r>
          </w:p>
        </w:tc>
      </w:tr>
      <w:tr w:rsidR="00C714AF" w:rsidRPr="00D16F66" w14:paraId="3265807C" w14:textId="77777777" w:rsidTr="00D24392">
        <w:trPr>
          <w:trHeight w:val="269"/>
        </w:trPr>
        <w:tc>
          <w:tcPr>
            <w:tcW w:w="5211" w:type="dxa"/>
          </w:tcPr>
          <w:p w14:paraId="2B19FCE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F08DF26"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0841B681" w14:textId="77777777" w:rsidTr="00D24392">
        <w:trPr>
          <w:trHeight w:val="142"/>
        </w:trPr>
        <w:tc>
          <w:tcPr>
            <w:tcW w:w="5211" w:type="dxa"/>
          </w:tcPr>
          <w:p w14:paraId="7AFEDA0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E003017"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550B292A" w14:textId="77777777" w:rsidTr="00D24392">
        <w:trPr>
          <w:trHeight w:val="142"/>
        </w:trPr>
        <w:tc>
          <w:tcPr>
            <w:tcW w:w="5211" w:type="dxa"/>
          </w:tcPr>
          <w:p w14:paraId="5C0325AA"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FC8CA7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2837217A" w14:textId="77777777" w:rsidR="00C714AF" w:rsidRPr="00D16F66" w:rsidRDefault="00C714AF" w:rsidP="00C714AF">
      <w:pPr>
        <w:suppressAutoHyphens w:val="0"/>
        <w:rPr>
          <w:rFonts w:ascii="Calibri" w:hAnsi="Calibri" w:cs="Calibri"/>
          <w:b/>
          <w:sz w:val="22"/>
          <w:szCs w:val="22"/>
          <w:u w:val="single"/>
        </w:rPr>
      </w:pPr>
    </w:p>
    <w:p w14:paraId="5ECAA481" w14:textId="1AB5E433"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248A1AA5" w14:textId="77777777" w:rsidTr="00D24392">
        <w:trPr>
          <w:trHeight w:val="269"/>
        </w:trPr>
        <w:tc>
          <w:tcPr>
            <w:tcW w:w="9322" w:type="dxa"/>
            <w:gridSpan w:val="2"/>
            <w:shd w:val="clear" w:color="auto" w:fill="FFFFFF" w:themeFill="background1"/>
          </w:tcPr>
          <w:p w14:paraId="1F15DB48" w14:textId="00E560BD" w:rsidR="00C714AF" w:rsidRPr="00D16F66" w:rsidRDefault="00C714AF" w:rsidP="00D24392">
            <w:pPr>
              <w:widowControl/>
              <w:suppressAutoHyphens w:val="0"/>
              <w:autoSpaceDE w:val="0"/>
              <w:adjustRightInd w:val="0"/>
              <w:jc w:val="center"/>
              <w:rPr>
                <w:rFonts w:ascii="Calibri Light" w:hAnsi="Calibri Light" w:cs="Calibri Light"/>
                <w:sz w:val="22"/>
                <w:szCs w:val="22"/>
              </w:rPr>
            </w:pPr>
            <w:r w:rsidRPr="00C714AF">
              <w:rPr>
                <w:rFonts w:ascii="Calibri Light" w:hAnsi="Calibri Light" w:cs="Calibri Light"/>
                <w:sz w:val="22"/>
                <w:szCs w:val="22"/>
              </w:rPr>
              <w:t>1.</w:t>
            </w:r>
            <w:r w:rsidRPr="00C714AF">
              <w:rPr>
                <w:rFonts w:ascii="Calibri Light" w:hAnsi="Calibri Light" w:cs="Calibri Light"/>
                <w:sz w:val="22"/>
                <w:szCs w:val="22"/>
              </w:rPr>
              <w:tab/>
              <w:t>Diatermia mono i bipolarna z funkcją zamykania dużych naczyń</w:t>
            </w:r>
          </w:p>
        </w:tc>
      </w:tr>
      <w:tr w:rsidR="00C714AF" w:rsidRPr="00D16F66" w14:paraId="5102A0AE" w14:textId="77777777" w:rsidTr="00D24392">
        <w:trPr>
          <w:trHeight w:val="269"/>
        </w:trPr>
        <w:tc>
          <w:tcPr>
            <w:tcW w:w="5211" w:type="dxa"/>
          </w:tcPr>
          <w:p w14:paraId="612CFC56"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5D96BA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77E44105" w14:textId="77777777" w:rsidTr="00D24392">
        <w:trPr>
          <w:trHeight w:val="142"/>
        </w:trPr>
        <w:tc>
          <w:tcPr>
            <w:tcW w:w="5211" w:type="dxa"/>
          </w:tcPr>
          <w:p w14:paraId="6CDB1EF5"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D3F7E7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48575CE2" w14:textId="77777777" w:rsidTr="00D24392">
        <w:trPr>
          <w:trHeight w:val="142"/>
        </w:trPr>
        <w:tc>
          <w:tcPr>
            <w:tcW w:w="5211" w:type="dxa"/>
          </w:tcPr>
          <w:p w14:paraId="0A9F6531"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FF9AC65"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5A931ACC" w14:textId="77777777" w:rsidR="00C714AF" w:rsidRPr="00D16F66" w:rsidRDefault="00C714AF" w:rsidP="00C714AF">
      <w:pPr>
        <w:suppressAutoHyphens w:val="0"/>
        <w:rPr>
          <w:rFonts w:ascii="Calibri" w:hAnsi="Calibri" w:cs="Calibri"/>
          <w:b/>
          <w:sz w:val="22"/>
          <w:szCs w:val="22"/>
          <w:u w:val="single"/>
        </w:rPr>
      </w:pPr>
    </w:p>
    <w:p w14:paraId="107DACD3" w14:textId="5D45A60F"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B65974">
        <w:rPr>
          <w:rFonts w:ascii="Calibri Light" w:hAnsi="Calibri Light" w:cs="Calibri Light"/>
          <w:b/>
          <w:bCs/>
          <w:sz w:val="22"/>
          <w:szCs w:val="22"/>
        </w:rPr>
        <w:t>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1D13B8C2" w14:textId="77777777" w:rsidTr="00D24392">
        <w:trPr>
          <w:trHeight w:val="269"/>
        </w:trPr>
        <w:tc>
          <w:tcPr>
            <w:tcW w:w="9322" w:type="dxa"/>
            <w:gridSpan w:val="2"/>
            <w:shd w:val="clear" w:color="auto" w:fill="FFFFFF" w:themeFill="background1"/>
          </w:tcPr>
          <w:p w14:paraId="405BCEA7" w14:textId="7EE24C3C" w:rsidR="00C714AF" w:rsidRPr="00D16F66" w:rsidRDefault="00B65974" w:rsidP="00D24392">
            <w:pPr>
              <w:widowControl/>
              <w:suppressAutoHyphens w:val="0"/>
              <w:autoSpaceDE w:val="0"/>
              <w:adjustRightInd w:val="0"/>
              <w:jc w:val="center"/>
              <w:rPr>
                <w:rFonts w:ascii="Calibri Light" w:hAnsi="Calibri Light" w:cs="Calibri Light"/>
                <w:sz w:val="22"/>
                <w:szCs w:val="22"/>
              </w:rPr>
            </w:pPr>
            <w:r w:rsidRPr="00B65974">
              <w:rPr>
                <w:rFonts w:ascii="Calibri Light" w:hAnsi="Calibri Light" w:cs="Calibri Light"/>
                <w:sz w:val="22"/>
                <w:szCs w:val="22"/>
              </w:rPr>
              <w:t>Aparat Rtg typu ramię C z płaskim detektorem</w:t>
            </w:r>
          </w:p>
        </w:tc>
      </w:tr>
      <w:tr w:rsidR="00C714AF" w:rsidRPr="00D16F66" w14:paraId="363CC239" w14:textId="77777777" w:rsidTr="00D24392">
        <w:trPr>
          <w:trHeight w:val="269"/>
        </w:trPr>
        <w:tc>
          <w:tcPr>
            <w:tcW w:w="5211" w:type="dxa"/>
          </w:tcPr>
          <w:p w14:paraId="18A3A705" w14:textId="5C2DEEB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w:t>
            </w:r>
            <w:r w:rsidR="00B65974">
              <w:rPr>
                <w:rFonts w:ascii="Calibri Light" w:hAnsi="Calibri Light" w:cs="Calibri Light"/>
                <w:sz w:val="22"/>
                <w:szCs w:val="22"/>
              </w:rPr>
              <w:t>36</w:t>
            </w:r>
            <w:r w:rsidRPr="00D16F66">
              <w:rPr>
                <w:rFonts w:ascii="Calibri Light" w:hAnsi="Calibri Light" w:cs="Calibri Light"/>
                <w:sz w:val="22"/>
                <w:szCs w:val="22"/>
              </w:rPr>
              <w:t xml:space="preserve">-miesięczny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94B3BAA"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5D01FF93" w14:textId="77777777" w:rsidTr="00D24392">
        <w:trPr>
          <w:trHeight w:val="142"/>
        </w:trPr>
        <w:tc>
          <w:tcPr>
            <w:tcW w:w="5211" w:type="dxa"/>
          </w:tcPr>
          <w:p w14:paraId="53F3D9E6" w14:textId="66816D17" w:rsidR="00C714AF" w:rsidRPr="00D16F66" w:rsidRDefault="00B65974"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48</w:t>
            </w:r>
            <w:r w:rsidR="00C714AF" w:rsidRPr="00D16F66">
              <w:rPr>
                <w:rFonts w:ascii="Calibri Light" w:hAnsi="Calibri Light" w:cs="Calibri Light"/>
                <w:sz w:val="22"/>
                <w:szCs w:val="22"/>
              </w:rPr>
              <w:t xml:space="preserve">-miesięczny okres </w:t>
            </w:r>
            <w:r w:rsidR="00C714AF">
              <w:rPr>
                <w:rFonts w:ascii="Calibri Light" w:hAnsi="Calibri Light" w:cs="Calibri Light"/>
                <w:sz w:val="22"/>
                <w:szCs w:val="22"/>
              </w:rPr>
              <w:t>nieodpłatnej gwarancji</w:t>
            </w:r>
            <w:r w:rsidR="00C714AF" w:rsidRPr="00D16F66">
              <w:rPr>
                <w:rFonts w:ascii="Calibri Light" w:hAnsi="Calibri Light" w:cs="Calibri Light"/>
                <w:sz w:val="22"/>
                <w:szCs w:val="22"/>
              </w:rPr>
              <w:t xml:space="preserve"> </w:t>
            </w:r>
          </w:p>
        </w:tc>
        <w:tc>
          <w:tcPr>
            <w:tcW w:w="4111" w:type="dxa"/>
          </w:tcPr>
          <w:p w14:paraId="4CFB3A8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73F39869" w14:textId="77777777" w:rsidTr="00D24392">
        <w:trPr>
          <w:trHeight w:val="142"/>
        </w:trPr>
        <w:tc>
          <w:tcPr>
            <w:tcW w:w="5211" w:type="dxa"/>
          </w:tcPr>
          <w:p w14:paraId="30B687C4" w14:textId="2A7A7D86" w:rsidR="00C714AF" w:rsidRPr="00D16F66" w:rsidRDefault="00B65974"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60</w:t>
            </w:r>
            <w:r w:rsidR="00C714AF" w:rsidRPr="00D16F66">
              <w:rPr>
                <w:rFonts w:ascii="Calibri Light" w:hAnsi="Calibri Light" w:cs="Calibri Light"/>
                <w:sz w:val="22"/>
                <w:szCs w:val="22"/>
              </w:rPr>
              <w:t xml:space="preserve">-miesięczny okres </w:t>
            </w:r>
            <w:r w:rsidR="00C714AF">
              <w:rPr>
                <w:rFonts w:ascii="Calibri Light" w:hAnsi="Calibri Light" w:cs="Calibri Light"/>
                <w:sz w:val="22"/>
                <w:szCs w:val="22"/>
              </w:rPr>
              <w:t>nieodpłatnej gwarancji</w:t>
            </w:r>
            <w:r w:rsidR="00C714AF" w:rsidRPr="00D16F66">
              <w:rPr>
                <w:rFonts w:ascii="Calibri Light" w:hAnsi="Calibri Light" w:cs="Calibri Light"/>
                <w:sz w:val="22"/>
                <w:szCs w:val="22"/>
              </w:rPr>
              <w:t xml:space="preserve"> </w:t>
            </w:r>
          </w:p>
        </w:tc>
        <w:tc>
          <w:tcPr>
            <w:tcW w:w="4111" w:type="dxa"/>
          </w:tcPr>
          <w:p w14:paraId="65832A1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632AFA57" w14:textId="77777777" w:rsidR="00C714AF" w:rsidRPr="00D16F66" w:rsidRDefault="00C714AF" w:rsidP="00C714AF">
      <w:pPr>
        <w:suppressAutoHyphens w:val="0"/>
        <w:rPr>
          <w:rFonts w:ascii="Calibri" w:hAnsi="Calibri" w:cs="Calibri"/>
          <w:b/>
          <w:sz w:val="22"/>
          <w:szCs w:val="22"/>
          <w:u w:val="single"/>
        </w:rPr>
      </w:pPr>
    </w:p>
    <w:p w14:paraId="5C8FFD6C" w14:textId="624858DC"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B65974">
        <w:rPr>
          <w:rFonts w:ascii="Calibri Light" w:hAnsi="Calibri Light" w:cs="Calibri Light"/>
          <w:b/>
          <w:bCs/>
          <w:sz w:val="22"/>
          <w:szCs w:val="22"/>
        </w:rPr>
        <w:t>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0294AB65" w14:textId="77777777" w:rsidTr="00D24392">
        <w:trPr>
          <w:trHeight w:val="269"/>
        </w:trPr>
        <w:tc>
          <w:tcPr>
            <w:tcW w:w="9322" w:type="dxa"/>
            <w:gridSpan w:val="2"/>
            <w:shd w:val="clear" w:color="auto" w:fill="FFFFFF" w:themeFill="background1"/>
          </w:tcPr>
          <w:p w14:paraId="1AF9F765" w14:textId="14CD8255" w:rsidR="00C714AF" w:rsidRPr="00D16F66" w:rsidRDefault="00B65974" w:rsidP="00D24392">
            <w:pPr>
              <w:widowControl/>
              <w:suppressAutoHyphens w:val="0"/>
              <w:autoSpaceDE w:val="0"/>
              <w:adjustRightInd w:val="0"/>
              <w:jc w:val="center"/>
              <w:rPr>
                <w:rFonts w:ascii="Calibri Light" w:hAnsi="Calibri Light" w:cs="Calibri Light"/>
                <w:sz w:val="22"/>
                <w:szCs w:val="22"/>
              </w:rPr>
            </w:pPr>
            <w:r w:rsidRPr="00B65974">
              <w:rPr>
                <w:rFonts w:ascii="Calibri Light" w:hAnsi="Calibri Light" w:cs="Calibri Light"/>
                <w:sz w:val="22"/>
                <w:szCs w:val="22"/>
              </w:rPr>
              <w:t>Sprzęt treningowy do nauczania RKO</w:t>
            </w:r>
          </w:p>
        </w:tc>
      </w:tr>
      <w:tr w:rsidR="00C714AF" w:rsidRPr="00D16F66" w14:paraId="2144676A" w14:textId="77777777" w:rsidTr="00D24392">
        <w:trPr>
          <w:trHeight w:val="269"/>
        </w:trPr>
        <w:tc>
          <w:tcPr>
            <w:tcW w:w="5211" w:type="dxa"/>
          </w:tcPr>
          <w:p w14:paraId="1C800308"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6010C5E"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7AC873A4" w14:textId="77777777" w:rsidTr="00D24392">
        <w:trPr>
          <w:trHeight w:val="142"/>
        </w:trPr>
        <w:tc>
          <w:tcPr>
            <w:tcW w:w="5211" w:type="dxa"/>
          </w:tcPr>
          <w:p w14:paraId="58400B53"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BFF436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3FC3BF35" w14:textId="77777777" w:rsidTr="00D24392">
        <w:trPr>
          <w:trHeight w:val="142"/>
        </w:trPr>
        <w:tc>
          <w:tcPr>
            <w:tcW w:w="5211" w:type="dxa"/>
          </w:tcPr>
          <w:p w14:paraId="77095C8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D2E9981"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538B29D2" w14:textId="77777777" w:rsidR="00C714AF" w:rsidRPr="00D16F66" w:rsidRDefault="00C714AF" w:rsidP="00C714AF">
      <w:pPr>
        <w:suppressAutoHyphens w:val="0"/>
        <w:rPr>
          <w:rFonts w:ascii="Calibri" w:hAnsi="Calibri" w:cs="Calibri"/>
          <w:b/>
          <w:sz w:val="22"/>
          <w:szCs w:val="22"/>
          <w:u w:val="single"/>
        </w:rPr>
      </w:pPr>
    </w:p>
    <w:p w14:paraId="58C822E8" w14:textId="499770D6"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B65974">
        <w:rPr>
          <w:rFonts w:ascii="Calibri Light" w:hAnsi="Calibri Light" w:cs="Calibri Light"/>
          <w:b/>
          <w:bCs/>
          <w:sz w:val="22"/>
          <w:szCs w:val="22"/>
        </w:rPr>
        <w:t>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60F1D03A" w14:textId="77777777" w:rsidTr="00D24392">
        <w:trPr>
          <w:trHeight w:val="269"/>
        </w:trPr>
        <w:tc>
          <w:tcPr>
            <w:tcW w:w="9322" w:type="dxa"/>
            <w:gridSpan w:val="2"/>
            <w:shd w:val="clear" w:color="auto" w:fill="FFFFFF" w:themeFill="background1"/>
          </w:tcPr>
          <w:p w14:paraId="10EFF760" w14:textId="10DD3623" w:rsidR="00C714AF" w:rsidRPr="00D16F66" w:rsidRDefault="00B65974" w:rsidP="00D24392">
            <w:pPr>
              <w:widowControl/>
              <w:suppressAutoHyphens w:val="0"/>
              <w:autoSpaceDE w:val="0"/>
              <w:adjustRightInd w:val="0"/>
              <w:jc w:val="center"/>
              <w:rPr>
                <w:rFonts w:ascii="Calibri Light" w:hAnsi="Calibri Light" w:cs="Calibri Light"/>
                <w:sz w:val="22"/>
                <w:szCs w:val="22"/>
              </w:rPr>
            </w:pPr>
            <w:r w:rsidRPr="00B65974">
              <w:rPr>
                <w:rFonts w:ascii="Calibri Light" w:hAnsi="Calibri Light" w:cs="Calibri Light"/>
                <w:sz w:val="22"/>
                <w:szCs w:val="22"/>
              </w:rPr>
              <w:t>Monitor pacjenta z czujnikiem SpO2 GE i drukarką</w:t>
            </w:r>
          </w:p>
        </w:tc>
      </w:tr>
      <w:tr w:rsidR="00C714AF" w:rsidRPr="00D16F66" w14:paraId="3A29EF51" w14:textId="77777777" w:rsidTr="00D24392">
        <w:trPr>
          <w:trHeight w:val="269"/>
        </w:trPr>
        <w:tc>
          <w:tcPr>
            <w:tcW w:w="5211" w:type="dxa"/>
          </w:tcPr>
          <w:p w14:paraId="37CE1D4F"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9472A2D"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515AC19C" w14:textId="77777777" w:rsidTr="00D24392">
        <w:trPr>
          <w:trHeight w:val="142"/>
        </w:trPr>
        <w:tc>
          <w:tcPr>
            <w:tcW w:w="5211" w:type="dxa"/>
          </w:tcPr>
          <w:p w14:paraId="75CED0B6"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A29D19A"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7C0D1FCF" w14:textId="77777777" w:rsidR="00C714AF" w:rsidRPr="00D16F66" w:rsidRDefault="00C714AF" w:rsidP="00C714AF">
      <w:pPr>
        <w:suppressAutoHyphens w:val="0"/>
        <w:rPr>
          <w:rFonts w:ascii="Calibri" w:hAnsi="Calibri" w:cs="Calibri"/>
          <w:b/>
          <w:sz w:val="22"/>
          <w:szCs w:val="22"/>
          <w:u w:val="single"/>
        </w:rPr>
      </w:pPr>
    </w:p>
    <w:p w14:paraId="243A116F" w14:textId="081E7D21" w:rsidR="00C714AF" w:rsidRPr="00D16F66" w:rsidRDefault="00C714AF" w:rsidP="00C714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764D6C">
        <w:rPr>
          <w:rFonts w:ascii="Calibri Light" w:hAnsi="Calibri Light" w:cs="Calibri Light"/>
          <w:b/>
          <w:bCs/>
          <w:sz w:val="22"/>
          <w:szCs w:val="22"/>
        </w:rPr>
        <w:t>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C714AF" w:rsidRPr="00D16F66" w14:paraId="51F9DD16" w14:textId="77777777" w:rsidTr="00D24392">
        <w:trPr>
          <w:trHeight w:val="269"/>
        </w:trPr>
        <w:tc>
          <w:tcPr>
            <w:tcW w:w="9322" w:type="dxa"/>
            <w:gridSpan w:val="2"/>
            <w:shd w:val="clear" w:color="auto" w:fill="FFFFFF" w:themeFill="background1"/>
          </w:tcPr>
          <w:p w14:paraId="62BB996D" w14:textId="056F36E6" w:rsidR="00C714AF" w:rsidRPr="00D16F66" w:rsidRDefault="00764D6C" w:rsidP="00D24392">
            <w:pPr>
              <w:widowControl/>
              <w:suppressAutoHyphens w:val="0"/>
              <w:autoSpaceDE w:val="0"/>
              <w:adjustRightInd w:val="0"/>
              <w:jc w:val="center"/>
              <w:rPr>
                <w:rFonts w:ascii="Calibri Light" w:hAnsi="Calibri Light" w:cs="Calibri Light"/>
                <w:sz w:val="22"/>
                <w:szCs w:val="22"/>
              </w:rPr>
            </w:pPr>
            <w:r w:rsidRPr="00764D6C">
              <w:rPr>
                <w:rFonts w:ascii="Calibri Light" w:hAnsi="Calibri Light" w:cs="Calibri Light"/>
                <w:sz w:val="22"/>
                <w:szCs w:val="22"/>
              </w:rPr>
              <w:t>Automatyczny Zewnętrzny Defibrylator AED</w:t>
            </w:r>
          </w:p>
        </w:tc>
      </w:tr>
      <w:tr w:rsidR="00C714AF" w:rsidRPr="00D16F66" w14:paraId="76E8A4A5" w14:textId="77777777" w:rsidTr="00D24392">
        <w:trPr>
          <w:trHeight w:val="269"/>
        </w:trPr>
        <w:tc>
          <w:tcPr>
            <w:tcW w:w="5211" w:type="dxa"/>
          </w:tcPr>
          <w:p w14:paraId="79A383CF"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1048ED8"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1F4B8A26" w14:textId="77777777" w:rsidTr="00D24392">
        <w:trPr>
          <w:trHeight w:val="142"/>
        </w:trPr>
        <w:tc>
          <w:tcPr>
            <w:tcW w:w="5211" w:type="dxa"/>
          </w:tcPr>
          <w:p w14:paraId="56014646"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9F1E0D9"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r w:rsidR="00C714AF" w:rsidRPr="00D16F66" w14:paraId="4F6AB6D2" w14:textId="77777777" w:rsidTr="00D24392">
        <w:trPr>
          <w:trHeight w:val="142"/>
        </w:trPr>
        <w:tc>
          <w:tcPr>
            <w:tcW w:w="5211" w:type="dxa"/>
          </w:tcPr>
          <w:p w14:paraId="2FFF98D1"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B964890" w14:textId="77777777" w:rsidR="00C714AF" w:rsidRPr="00D16F66" w:rsidRDefault="00C714AF" w:rsidP="00D24392">
            <w:pPr>
              <w:widowControl/>
              <w:suppressAutoHyphens w:val="0"/>
              <w:autoSpaceDE w:val="0"/>
              <w:adjustRightInd w:val="0"/>
              <w:rPr>
                <w:rFonts w:ascii="Calibri Light" w:hAnsi="Calibri Light" w:cs="Calibri Light"/>
                <w:sz w:val="22"/>
                <w:szCs w:val="22"/>
              </w:rPr>
            </w:pPr>
          </w:p>
        </w:tc>
      </w:tr>
    </w:tbl>
    <w:p w14:paraId="4BF46F87" w14:textId="77777777" w:rsidR="00C714AF" w:rsidRPr="00D16F66" w:rsidRDefault="00C714AF" w:rsidP="00C714AF">
      <w:pPr>
        <w:suppressAutoHyphens w:val="0"/>
        <w:rPr>
          <w:rFonts w:ascii="Calibri" w:hAnsi="Calibri" w:cs="Calibri"/>
          <w:b/>
          <w:sz w:val="22"/>
          <w:szCs w:val="22"/>
          <w:u w:val="single"/>
        </w:rPr>
      </w:pPr>
    </w:p>
    <w:p w14:paraId="4139771A" w14:textId="77777777" w:rsidR="00C714AF" w:rsidRPr="00D16F66" w:rsidRDefault="00C714AF" w:rsidP="00050DAF">
      <w:pPr>
        <w:suppressAutoHyphens w:val="0"/>
        <w:rPr>
          <w:rFonts w:ascii="Calibri" w:hAnsi="Calibri" w:cs="Calibri"/>
          <w:b/>
          <w:sz w:val="22"/>
          <w:szCs w:val="22"/>
          <w:u w:val="single"/>
        </w:rPr>
      </w:pPr>
    </w:p>
    <w:p w14:paraId="31F5BA99" w14:textId="2837AF02" w:rsidR="000F2458" w:rsidRPr="00D16F66" w:rsidRDefault="000F2458" w:rsidP="00B306EF">
      <w:pPr>
        <w:spacing w:line="100" w:lineRule="atLeast"/>
        <w:jc w:val="both"/>
        <w:rPr>
          <w:rFonts w:ascii="Times New Roman" w:eastAsia="Times New Roman" w:hAnsi="Times New Roman" w:cs="Times New Roman"/>
          <w:color w:val="auto"/>
          <w:sz w:val="22"/>
          <w:szCs w:val="22"/>
          <w:lang w:eastAsia="pl-PL" w:bidi="pl-PL"/>
        </w:rPr>
      </w:pPr>
      <w:r w:rsidRPr="00D16F66">
        <w:rPr>
          <w:rFonts w:ascii="Times New Roman" w:hAnsi="Times New Roman" w:cs="Times New Roman"/>
          <w:sz w:val="22"/>
          <w:szCs w:val="22"/>
        </w:rPr>
        <w:t xml:space="preserve">W przypadku błędnego wypełnienia oferty w zakresie </w:t>
      </w:r>
      <w:r w:rsidR="00424DAA" w:rsidRPr="00D16F66">
        <w:rPr>
          <w:rFonts w:ascii="Times New Roman" w:hAnsi="Times New Roman" w:cs="Times New Roman"/>
          <w:sz w:val="22"/>
          <w:szCs w:val="22"/>
        </w:rPr>
        <w:t>Termin</w:t>
      </w:r>
      <w:r w:rsidRPr="00D16F66">
        <w:rPr>
          <w:rFonts w:ascii="Times New Roman" w:hAnsi="Times New Roman" w:cs="Times New Roman"/>
          <w:sz w:val="22"/>
          <w:szCs w:val="22"/>
        </w:rPr>
        <w:t xml:space="preserve"> </w:t>
      </w:r>
      <w:r w:rsidR="0072610F">
        <w:rPr>
          <w:rFonts w:ascii="Times New Roman" w:hAnsi="Times New Roman" w:cs="Times New Roman"/>
          <w:sz w:val="22"/>
          <w:szCs w:val="22"/>
        </w:rPr>
        <w:t>nieodpłatnej gwarancji</w:t>
      </w:r>
      <w:r w:rsidRPr="00D16F66">
        <w:rPr>
          <w:rFonts w:ascii="Times New Roman" w:hAnsi="Times New Roman" w:cs="Times New Roman"/>
          <w:sz w:val="22"/>
          <w:szCs w:val="22"/>
        </w:rPr>
        <w:t xml:space="preserve"> (niezgodnie z zaleceniami Zamawiającego, np. brak wskazania </w:t>
      </w:r>
      <w:r w:rsidR="00424DAA" w:rsidRPr="00D16F66">
        <w:rPr>
          <w:rFonts w:ascii="Times New Roman" w:hAnsi="Times New Roman" w:cs="Times New Roman"/>
          <w:sz w:val="22"/>
          <w:szCs w:val="22"/>
        </w:rPr>
        <w:t>Termin</w:t>
      </w:r>
      <w:r w:rsidRPr="00D16F66">
        <w:rPr>
          <w:rFonts w:ascii="Times New Roman" w:hAnsi="Times New Roman" w:cs="Times New Roman"/>
          <w:sz w:val="22"/>
          <w:szCs w:val="22"/>
        </w:rPr>
        <w:t xml:space="preserve"> </w:t>
      </w:r>
      <w:r w:rsidR="0072610F">
        <w:rPr>
          <w:rFonts w:ascii="Times New Roman" w:hAnsi="Times New Roman" w:cs="Times New Roman"/>
          <w:sz w:val="22"/>
          <w:szCs w:val="22"/>
        </w:rPr>
        <w:t>nieodpłatnej gwarancji</w:t>
      </w:r>
      <w:r w:rsidRPr="00D16F66">
        <w:rPr>
          <w:rFonts w:ascii="Times New Roman" w:hAnsi="Times New Roman" w:cs="Times New Roman"/>
          <w:sz w:val="22"/>
          <w:szCs w:val="22"/>
        </w:rPr>
        <w:t xml:space="preserve">) oferta otrzyma 0 pkt w tym kryterium, a jako deklarowany okres </w:t>
      </w:r>
      <w:r w:rsidR="0072610F">
        <w:rPr>
          <w:rFonts w:ascii="Times New Roman" w:hAnsi="Times New Roman" w:cs="Times New Roman"/>
          <w:sz w:val="22"/>
          <w:szCs w:val="22"/>
        </w:rPr>
        <w:t>nieodpłatnej gwarancji</w:t>
      </w:r>
      <w:r w:rsidR="005A6C8F" w:rsidRPr="00D16F66">
        <w:rPr>
          <w:rFonts w:ascii="Times New Roman" w:hAnsi="Times New Roman" w:cs="Times New Roman"/>
          <w:sz w:val="22"/>
          <w:szCs w:val="22"/>
        </w:rPr>
        <w:t xml:space="preserve"> zostanie przyjęty </w:t>
      </w:r>
      <w:r w:rsidR="00983FCD" w:rsidRPr="00D16F66">
        <w:rPr>
          <w:rFonts w:ascii="Times New Roman" w:hAnsi="Times New Roman" w:cs="Times New Roman"/>
          <w:sz w:val="22"/>
          <w:szCs w:val="22"/>
        </w:rPr>
        <w:t xml:space="preserve">minimalny </w:t>
      </w:r>
      <w:r w:rsidR="005A6C8F" w:rsidRPr="00D16F66">
        <w:rPr>
          <w:rFonts w:ascii="Times New Roman" w:hAnsi="Times New Roman" w:cs="Times New Roman"/>
          <w:sz w:val="22"/>
          <w:szCs w:val="22"/>
        </w:rPr>
        <w:t xml:space="preserve">okres </w:t>
      </w:r>
      <w:r w:rsidR="0072610F">
        <w:rPr>
          <w:rFonts w:ascii="Times New Roman" w:hAnsi="Times New Roman" w:cs="Times New Roman"/>
          <w:sz w:val="22"/>
          <w:szCs w:val="22"/>
        </w:rPr>
        <w:t>nieodpłatnej gwarancji</w:t>
      </w:r>
      <w:r w:rsidR="00983FCD" w:rsidRPr="00D16F66">
        <w:rPr>
          <w:rFonts w:ascii="Times New Roman" w:hAnsi="Times New Roman" w:cs="Times New Roman"/>
          <w:sz w:val="22"/>
          <w:szCs w:val="22"/>
        </w:rPr>
        <w:t xml:space="preserve"> wskazany w OPZ</w:t>
      </w:r>
      <w:r w:rsidRPr="00D16F66">
        <w:rPr>
          <w:rFonts w:ascii="Times New Roman" w:hAnsi="Times New Roman" w:cs="Times New Roman"/>
          <w:sz w:val="22"/>
          <w:szCs w:val="22"/>
        </w:rPr>
        <w:t>.</w:t>
      </w:r>
    </w:p>
    <w:p w14:paraId="3B04403F" w14:textId="77777777" w:rsidR="00CC0A87" w:rsidRPr="00D16F66" w:rsidRDefault="00CC0A87" w:rsidP="008446E1">
      <w:pPr>
        <w:jc w:val="both"/>
        <w:rPr>
          <w:rFonts w:ascii="Times New Roman" w:hAnsi="Times New Roman" w:cs="Times New Roman"/>
          <w:color w:val="auto"/>
          <w:sz w:val="16"/>
          <w:szCs w:val="16"/>
        </w:rPr>
      </w:pPr>
    </w:p>
    <w:p w14:paraId="2D21815C" w14:textId="1D146BEB" w:rsidR="004510C5" w:rsidRPr="00D16F66" w:rsidRDefault="002E7AB6" w:rsidP="00B5608D">
      <w:pPr>
        <w:numPr>
          <w:ilvl w:val="1"/>
          <w:numId w:val="2"/>
        </w:numPr>
        <w:spacing w:before="240"/>
        <w:jc w:val="both"/>
        <w:rPr>
          <w:rFonts w:ascii="Times New Roman" w:hAnsi="Times New Roman" w:cs="Times New Roman"/>
          <w:color w:val="auto"/>
          <w:sz w:val="22"/>
          <w:szCs w:val="22"/>
        </w:rPr>
      </w:pPr>
      <w:r>
        <w:rPr>
          <w:rFonts w:ascii="Times New Roman" w:hAnsi="Times New Roman" w:cs="Times New Roman"/>
          <w:color w:val="auto"/>
          <w:sz w:val="22"/>
          <w:szCs w:val="22"/>
        </w:rPr>
        <w:t>Wykonawca oferuje skrócenie wymaganego t</w:t>
      </w:r>
      <w:r w:rsidR="0045371C" w:rsidRPr="00D16F66">
        <w:rPr>
          <w:rFonts w:ascii="Times New Roman" w:hAnsi="Times New Roman" w:cs="Times New Roman"/>
          <w:color w:val="auto"/>
          <w:sz w:val="22"/>
          <w:szCs w:val="22"/>
        </w:rPr>
        <w:t>ermin</w:t>
      </w:r>
      <w:r>
        <w:rPr>
          <w:rFonts w:ascii="Times New Roman" w:hAnsi="Times New Roman" w:cs="Times New Roman"/>
          <w:color w:val="auto"/>
          <w:sz w:val="22"/>
          <w:szCs w:val="22"/>
        </w:rPr>
        <w:t>u</w:t>
      </w:r>
      <w:r w:rsidR="0045371C" w:rsidRPr="00D16F66">
        <w:rPr>
          <w:rFonts w:ascii="Times New Roman" w:hAnsi="Times New Roman" w:cs="Times New Roman"/>
          <w:color w:val="auto"/>
          <w:sz w:val="22"/>
          <w:szCs w:val="22"/>
        </w:rPr>
        <w:t xml:space="preserve"> </w:t>
      </w:r>
      <w:r w:rsidR="00C02E0E" w:rsidRPr="00D16F66">
        <w:rPr>
          <w:rFonts w:ascii="Times New Roman" w:hAnsi="Times New Roman" w:cs="Times New Roman"/>
          <w:color w:val="auto"/>
          <w:sz w:val="22"/>
          <w:szCs w:val="22"/>
        </w:rPr>
        <w:t>realizacji zamówienia</w:t>
      </w:r>
      <w:r w:rsidR="00BF31C8" w:rsidRPr="00D16F66">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do dnia 15 czerwca 2026 r. </w:t>
      </w:r>
      <w:r w:rsidR="00BF31C8" w:rsidRPr="00D16F66">
        <w:rPr>
          <w:rFonts w:ascii="Times New Roman" w:hAnsi="Times New Roman" w:cs="Times New Roman"/>
          <w:color w:val="auto"/>
          <w:sz w:val="22"/>
          <w:szCs w:val="22"/>
        </w:rPr>
        <w:t>dla oferowanego pakietu</w:t>
      </w:r>
      <w:r>
        <w:rPr>
          <w:rFonts w:ascii="Times New Roman" w:hAnsi="Times New Roman" w:cs="Times New Roman"/>
          <w:color w:val="auto"/>
          <w:sz w:val="22"/>
          <w:szCs w:val="22"/>
        </w:rPr>
        <w:t xml:space="preserve"> o następującą ilość dni roboczych:</w:t>
      </w:r>
      <w:r w:rsidR="0046670C">
        <w:rPr>
          <w:rStyle w:val="Odwoanieprzypisudolnego"/>
          <w:rFonts w:ascii="Times New Roman" w:hAnsi="Times New Roman" w:cs="Times New Roman"/>
          <w:color w:val="auto"/>
          <w:sz w:val="22"/>
          <w:szCs w:val="22"/>
        </w:rPr>
        <w:footnoteReference w:id="4"/>
      </w:r>
    </w:p>
    <w:p w14:paraId="42AB2664" w14:textId="77777777" w:rsidR="00713902" w:rsidRPr="00D16F66" w:rsidRDefault="00713902" w:rsidP="00755378">
      <w:pPr>
        <w:widowControl/>
        <w:suppressAutoHyphens w:val="0"/>
        <w:autoSpaceDN w:val="0"/>
        <w:spacing w:before="240" w:line="360" w:lineRule="auto"/>
        <w:ind w:left="360"/>
        <w:textAlignment w:val="baseline"/>
        <w:rPr>
          <w:rFonts w:ascii="Verdana" w:hAnsi="Verdana"/>
          <w:b/>
          <w:bCs/>
          <w:sz w:val="18"/>
          <w:szCs w:val="18"/>
        </w:rPr>
      </w:pPr>
      <w:r w:rsidRPr="00D16F66">
        <w:rPr>
          <w:rFonts w:ascii="Calibri Light" w:hAnsi="Calibri Light" w:cs="Calibri Light"/>
          <w:b/>
          <w:bCs/>
          <w:sz w:val="22"/>
          <w:szCs w:val="22"/>
        </w:rPr>
        <w:lastRenderedPageBreak/>
        <w:t>Zadanie częściowe nr 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2531A279" w14:textId="77777777" w:rsidTr="0093579E">
        <w:trPr>
          <w:trHeight w:val="269"/>
        </w:trPr>
        <w:tc>
          <w:tcPr>
            <w:tcW w:w="9322" w:type="dxa"/>
            <w:gridSpan w:val="2"/>
            <w:shd w:val="clear" w:color="auto" w:fill="FFFFFF" w:themeFill="background1"/>
            <w:vAlign w:val="center"/>
          </w:tcPr>
          <w:p w14:paraId="3AECB03B" w14:textId="674C379E"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Aparat Rtg typu telekomando</w:t>
            </w:r>
          </w:p>
        </w:tc>
      </w:tr>
      <w:tr w:rsidR="00713902" w:rsidRPr="00D16F66" w14:paraId="3F9B1549" w14:textId="77777777" w:rsidTr="0093579E">
        <w:trPr>
          <w:trHeight w:val="269"/>
        </w:trPr>
        <w:tc>
          <w:tcPr>
            <w:tcW w:w="5211" w:type="dxa"/>
          </w:tcPr>
          <w:p w14:paraId="7C32CA07" w14:textId="172814FC" w:rsidR="00713902"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37D7916" w14:textId="77777777" w:rsidR="00713902" w:rsidRPr="00D16F66" w:rsidRDefault="00713902" w:rsidP="0093579E">
            <w:pPr>
              <w:widowControl/>
              <w:suppressAutoHyphens w:val="0"/>
              <w:autoSpaceDE w:val="0"/>
              <w:adjustRightInd w:val="0"/>
              <w:rPr>
                <w:rFonts w:ascii="Calibri Light" w:hAnsi="Calibri Light" w:cs="Calibri Light"/>
                <w:sz w:val="22"/>
                <w:szCs w:val="22"/>
              </w:rPr>
            </w:pPr>
          </w:p>
        </w:tc>
      </w:tr>
      <w:tr w:rsidR="00713902" w:rsidRPr="00D16F66" w14:paraId="16FC4335" w14:textId="77777777" w:rsidTr="0093579E">
        <w:trPr>
          <w:trHeight w:val="269"/>
        </w:trPr>
        <w:tc>
          <w:tcPr>
            <w:tcW w:w="9322" w:type="dxa"/>
            <w:gridSpan w:val="2"/>
            <w:shd w:val="clear" w:color="auto" w:fill="FFFFFF" w:themeFill="background1"/>
          </w:tcPr>
          <w:p w14:paraId="3B8C789F" w14:textId="3CF73192"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Aparat Rtg</w:t>
            </w:r>
          </w:p>
        </w:tc>
      </w:tr>
      <w:tr w:rsidR="00E1545F" w:rsidRPr="00D16F66" w14:paraId="50615772" w14:textId="77777777" w:rsidTr="0093579E">
        <w:trPr>
          <w:trHeight w:val="269"/>
        </w:trPr>
        <w:tc>
          <w:tcPr>
            <w:tcW w:w="5211" w:type="dxa"/>
          </w:tcPr>
          <w:p w14:paraId="25F2C5F4" w14:textId="71AAA1AE" w:rsidR="00E1545F"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6DA0E440"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r w:rsidR="00713902" w:rsidRPr="00D16F66" w14:paraId="43E91F92" w14:textId="77777777" w:rsidTr="0093579E">
        <w:trPr>
          <w:trHeight w:val="269"/>
        </w:trPr>
        <w:tc>
          <w:tcPr>
            <w:tcW w:w="9322" w:type="dxa"/>
            <w:gridSpan w:val="2"/>
            <w:shd w:val="clear" w:color="auto" w:fill="FFFFFF" w:themeFill="background1"/>
          </w:tcPr>
          <w:p w14:paraId="006F2B9F" w14:textId="6933F444"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System AI Telekonsultacji</w:t>
            </w:r>
          </w:p>
        </w:tc>
      </w:tr>
      <w:tr w:rsidR="00E1545F" w:rsidRPr="00D16F66" w14:paraId="39C948ED" w14:textId="77777777" w:rsidTr="0093579E">
        <w:trPr>
          <w:trHeight w:val="269"/>
        </w:trPr>
        <w:tc>
          <w:tcPr>
            <w:tcW w:w="5211" w:type="dxa"/>
          </w:tcPr>
          <w:p w14:paraId="0413CA11" w14:textId="1B18AE4A" w:rsidR="00E1545F"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063BA8D9" w14:textId="77777777" w:rsidR="00E1545F" w:rsidRPr="00D16F66" w:rsidRDefault="00E1545F" w:rsidP="0093579E">
            <w:pPr>
              <w:widowControl/>
              <w:suppressAutoHyphens w:val="0"/>
              <w:autoSpaceDE w:val="0"/>
              <w:adjustRightInd w:val="0"/>
              <w:rPr>
                <w:rFonts w:ascii="Calibri Light" w:hAnsi="Calibri Light" w:cs="Calibri Light"/>
                <w:sz w:val="22"/>
                <w:szCs w:val="22"/>
              </w:rPr>
            </w:pPr>
          </w:p>
        </w:tc>
      </w:tr>
    </w:tbl>
    <w:p w14:paraId="18597AEF"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3A62A90" w14:textId="77777777" w:rsidTr="0093579E">
        <w:trPr>
          <w:trHeight w:val="269"/>
        </w:trPr>
        <w:tc>
          <w:tcPr>
            <w:tcW w:w="9322" w:type="dxa"/>
            <w:gridSpan w:val="2"/>
            <w:shd w:val="clear" w:color="auto" w:fill="FFFFFF" w:themeFill="background1"/>
          </w:tcPr>
          <w:p w14:paraId="4476263F" w14:textId="0986C41F"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System Robotycznej Chirurgii Urologicznej</w:t>
            </w:r>
          </w:p>
        </w:tc>
      </w:tr>
      <w:tr w:rsidR="00B1257F" w:rsidRPr="00D16F66" w14:paraId="72136B6E" w14:textId="77777777" w:rsidTr="0093579E">
        <w:trPr>
          <w:trHeight w:val="269"/>
        </w:trPr>
        <w:tc>
          <w:tcPr>
            <w:tcW w:w="5211" w:type="dxa"/>
          </w:tcPr>
          <w:p w14:paraId="2493BBAA" w14:textId="4F2691D7" w:rsidR="00B1257F"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52932586"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713902" w:rsidRPr="00D16F66" w14:paraId="0FCD64AD" w14:textId="77777777" w:rsidTr="0093579E">
        <w:trPr>
          <w:trHeight w:val="269"/>
        </w:trPr>
        <w:tc>
          <w:tcPr>
            <w:tcW w:w="9322" w:type="dxa"/>
            <w:gridSpan w:val="2"/>
            <w:shd w:val="clear" w:color="auto" w:fill="FFFFFF" w:themeFill="background1"/>
          </w:tcPr>
          <w:p w14:paraId="7CA98E84" w14:textId="4F9B5EBB"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Uniwersalny stół operacyjny do chirurgii precyzyjnej  z wyposażeniem</w:t>
            </w:r>
          </w:p>
        </w:tc>
      </w:tr>
      <w:tr w:rsidR="00B1257F" w:rsidRPr="00D16F66" w14:paraId="3D3A43AA" w14:textId="77777777" w:rsidTr="0093579E">
        <w:trPr>
          <w:trHeight w:val="269"/>
        </w:trPr>
        <w:tc>
          <w:tcPr>
            <w:tcW w:w="5211" w:type="dxa"/>
          </w:tcPr>
          <w:p w14:paraId="228B1583" w14:textId="76D00E14" w:rsidR="00B1257F"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CC50414"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bl>
    <w:p w14:paraId="4771572A"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75C6FBBE" w14:textId="77777777" w:rsidTr="0093579E">
        <w:trPr>
          <w:trHeight w:val="269"/>
        </w:trPr>
        <w:tc>
          <w:tcPr>
            <w:tcW w:w="9322" w:type="dxa"/>
            <w:gridSpan w:val="2"/>
            <w:shd w:val="clear" w:color="auto" w:fill="FFFFFF" w:themeFill="background1"/>
          </w:tcPr>
          <w:p w14:paraId="6229B9BA" w14:textId="3C62E0A9" w:rsidR="00713902" w:rsidRPr="00965A93" w:rsidRDefault="007A1EC8"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Łóżko szpitalne</w:t>
            </w:r>
          </w:p>
        </w:tc>
      </w:tr>
      <w:tr w:rsidR="00AB4556" w:rsidRPr="00D16F66" w14:paraId="528753CB" w14:textId="77777777" w:rsidTr="0093579E">
        <w:trPr>
          <w:trHeight w:val="269"/>
        </w:trPr>
        <w:tc>
          <w:tcPr>
            <w:tcW w:w="5211" w:type="dxa"/>
          </w:tcPr>
          <w:p w14:paraId="36E7DFED" w14:textId="21BC397C" w:rsidR="00AB4556"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7886480F" w14:textId="77777777" w:rsidR="00AB4556" w:rsidRPr="00D16F66" w:rsidRDefault="00AB4556" w:rsidP="0093579E">
            <w:pPr>
              <w:widowControl/>
              <w:suppressAutoHyphens w:val="0"/>
              <w:autoSpaceDE w:val="0"/>
              <w:adjustRightInd w:val="0"/>
              <w:rPr>
                <w:rFonts w:ascii="Calibri Light" w:hAnsi="Calibri Light" w:cs="Calibri Light"/>
                <w:sz w:val="22"/>
                <w:szCs w:val="22"/>
              </w:rPr>
            </w:pPr>
          </w:p>
        </w:tc>
      </w:tr>
      <w:tr w:rsidR="007A1EC8" w:rsidRPr="00D16F66" w14:paraId="2036A4AA" w14:textId="77777777" w:rsidTr="00E02ED1">
        <w:trPr>
          <w:trHeight w:val="269"/>
        </w:trPr>
        <w:tc>
          <w:tcPr>
            <w:tcW w:w="9322" w:type="dxa"/>
            <w:gridSpan w:val="2"/>
          </w:tcPr>
          <w:p w14:paraId="456DCBF7" w14:textId="38F7D65A" w:rsidR="007A1EC8" w:rsidRPr="00965A93" w:rsidRDefault="007A1EC8" w:rsidP="007A1EC8">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do przewożenia chorych</w:t>
            </w:r>
          </w:p>
        </w:tc>
      </w:tr>
      <w:tr w:rsidR="00A047BF" w:rsidRPr="00D16F66" w14:paraId="418CC3F5" w14:textId="77777777" w:rsidTr="0093579E">
        <w:trPr>
          <w:trHeight w:val="269"/>
        </w:trPr>
        <w:tc>
          <w:tcPr>
            <w:tcW w:w="5211" w:type="dxa"/>
          </w:tcPr>
          <w:p w14:paraId="6A18306C" w14:textId="14C0E735" w:rsidR="00A047BF" w:rsidRPr="00D16F66" w:rsidRDefault="00965A93" w:rsidP="00A047B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D069B9E" w14:textId="77777777" w:rsidR="00A047BF" w:rsidRPr="00D16F66" w:rsidRDefault="00A047BF" w:rsidP="00A047BF">
            <w:pPr>
              <w:widowControl/>
              <w:suppressAutoHyphens w:val="0"/>
              <w:autoSpaceDE w:val="0"/>
              <w:adjustRightInd w:val="0"/>
              <w:rPr>
                <w:rFonts w:ascii="Calibri Light" w:hAnsi="Calibri Light" w:cs="Calibri Light"/>
                <w:sz w:val="22"/>
                <w:szCs w:val="22"/>
              </w:rPr>
            </w:pPr>
          </w:p>
        </w:tc>
      </w:tr>
      <w:tr w:rsidR="007A1EC8" w:rsidRPr="00D16F66" w14:paraId="00769923" w14:textId="77777777" w:rsidTr="005E3449">
        <w:trPr>
          <w:trHeight w:val="269"/>
        </w:trPr>
        <w:tc>
          <w:tcPr>
            <w:tcW w:w="9322" w:type="dxa"/>
            <w:gridSpan w:val="2"/>
          </w:tcPr>
          <w:p w14:paraId="0DC95961" w14:textId="615D7469" w:rsidR="007A1EC8" w:rsidRPr="00965A93" w:rsidRDefault="007A1EC8" w:rsidP="007A1EC8">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Dwukolumnowy wózek do transportu pacjenta</w:t>
            </w:r>
          </w:p>
        </w:tc>
      </w:tr>
      <w:tr w:rsidR="00A047BF" w:rsidRPr="00D16F66" w14:paraId="47266882" w14:textId="77777777" w:rsidTr="0093579E">
        <w:trPr>
          <w:trHeight w:val="269"/>
        </w:trPr>
        <w:tc>
          <w:tcPr>
            <w:tcW w:w="5211" w:type="dxa"/>
          </w:tcPr>
          <w:p w14:paraId="6EAD1BB6" w14:textId="12459BFF" w:rsidR="00A047BF" w:rsidRPr="00D16F66" w:rsidRDefault="00965A93" w:rsidP="00A047B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020CFBD9" w14:textId="77777777" w:rsidR="00A047BF" w:rsidRPr="00D16F66" w:rsidRDefault="00A047BF" w:rsidP="00A047BF">
            <w:pPr>
              <w:widowControl/>
              <w:suppressAutoHyphens w:val="0"/>
              <w:autoSpaceDE w:val="0"/>
              <w:adjustRightInd w:val="0"/>
              <w:rPr>
                <w:rFonts w:ascii="Calibri Light" w:hAnsi="Calibri Light" w:cs="Calibri Light"/>
                <w:sz w:val="22"/>
                <w:szCs w:val="22"/>
              </w:rPr>
            </w:pPr>
          </w:p>
        </w:tc>
      </w:tr>
      <w:tr w:rsidR="007A1EC8" w:rsidRPr="00D16F66" w14:paraId="6C93E003" w14:textId="77777777" w:rsidTr="00572621">
        <w:trPr>
          <w:trHeight w:val="269"/>
        </w:trPr>
        <w:tc>
          <w:tcPr>
            <w:tcW w:w="9322" w:type="dxa"/>
            <w:gridSpan w:val="2"/>
          </w:tcPr>
          <w:p w14:paraId="5A78EFC9" w14:textId="6DA9DDC3" w:rsidR="007A1EC8" w:rsidRPr="00965A93" w:rsidRDefault="007A1EC8" w:rsidP="007A1EC8">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Szafka przyłóżkowa</w:t>
            </w:r>
          </w:p>
        </w:tc>
      </w:tr>
      <w:tr w:rsidR="00A047BF" w:rsidRPr="00D16F66" w14:paraId="704485A8" w14:textId="77777777" w:rsidTr="0093579E">
        <w:trPr>
          <w:trHeight w:val="269"/>
        </w:trPr>
        <w:tc>
          <w:tcPr>
            <w:tcW w:w="5211" w:type="dxa"/>
          </w:tcPr>
          <w:p w14:paraId="39DB3D50" w14:textId="6B84892A" w:rsidR="00A047BF" w:rsidRPr="00D16F66" w:rsidRDefault="00965A93" w:rsidP="00A047B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ACC0765" w14:textId="77777777" w:rsidR="00A047BF" w:rsidRPr="00D16F66" w:rsidRDefault="00A047BF" w:rsidP="00A047BF">
            <w:pPr>
              <w:widowControl/>
              <w:suppressAutoHyphens w:val="0"/>
              <w:autoSpaceDE w:val="0"/>
              <w:adjustRightInd w:val="0"/>
              <w:rPr>
                <w:rFonts w:ascii="Calibri Light" w:hAnsi="Calibri Light" w:cs="Calibri Light"/>
                <w:sz w:val="22"/>
                <w:szCs w:val="22"/>
              </w:rPr>
            </w:pPr>
          </w:p>
        </w:tc>
      </w:tr>
      <w:tr w:rsidR="007A1EC8" w:rsidRPr="00D16F66" w14:paraId="0F774B9A" w14:textId="77777777" w:rsidTr="002260D6">
        <w:trPr>
          <w:trHeight w:val="269"/>
        </w:trPr>
        <w:tc>
          <w:tcPr>
            <w:tcW w:w="9322" w:type="dxa"/>
            <w:gridSpan w:val="2"/>
          </w:tcPr>
          <w:p w14:paraId="03BD47C7" w14:textId="17A801F5" w:rsidR="007A1EC8" w:rsidRPr="00965A93" w:rsidRDefault="007A1EC8" w:rsidP="007A1EC8">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Łóżko szpitalne elektryczne z materacem przeciwodleżynowym</w:t>
            </w:r>
          </w:p>
        </w:tc>
      </w:tr>
      <w:tr w:rsidR="00A047BF" w:rsidRPr="00D16F66" w14:paraId="357B3EB6" w14:textId="77777777" w:rsidTr="0093579E">
        <w:trPr>
          <w:trHeight w:val="269"/>
        </w:trPr>
        <w:tc>
          <w:tcPr>
            <w:tcW w:w="5211" w:type="dxa"/>
          </w:tcPr>
          <w:p w14:paraId="45691975" w14:textId="4535E18E" w:rsidR="00A047BF" w:rsidRPr="00D16F66" w:rsidRDefault="00965A93" w:rsidP="00A047BF">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6C027624" w14:textId="77777777" w:rsidR="00A047BF" w:rsidRPr="00D16F66" w:rsidRDefault="00A047BF" w:rsidP="00A047BF">
            <w:pPr>
              <w:widowControl/>
              <w:suppressAutoHyphens w:val="0"/>
              <w:autoSpaceDE w:val="0"/>
              <w:adjustRightInd w:val="0"/>
              <w:rPr>
                <w:rFonts w:ascii="Calibri Light" w:hAnsi="Calibri Light" w:cs="Calibri Light"/>
                <w:sz w:val="22"/>
                <w:szCs w:val="22"/>
              </w:rPr>
            </w:pPr>
          </w:p>
        </w:tc>
      </w:tr>
    </w:tbl>
    <w:p w14:paraId="4721D0F9"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6E3C8C31" w14:textId="77777777" w:rsidTr="0093579E">
        <w:trPr>
          <w:trHeight w:val="269"/>
        </w:trPr>
        <w:tc>
          <w:tcPr>
            <w:tcW w:w="9322" w:type="dxa"/>
            <w:gridSpan w:val="2"/>
            <w:shd w:val="clear" w:color="auto" w:fill="FFFFFF" w:themeFill="background1"/>
          </w:tcPr>
          <w:p w14:paraId="775AB772" w14:textId="16BE575A" w:rsidR="00713902" w:rsidRPr="00965A93" w:rsidRDefault="00A047BF"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Bronchoskop terapeutyczny</w:t>
            </w:r>
          </w:p>
        </w:tc>
      </w:tr>
      <w:tr w:rsidR="00B73AF5" w:rsidRPr="00D16F66" w14:paraId="50943C37" w14:textId="77777777" w:rsidTr="0093579E">
        <w:trPr>
          <w:trHeight w:val="269"/>
        </w:trPr>
        <w:tc>
          <w:tcPr>
            <w:tcW w:w="5211" w:type="dxa"/>
          </w:tcPr>
          <w:p w14:paraId="0868532A" w14:textId="031C010F" w:rsidR="00B73AF5"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54B309A" w14:textId="77777777" w:rsidR="00B73AF5" w:rsidRPr="00D16F66" w:rsidRDefault="00B73AF5" w:rsidP="0093579E">
            <w:pPr>
              <w:widowControl/>
              <w:suppressAutoHyphens w:val="0"/>
              <w:autoSpaceDE w:val="0"/>
              <w:adjustRightInd w:val="0"/>
              <w:rPr>
                <w:rFonts w:ascii="Calibri Light" w:hAnsi="Calibri Light" w:cs="Calibri Light"/>
                <w:sz w:val="22"/>
                <w:szCs w:val="22"/>
              </w:rPr>
            </w:pPr>
          </w:p>
        </w:tc>
      </w:tr>
    </w:tbl>
    <w:p w14:paraId="17EAB8D0"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582C15EE" w14:textId="77777777" w:rsidTr="0093579E">
        <w:trPr>
          <w:trHeight w:val="269"/>
        </w:trPr>
        <w:tc>
          <w:tcPr>
            <w:tcW w:w="9322" w:type="dxa"/>
            <w:gridSpan w:val="2"/>
            <w:shd w:val="clear" w:color="auto" w:fill="FFFFFF" w:themeFill="background1"/>
          </w:tcPr>
          <w:p w14:paraId="22C0C401" w14:textId="183B2ED2" w:rsidR="00713902" w:rsidRPr="00965A93" w:rsidRDefault="00A047BF"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Aparat USG</w:t>
            </w:r>
          </w:p>
        </w:tc>
      </w:tr>
      <w:tr w:rsidR="00E77460" w:rsidRPr="00D16F66" w14:paraId="1788B070" w14:textId="77777777" w:rsidTr="0093579E">
        <w:trPr>
          <w:trHeight w:val="269"/>
        </w:trPr>
        <w:tc>
          <w:tcPr>
            <w:tcW w:w="5211" w:type="dxa"/>
          </w:tcPr>
          <w:p w14:paraId="78F30EC3" w14:textId="06B3CCB6"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F8A4BBF"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7017F813"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4D32314" w14:textId="77777777" w:rsidTr="0093579E">
        <w:trPr>
          <w:trHeight w:val="269"/>
        </w:trPr>
        <w:tc>
          <w:tcPr>
            <w:tcW w:w="9322" w:type="dxa"/>
            <w:gridSpan w:val="2"/>
            <w:tcBorders>
              <w:top w:val="single" w:sz="4" w:space="0" w:color="auto"/>
              <w:left w:val="single" w:sz="4" w:space="0" w:color="auto"/>
              <w:bottom w:val="single" w:sz="4" w:space="0" w:color="auto"/>
              <w:right w:val="single" w:sz="4" w:space="0" w:color="auto"/>
            </w:tcBorders>
          </w:tcPr>
          <w:p w14:paraId="6294E2F1" w14:textId="3A7EF329" w:rsidR="00713902" w:rsidRPr="00965A93" w:rsidRDefault="00A047BF"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Sterylizator parowy – przelotowy z wytwornicą pary</w:t>
            </w:r>
          </w:p>
        </w:tc>
      </w:tr>
      <w:tr w:rsidR="00E77460" w:rsidRPr="00D16F66" w14:paraId="60FB865E" w14:textId="77777777" w:rsidTr="0093579E">
        <w:trPr>
          <w:trHeight w:val="269"/>
        </w:trPr>
        <w:tc>
          <w:tcPr>
            <w:tcW w:w="5211" w:type="dxa"/>
          </w:tcPr>
          <w:p w14:paraId="066F6CBA" w14:textId="1DFE6787"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lastRenderedPageBreak/>
              <w:t>Ilość dni roboczych skrócenia wymaganego terminu realizacji zamówienia</w:t>
            </w:r>
          </w:p>
        </w:tc>
        <w:tc>
          <w:tcPr>
            <w:tcW w:w="4111" w:type="dxa"/>
          </w:tcPr>
          <w:p w14:paraId="7BAAC2A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786DB2B3"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6FA79C1" w14:textId="77777777" w:rsidTr="0093579E">
        <w:trPr>
          <w:trHeight w:val="269"/>
        </w:trPr>
        <w:tc>
          <w:tcPr>
            <w:tcW w:w="9322" w:type="dxa"/>
            <w:gridSpan w:val="2"/>
            <w:shd w:val="clear" w:color="auto" w:fill="FFFFFF" w:themeFill="background1"/>
          </w:tcPr>
          <w:p w14:paraId="236D664E" w14:textId="28F4F042" w:rsidR="00713902" w:rsidRPr="00965A93" w:rsidRDefault="00A047BF"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System Immunohematologiczny pracujący w technologii ID-Kart</w:t>
            </w:r>
          </w:p>
        </w:tc>
      </w:tr>
      <w:tr w:rsidR="00E77460" w:rsidRPr="00D16F66" w14:paraId="4A92D98B" w14:textId="77777777" w:rsidTr="0093579E">
        <w:trPr>
          <w:trHeight w:val="269"/>
        </w:trPr>
        <w:tc>
          <w:tcPr>
            <w:tcW w:w="5211" w:type="dxa"/>
          </w:tcPr>
          <w:p w14:paraId="54281BB7" w14:textId="551EC231"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1BC298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3239B2F9"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FE8EB76" w14:textId="77777777" w:rsidTr="0093579E">
        <w:trPr>
          <w:trHeight w:val="269"/>
        </w:trPr>
        <w:tc>
          <w:tcPr>
            <w:tcW w:w="9322" w:type="dxa"/>
            <w:gridSpan w:val="2"/>
            <w:shd w:val="clear" w:color="auto" w:fill="FFFFFF" w:themeFill="background1"/>
          </w:tcPr>
          <w:p w14:paraId="6A93B739" w14:textId="33B1B669"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Zmywarka do dużych przedmiotów wraz ze zmiękczaczem wody</w:t>
            </w:r>
          </w:p>
        </w:tc>
      </w:tr>
      <w:tr w:rsidR="00E77460" w:rsidRPr="00D16F66" w14:paraId="3716C1DC" w14:textId="77777777" w:rsidTr="0093579E">
        <w:trPr>
          <w:trHeight w:val="269"/>
        </w:trPr>
        <w:tc>
          <w:tcPr>
            <w:tcW w:w="5211" w:type="dxa"/>
          </w:tcPr>
          <w:p w14:paraId="1848B5FA" w14:textId="3CD339B4"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879E36E"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7E3D80ED"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9</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339C53E" w14:textId="77777777" w:rsidTr="0093579E">
        <w:trPr>
          <w:trHeight w:val="269"/>
        </w:trPr>
        <w:tc>
          <w:tcPr>
            <w:tcW w:w="9322" w:type="dxa"/>
            <w:gridSpan w:val="2"/>
            <w:shd w:val="clear" w:color="auto" w:fill="FFFFFF" w:themeFill="background1"/>
          </w:tcPr>
          <w:p w14:paraId="1887F7CA" w14:textId="11762382"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Oprogramowanie integracyjne LIS</w:t>
            </w:r>
          </w:p>
        </w:tc>
      </w:tr>
      <w:tr w:rsidR="00E77460" w:rsidRPr="00D16F66" w14:paraId="363E68D4" w14:textId="77777777" w:rsidTr="0093579E">
        <w:trPr>
          <w:trHeight w:val="269"/>
        </w:trPr>
        <w:tc>
          <w:tcPr>
            <w:tcW w:w="5211" w:type="dxa"/>
          </w:tcPr>
          <w:p w14:paraId="4F164CFA" w14:textId="19C3C884"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593E82A"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3510D6EA"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10</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5AB55C6F" w14:textId="77777777" w:rsidTr="0093579E">
        <w:trPr>
          <w:trHeight w:val="269"/>
        </w:trPr>
        <w:tc>
          <w:tcPr>
            <w:tcW w:w="9322" w:type="dxa"/>
            <w:gridSpan w:val="2"/>
            <w:shd w:val="clear" w:color="auto" w:fill="FFFFFF" w:themeFill="background1"/>
          </w:tcPr>
          <w:p w14:paraId="6211AA0B" w14:textId="646DF244"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Lampa zabiegowa statywowa</w:t>
            </w:r>
          </w:p>
        </w:tc>
      </w:tr>
      <w:tr w:rsidR="00E77460" w:rsidRPr="00D16F66" w14:paraId="37FABE3E" w14:textId="77777777" w:rsidTr="0093579E">
        <w:trPr>
          <w:trHeight w:val="269"/>
        </w:trPr>
        <w:tc>
          <w:tcPr>
            <w:tcW w:w="5211" w:type="dxa"/>
          </w:tcPr>
          <w:p w14:paraId="11D46E2C" w14:textId="47C4C758"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D935398"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713902" w:rsidRPr="00D16F66" w14:paraId="6EC5D7E8" w14:textId="77777777" w:rsidTr="0093579E">
        <w:trPr>
          <w:trHeight w:val="269"/>
        </w:trPr>
        <w:tc>
          <w:tcPr>
            <w:tcW w:w="9322" w:type="dxa"/>
            <w:gridSpan w:val="2"/>
            <w:shd w:val="clear" w:color="auto" w:fill="FFFFFF" w:themeFill="background1"/>
          </w:tcPr>
          <w:p w14:paraId="0296D068" w14:textId="3F8885C0"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Lampa zabiegowa</w:t>
            </w:r>
          </w:p>
        </w:tc>
      </w:tr>
      <w:tr w:rsidR="00E77460" w:rsidRPr="00D16F66" w14:paraId="3F159B85" w14:textId="77777777" w:rsidTr="0093579E">
        <w:trPr>
          <w:trHeight w:val="269"/>
        </w:trPr>
        <w:tc>
          <w:tcPr>
            <w:tcW w:w="5211" w:type="dxa"/>
          </w:tcPr>
          <w:p w14:paraId="769E56FE" w14:textId="6A9058CD" w:rsidR="00E77460" w:rsidRPr="00D16F66" w:rsidRDefault="00965A93"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37C354D"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bl>
    <w:p w14:paraId="58EC7D44" w14:textId="77777777"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A74C4DB" w14:textId="77777777" w:rsidTr="0093579E">
        <w:trPr>
          <w:trHeight w:val="269"/>
        </w:trPr>
        <w:tc>
          <w:tcPr>
            <w:tcW w:w="9322" w:type="dxa"/>
            <w:gridSpan w:val="2"/>
            <w:shd w:val="clear" w:color="auto" w:fill="FFFFFF" w:themeFill="background1"/>
          </w:tcPr>
          <w:p w14:paraId="038E703F" w14:textId="52C550B1" w:rsidR="00713902" w:rsidRPr="00965A93" w:rsidRDefault="00E106A0" w:rsidP="0093579E">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funkcyjny</w:t>
            </w:r>
          </w:p>
        </w:tc>
      </w:tr>
      <w:tr w:rsidR="00E77460" w:rsidRPr="00D16F66" w14:paraId="4458B9A8" w14:textId="77777777" w:rsidTr="0093579E">
        <w:trPr>
          <w:trHeight w:val="269"/>
        </w:trPr>
        <w:tc>
          <w:tcPr>
            <w:tcW w:w="5211" w:type="dxa"/>
          </w:tcPr>
          <w:p w14:paraId="6A4A0FCD" w14:textId="1A0C6898" w:rsidR="00E77460" w:rsidRPr="00D16F66" w:rsidRDefault="00C04AF9"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64D08D6" w14:textId="77777777" w:rsidR="00E77460" w:rsidRPr="00D16F66" w:rsidRDefault="00E77460" w:rsidP="0093579E">
            <w:pPr>
              <w:widowControl/>
              <w:suppressAutoHyphens w:val="0"/>
              <w:autoSpaceDE w:val="0"/>
              <w:adjustRightInd w:val="0"/>
              <w:rPr>
                <w:rFonts w:ascii="Calibri Light" w:hAnsi="Calibri Light" w:cs="Calibri Light"/>
                <w:sz w:val="22"/>
                <w:szCs w:val="22"/>
              </w:rPr>
            </w:pPr>
          </w:p>
        </w:tc>
      </w:tr>
      <w:tr w:rsidR="002905E3" w:rsidRPr="00D16F66" w14:paraId="4327D768" w14:textId="77777777" w:rsidTr="001161A6">
        <w:trPr>
          <w:trHeight w:val="269"/>
        </w:trPr>
        <w:tc>
          <w:tcPr>
            <w:tcW w:w="9322" w:type="dxa"/>
            <w:gridSpan w:val="2"/>
          </w:tcPr>
          <w:p w14:paraId="2A60158F" w14:textId="4BC687CF"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do przewożenia pacjentów</w:t>
            </w:r>
          </w:p>
        </w:tc>
      </w:tr>
      <w:tr w:rsidR="002905E3" w:rsidRPr="00D16F66" w14:paraId="3EE22DB8" w14:textId="77777777" w:rsidTr="0093579E">
        <w:trPr>
          <w:trHeight w:val="269"/>
        </w:trPr>
        <w:tc>
          <w:tcPr>
            <w:tcW w:w="5211" w:type="dxa"/>
          </w:tcPr>
          <w:p w14:paraId="2D27E881" w14:textId="7186D9FF"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6F0F7401"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r w:rsidR="002905E3" w:rsidRPr="00D16F66" w14:paraId="468A1413" w14:textId="77777777" w:rsidTr="00683992">
        <w:trPr>
          <w:trHeight w:val="269"/>
        </w:trPr>
        <w:tc>
          <w:tcPr>
            <w:tcW w:w="9322" w:type="dxa"/>
            <w:gridSpan w:val="2"/>
          </w:tcPr>
          <w:p w14:paraId="1F060F6A" w14:textId="209D4DDD"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wielofunkcyjny</w:t>
            </w:r>
          </w:p>
        </w:tc>
      </w:tr>
      <w:tr w:rsidR="002905E3" w:rsidRPr="00D16F66" w14:paraId="7C260FF4" w14:textId="77777777" w:rsidTr="0093579E">
        <w:trPr>
          <w:trHeight w:val="269"/>
        </w:trPr>
        <w:tc>
          <w:tcPr>
            <w:tcW w:w="5211" w:type="dxa"/>
          </w:tcPr>
          <w:p w14:paraId="2DB6A688" w14:textId="2F09470B"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531F8B0B"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r w:rsidR="002905E3" w:rsidRPr="00D16F66" w14:paraId="650185D8" w14:textId="77777777" w:rsidTr="00831A15">
        <w:trPr>
          <w:trHeight w:val="269"/>
        </w:trPr>
        <w:tc>
          <w:tcPr>
            <w:tcW w:w="9322" w:type="dxa"/>
            <w:gridSpan w:val="2"/>
          </w:tcPr>
          <w:p w14:paraId="298EC3FD" w14:textId="7CE94B72"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Wózek inwalidzki standardowy</w:t>
            </w:r>
          </w:p>
        </w:tc>
      </w:tr>
      <w:tr w:rsidR="002905E3" w:rsidRPr="00D16F66" w14:paraId="148A4DDC" w14:textId="77777777" w:rsidTr="0093579E">
        <w:trPr>
          <w:trHeight w:val="269"/>
        </w:trPr>
        <w:tc>
          <w:tcPr>
            <w:tcW w:w="5211" w:type="dxa"/>
          </w:tcPr>
          <w:p w14:paraId="042FD8C8" w14:textId="55133B87"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A9C2D80"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r w:rsidR="002905E3" w:rsidRPr="00D16F66" w14:paraId="6A0E287A" w14:textId="77777777" w:rsidTr="00CC6A50">
        <w:trPr>
          <w:trHeight w:val="269"/>
        </w:trPr>
        <w:tc>
          <w:tcPr>
            <w:tcW w:w="9322" w:type="dxa"/>
            <w:gridSpan w:val="2"/>
          </w:tcPr>
          <w:p w14:paraId="4DB313DF" w14:textId="5C6B1500"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Pulsoksymetr Stacjonarny</w:t>
            </w:r>
          </w:p>
        </w:tc>
      </w:tr>
      <w:tr w:rsidR="002905E3" w:rsidRPr="00D16F66" w14:paraId="62E0E309" w14:textId="77777777" w:rsidTr="0093579E">
        <w:trPr>
          <w:trHeight w:val="269"/>
        </w:trPr>
        <w:tc>
          <w:tcPr>
            <w:tcW w:w="5211" w:type="dxa"/>
          </w:tcPr>
          <w:p w14:paraId="42FA4DBC" w14:textId="64E14F1B"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784F613"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r w:rsidR="002905E3" w:rsidRPr="00D16F66" w14:paraId="65B8E08E" w14:textId="77777777" w:rsidTr="000A4BE2">
        <w:trPr>
          <w:trHeight w:val="269"/>
        </w:trPr>
        <w:tc>
          <w:tcPr>
            <w:tcW w:w="9322" w:type="dxa"/>
            <w:gridSpan w:val="2"/>
          </w:tcPr>
          <w:p w14:paraId="0855FC33" w14:textId="5616C8A2" w:rsidR="002905E3" w:rsidRPr="00965A93" w:rsidRDefault="002905E3" w:rsidP="002905E3">
            <w:pPr>
              <w:widowControl/>
              <w:suppressAutoHyphens w:val="0"/>
              <w:autoSpaceDE w:val="0"/>
              <w:adjustRightInd w:val="0"/>
              <w:jc w:val="center"/>
              <w:rPr>
                <w:rFonts w:ascii="Calibri Light" w:hAnsi="Calibri Light" w:cs="Calibri Light"/>
                <w:b/>
                <w:bCs/>
                <w:sz w:val="22"/>
                <w:szCs w:val="22"/>
              </w:rPr>
            </w:pPr>
            <w:r w:rsidRPr="00965A93">
              <w:rPr>
                <w:rFonts w:ascii="Calibri Light" w:hAnsi="Calibri Light" w:cs="Calibri Light"/>
                <w:b/>
                <w:bCs/>
                <w:sz w:val="22"/>
                <w:szCs w:val="22"/>
              </w:rPr>
              <w:t>Ssak ratunkowy z baterią</w:t>
            </w:r>
          </w:p>
        </w:tc>
      </w:tr>
      <w:tr w:rsidR="002905E3" w:rsidRPr="00D16F66" w14:paraId="09FECE61" w14:textId="77777777" w:rsidTr="0093579E">
        <w:trPr>
          <w:trHeight w:val="269"/>
        </w:trPr>
        <w:tc>
          <w:tcPr>
            <w:tcW w:w="5211" w:type="dxa"/>
          </w:tcPr>
          <w:p w14:paraId="26070E4C" w14:textId="7166B41E" w:rsidR="002905E3" w:rsidRPr="00D16F66" w:rsidRDefault="00C04AF9" w:rsidP="002905E3">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77BC3309" w14:textId="77777777" w:rsidR="002905E3" w:rsidRPr="00D16F66" w:rsidRDefault="002905E3" w:rsidP="002905E3">
            <w:pPr>
              <w:widowControl/>
              <w:suppressAutoHyphens w:val="0"/>
              <w:autoSpaceDE w:val="0"/>
              <w:adjustRightInd w:val="0"/>
              <w:rPr>
                <w:rFonts w:ascii="Calibri Light" w:hAnsi="Calibri Light" w:cs="Calibri Light"/>
                <w:sz w:val="22"/>
                <w:szCs w:val="22"/>
              </w:rPr>
            </w:pPr>
          </w:p>
        </w:tc>
      </w:tr>
    </w:tbl>
    <w:p w14:paraId="6DAA6A82" w14:textId="175B5592" w:rsidR="005976B6" w:rsidRPr="00D16F66" w:rsidRDefault="005976B6" w:rsidP="005976B6">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5976B6" w:rsidRPr="00D16F66" w14:paraId="2DFA02A6" w14:textId="77777777" w:rsidTr="008C2516">
        <w:trPr>
          <w:trHeight w:val="269"/>
        </w:trPr>
        <w:tc>
          <w:tcPr>
            <w:tcW w:w="9322" w:type="dxa"/>
            <w:gridSpan w:val="2"/>
            <w:shd w:val="clear" w:color="auto" w:fill="FFFFFF" w:themeFill="background1"/>
          </w:tcPr>
          <w:p w14:paraId="0298762B" w14:textId="144ADD2B" w:rsidR="005976B6" w:rsidRPr="00C04AF9" w:rsidRDefault="002905E3" w:rsidP="008C2516">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Łóżka szpitalne</w:t>
            </w:r>
          </w:p>
        </w:tc>
      </w:tr>
      <w:tr w:rsidR="005976B6" w:rsidRPr="00D16F66" w14:paraId="37BE6A52" w14:textId="77777777" w:rsidTr="008C2516">
        <w:trPr>
          <w:trHeight w:val="269"/>
        </w:trPr>
        <w:tc>
          <w:tcPr>
            <w:tcW w:w="5211" w:type="dxa"/>
          </w:tcPr>
          <w:p w14:paraId="6B446888" w14:textId="30D8D943" w:rsidR="005976B6" w:rsidRPr="00D16F66" w:rsidRDefault="00C04AF9" w:rsidP="008C251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lastRenderedPageBreak/>
              <w:t>Ilość dni roboczych skrócenia wymaganego terminu realizacji zamówienia</w:t>
            </w:r>
          </w:p>
        </w:tc>
        <w:tc>
          <w:tcPr>
            <w:tcW w:w="4111" w:type="dxa"/>
          </w:tcPr>
          <w:p w14:paraId="3A6B0C2A" w14:textId="77777777" w:rsidR="005976B6" w:rsidRPr="00D16F66" w:rsidRDefault="005976B6" w:rsidP="008C2516">
            <w:pPr>
              <w:widowControl/>
              <w:suppressAutoHyphens w:val="0"/>
              <w:autoSpaceDE w:val="0"/>
              <w:adjustRightInd w:val="0"/>
              <w:rPr>
                <w:rFonts w:ascii="Calibri Light" w:hAnsi="Calibri Light" w:cs="Calibri Light"/>
                <w:sz w:val="22"/>
                <w:szCs w:val="22"/>
              </w:rPr>
            </w:pPr>
          </w:p>
        </w:tc>
      </w:tr>
    </w:tbl>
    <w:p w14:paraId="12633297" w14:textId="77777777" w:rsidR="005976B6" w:rsidRDefault="005976B6" w:rsidP="002905E3">
      <w:pPr>
        <w:tabs>
          <w:tab w:val="left" w:pos="360"/>
        </w:tabs>
        <w:autoSpaceDE w:val="0"/>
        <w:spacing w:after="120"/>
        <w:jc w:val="both"/>
        <w:rPr>
          <w:rFonts w:ascii="Times New Roman" w:hAnsi="Times New Roman" w:cs="Times New Roman"/>
          <w:bCs/>
          <w:sz w:val="22"/>
          <w:szCs w:val="22"/>
        </w:rPr>
      </w:pPr>
    </w:p>
    <w:p w14:paraId="07AABDFA" w14:textId="2B4E251A"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037E23C9" w14:textId="77777777" w:rsidTr="00D24392">
        <w:trPr>
          <w:trHeight w:val="269"/>
        </w:trPr>
        <w:tc>
          <w:tcPr>
            <w:tcW w:w="9322" w:type="dxa"/>
            <w:gridSpan w:val="2"/>
            <w:shd w:val="clear" w:color="auto" w:fill="FFFFFF" w:themeFill="background1"/>
          </w:tcPr>
          <w:p w14:paraId="3C46CEF3" w14:textId="7412F2D8" w:rsidR="002905E3" w:rsidRPr="00C04AF9" w:rsidRDefault="002905E3"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System ureterorenoskopii giętkiej</w:t>
            </w:r>
          </w:p>
        </w:tc>
      </w:tr>
      <w:tr w:rsidR="002905E3" w:rsidRPr="00D16F66" w14:paraId="04399859" w14:textId="77777777" w:rsidTr="00D24392">
        <w:trPr>
          <w:trHeight w:val="269"/>
        </w:trPr>
        <w:tc>
          <w:tcPr>
            <w:tcW w:w="5211" w:type="dxa"/>
          </w:tcPr>
          <w:p w14:paraId="192F91E4" w14:textId="2EBA2DA8"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50FC9053"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211CBED4"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0EF18CAD" w14:textId="5FCD1218"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Pr>
          <w:rFonts w:ascii="Calibri Light" w:hAnsi="Calibri Light" w:cs="Calibri Light"/>
          <w:b/>
          <w:bCs/>
          <w:sz w:val="22"/>
          <w:szCs w:val="22"/>
        </w:rPr>
        <w:t>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37F58D0D" w14:textId="77777777" w:rsidTr="00D24392">
        <w:trPr>
          <w:trHeight w:val="269"/>
        </w:trPr>
        <w:tc>
          <w:tcPr>
            <w:tcW w:w="9322" w:type="dxa"/>
            <w:gridSpan w:val="2"/>
            <w:shd w:val="clear" w:color="auto" w:fill="FFFFFF" w:themeFill="background1"/>
          </w:tcPr>
          <w:p w14:paraId="63AE7CC5" w14:textId="690A1D84"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Diatermia mono i bipolarna z funkcją zamykania dużych naczyń</w:t>
            </w:r>
          </w:p>
        </w:tc>
      </w:tr>
      <w:tr w:rsidR="002905E3" w:rsidRPr="00D16F66" w14:paraId="59723FAC" w14:textId="77777777" w:rsidTr="00D24392">
        <w:trPr>
          <w:trHeight w:val="269"/>
        </w:trPr>
        <w:tc>
          <w:tcPr>
            <w:tcW w:w="5211" w:type="dxa"/>
          </w:tcPr>
          <w:p w14:paraId="6230EC62" w14:textId="5026C3C4"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09E96271"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240F2C41"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4516AD8A" w14:textId="6622276B"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E660AE">
        <w:rPr>
          <w:rFonts w:ascii="Calibri Light" w:hAnsi="Calibri Light" w:cs="Calibri Light"/>
          <w:b/>
          <w:bCs/>
          <w:sz w:val="22"/>
          <w:szCs w:val="22"/>
        </w:rPr>
        <w:t>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7F082C9A" w14:textId="77777777" w:rsidTr="00D24392">
        <w:trPr>
          <w:trHeight w:val="269"/>
        </w:trPr>
        <w:tc>
          <w:tcPr>
            <w:tcW w:w="9322" w:type="dxa"/>
            <w:gridSpan w:val="2"/>
            <w:shd w:val="clear" w:color="auto" w:fill="FFFFFF" w:themeFill="background1"/>
          </w:tcPr>
          <w:p w14:paraId="120C5AE8" w14:textId="2C423E49"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Aparat Rtg typu ramię C z płaskim detektorem</w:t>
            </w:r>
          </w:p>
        </w:tc>
      </w:tr>
      <w:tr w:rsidR="002905E3" w:rsidRPr="00D16F66" w14:paraId="322F842C" w14:textId="77777777" w:rsidTr="00D24392">
        <w:trPr>
          <w:trHeight w:val="269"/>
        </w:trPr>
        <w:tc>
          <w:tcPr>
            <w:tcW w:w="5211" w:type="dxa"/>
          </w:tcPr>
          <w:p w14:paraId="77A4043B" w14:textId="145FD6A2"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6A434809"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4C7E7490"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07F4D20F" w14:textId="6216C707"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E660AE">
        <w:rPr>
          <w:rFonts w:ascii="Calibri Light" w:hAnsi="Calibri Light" w:cs="Calibri Light"/>
          <w:b/>
          <w:bCs/>
          <w:sz w:val="22"/>
          <w:szCs w:val="22"/>
        </w:rPr>
        <w:t>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54F53473" w14:textId="77777777" w:rsidTr="00D24392">
        <w:trPr>
          <w:trHeight w:val="269"/>
        </w:trPr>
        <w:tc>
          <w:tcPr>
            <w:tcW w:w="9322" w:type="dxa"/>
            <w:gridSpan w:val="2"/>
            <w:shd w:val="clear" w:color="auto" w:fill="FFFFFF" w:themeFill="background1"/>
          </w:tcPr>
          <w:p w14:paraId="562B44A4" w14:textId="1E2848BC"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Sprzęt treningowy do nauczania RKO</w:t>
            </w:r>
          </w:p>
        </w:tc>
      </w:tr>
      <w:tr w:rsidR="002905E3" w:rsidRPr="00D16F66" w14:paraId="55FB0E31" w14:textId="77777777" w:rsidTr="00D24392">
        <w:trPr>
          <w:trHeight w:val="269"/>
        </w:trPr>
        <w:tc>
          <w:tcPr>
            <w:tcW w:w="5211" w:type="dxa"/>
          </w:tcPr>
          <w:p w14:paraId="5DE9F6B1" w14:textId="30EB1A4E"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73A9D91C"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138A60BF"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5527DC96" w14:textId="2947AB3A"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E660AE">
        <w:rPr>
          <w:rFonts w:ascii="Calibri Light" w:hAnsi="Calibri Light" w:cs="Calibri Light"/>
          <w:b/>
          <w:bCs/>
          <w:sz w:val="22"/>
          <w:szCs w:val="22"/>
        </w:rPr>
        <w:t>7</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2585F2E0" w14:textId="77777777" w:rsidTr="00D24392">
        <w:trPr>
          <w:trHeight w:val="269"/>
        </w:trPr>
        <w:tc>
          <w:tcPr>
            <w:tcW w:w="9322" w:type="dxa"/>
            <w:gridSpan w:val="2"/>
            <w:shd w:val="clear" w:color="auto" w:fill="FFFFFF" w:themeFill="background1"/>
          </w:tcPr>
          <w:p w14:paraId="7546505D" w14:textId="704A05AA"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Monitor pacjenta z czujnikiem SpO2 GE i drukarką</w:t>
            </w:r>
          </w:p>
        </w:tc>
      </w:tr>
      <w:tr w:rsidR="002905E3" w:rsidRPr="00D16F66" w14:paraId="5A25100E" w14:textId="77777777" w:rsidTr="00D24392">
        <w:trPr>
          <w:trHeight w:val="269"/>
        </w:trPr>
        <w:tc>
          <w:tcPr>
            <w:tcW w:w="5211" w:type="dxa"/>
          </w:tcPr>
          <w:p w14:paraId="1EC35537" w14:textId="75913B0E"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6A8F0A7"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7FB49887"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1978A999" w14:textId="364D0F6E" w:rsidR="002905E3" w:rsidRPr="00D16F66" w:rsidRDefault="002905E3" w:rsidP="002905E3">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Zadanie częściowe nr 1</w:t>
      </w:r>
      <w:r w:rsidR="00E660AE">
        <w:rPr>
          <w:rFonts w:ascii="Calibri Light" w:hAnsi="Calibri Light" w:cs="Calibri Light"/>
          <w:b/>
          <w:bCs/>
          <w:sz w:val="22"/>
          <w:szCs w:val="22"/>
        </w:rPr>
        <w:t>8</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2905E3" w:rsidRPr="00D16F66" w14:paraId="6E1D2B76" w14:textId="77777777" w:rsidTr="00D24392">
        <w:trPr>
          <w:trHeight w:val="269"/>
        </w:trPr>
        <w:tc>
          <w:tcPr>
            <w:tcW w:w="9322" w:type="dxa"/>
            <w:gridSpan w:val="2"/>
            <w:shd w:val="clear" w:color="auto" w:fill="FFFFFF" w:themeFill="background1"/>
          </w:tcPr>
          <w:p w14:paraId="450F1172" w14:textId="4C4BB5A6" w:rsidR="002905E3" w:rsidRPr="00C04AF9" w:rsidRDefault="00E660AE" w:rsidP="00D24392">
            <w:pPr>
              <w:widowControl/>
              <w:suppressAutoHyphens w:val="0"/>
              <w:autoSpaceDE w:val="0"/>
              <w:adjustRightInd w:val="0"/>
              <w:jc w:val="center"/>
              <w:rPr>
                <w:rFonts w:ascii="Calibri Light" w:hAnsi="Calibri Light" w:cs="Calibri Light"/>
                <w:b/>
                <w:bCs/>
                <w:sz w:val="22"/>
                <w:szCs w:val="22"/>
              </w:rPr>
            </w:pPr>
            <w:r w:rsidRPr="00C04AF9">
              <w:rPr>
                <w:rFonts w:ascii="Calibri Light" w:hAnsi="Calibri Light" w:cs="Calibri Light"/>
                <w:b/>
                <w:bCs/>
                <w:sz w:val="22"/>
                <w:szCs w:val="22"/>
              </w:rPr>
              <w:t>Automatyczny Zewnętrzny Defibrylator AED</w:t>
            </w:r>
          </w:p>
        </w:tc>
      </w:tr>
      <w:tr w:rsidR="002905E3" w:rsidRPr="00D16F66" w14:paraId="2DEB09FA" w14:textId="77777777" w:rsidTr="00D24392">
        <w:trPr>
          <w:trHeight w:val="269"/>
        </w:trPr>
        <w:tc>
          <w:tcPr>
            <w:tcW w:w="5211" w:type="dxa"/>
          </w:tcPr>
          <w:p w14:paraId="70194108" w14:textId="388D1FE4" w:rsidR="002905E3" w:rsidRPr="00D16F66" w:rsidRDefault="00C04AF9" w:rsidP="00D24392">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3E0B0CB" w14:textId="77777777" w:rsidR="002905E3" w:rsidRPr="00D16F66" w:rsidRDefault="002905E3" w:rsidP="00D24392">
            <w:pPr>
              <w:widowControl/>
              <w:suppressAutoHyphens w:val="0"/>
              <w:autoSpaceDE w:val="0"/>
              <w:adjustRightInd w:val="0"/>
              <w:rPr>
                <w:rFonts w:ascii="Calibri Light" w:hAnsi="Calibri Light" w:cs="Calibri Light"/>
                <w:sz w:val="22"/>
                <w:szCs w:val="22"/>
              </w:rPr>
            </w:pPr>
          </w:p>
        </w:tc>
      </w:tr>
    </w:tbl>
    <w:p w14:paraId="5F21BB76" w14:textId="77777777" w:rsidR="002905E3" w:rsidRPr="00D16F66" w:rsidRDefault="002905E3" w:rsidP="002905E3">
      <w:pPr>
        <w:tabs>
          <w:tab w:val="left" w:pos="360"/>
        </w:tabs>
        <w:autoSpaceDE w:val="0"/>
        <w:spacing w:after="120"/>
        <w:ind w:left="360"/>
        <w:jc w:val="both"/>
        <w:rPr>
          <w:rFonts w:ascii="Times New Roman" w:hAnsi="Times New Roman" w:cs="Times New Roman"/>
          <w:bCs/>
          <w:sz w:val="22"/>
          <w:szCs w:val="22"/>
        </w:rPr>
      </w:pPr>
    </w:p>
    <w:p w14:paraId="4A49AE26" w14:textId="77777777" w:rsidR="002905E3" w:rsidRPr="00D16F66" w:rsidRDefault="002905E3" w:rsidP="002905E3">
      <w:pPr>
        <w:tabs>
          <w:tab w:val="left" w:pos="360"/>
        </w:tabs>
        <w:autoSpaceDE w:val="0"/>
        <w:spacing w:after="120"/>
        <w:jc w:val="both"/>
        <w:rPr>
          <w:rFonts w:ascii="Times New Roman" w:hAnsi="Times New Roman" w:cs="Times New Roman"/>
          <w:bCs/>
          <w:sz w:val="22"/>
          <w:szCs w:val="22"/>
        </w:rPr>
      </w:pPr>
    </w:p>
    <w:p w14:paraId="796C8368" w14:textId="77777777" w:rsidR="005B2FC1" w:rsidRPr="00D16F66" w:rsidRDefault="00C718CF"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zapoznaliśmy się ze Specyfikacją Warunków Zamówienia i akceptujemy wszystkie warunki w niej zawarte</w:t>
      </w:r>
      <w:r w:rsidR="005B2FC1" w:rsidRPr="00D16F66">
        <w:rPr>
          <w:rFonts w:ascii="Times New Roman" w:hAnsi="Times New Roman" w:cs="Times New Roman"/>
          <w:color w:val="auto"/>
          <w:sz w:val="22"/>
          <w:szCs w:val="22"/>
        </w:rPr>
        <w:t xml:space="preserve"> oraz zdobyliśmy konieczne informacje potrzebne do prawidłowego przygotowania oferty</w:t>
      </w:r>
      <w:r w:rsidRPr="00D16F66">
        <w:rPr>
          <w:rFonts w:ascii="Times New Roman" w:hAnsi="Times New Roman" w:cs="Times New Roman"/>
          <w:color w:val="auto"/>
          <w:sz w:val="22"/>
          <w:szCs w:val="22"/>
        </w:rPr>
        <w:t>.</w:t>
      </w:r>
    </w:p>
    <w:p w14:paraId="52FA1694" w14:textId="77777777" w:rsidR="00D55322" w:rsidRPr="00D16F66" w:rsidRDefault="00D55322" w:rsidP="00F6459F">
      <w:pPr>
        <w:jc w:val="both"/>
        <w:rPr>
          <w:rFonts w:ascii="Times New Roman" w:hAnsi="Times New Roman" w:cs="Times New Roman"/>
          <w:color w:val="auto"/>
          <w:sz w:val="16"/>
          <w:szCs w:val="16"/>
        </w:rPr>
      </w:pPr>
    </w:p>
    <w:p w14:paraId="5F4117E3" w14:textId="77777777" w:rsidR="00D55322" w:rsidRPr="00D16F66" w:rsidRDefault="00D55322" w:rsidP="003A1076">
      <w:pPr>
        <w:numPr>
          <w:ilvl w:val="0"/>
          <w:numId w:val="2"/>
        </w:numPr>
        <w:rPr>
          <w:rFonts w:ascii="Times New Roman" w:hAnsi="Times New Roman" w:cs="Times New Roman"/>
          <w:color w:val="auto"/>
          <w:sz w:val="22"/>
          <w:szCs w:val="22"/>
        </w:rPr>
      </w:pPr>
      <w:r w:rsidRPr="00D16F66">
        <w:rPr>
          <w:rFonts w:ascii="Times New Roman" w:hAnsi="Times New Roman" w:cs="Times New Roman"/>
          <w:color w:val="auto"/>
          <w:sz w:val="22"/>
          <w:szCs w:val="22"/>
        </w:rPr>
        <w:lastRenderedPageBreak/>
        <w:t>O</w:t>
      </w:r>
      <w:r w:rsidR="00EE7EED" w:rsidRPr="00D16F66">
        <w:rPr>
          <w:rFonts w:ascii="Times New Roman" w:hAnsi="Times New Roman" w:cs="Times New Roman"/>
          <w:color w:val="auto"/>
          <w:sz w:val="22"/>
          <w:szCs w:val="22"/>
        </w:rPr>
        <w:t>ŚWIADCZAMY</w:t>
      </w:r>
      <w:r w:rsidR="006833DE" w:rsidRPr="00D16F66">
        <w:rPr>
          <w:rFonts w:ascii="Times New Roman" w:hAnsi="Times New Roman" w:cs="Times New Roman"/>
          <w:color w:val="auto"/>
          <w:sz w:val="22"/>
          <w:szCs w:val="22"/>
        </w:rPr>
        <w:t>, że przedmiot zamówienia wykonamy:</w:t>
      </w:r>
      <w:r w:rsidR="00EA0599" w:rsidRPr="00D16F66">
        <w:rPr>
          <w:rStyle w:val="Odwoanieprzypisudolnego"/>
          <w:rFonts w:ascii="Times New Roman" w:hAnsi="Times New Roman" w:cs="Times New Roman"/>
          <w:color w:val="auto"/>
          <w:sz w:val="22"/>
          <w:szCs w:val="22"/>
        </w:rPr>
        <w:footnoteReference w:id="5"/>
      </w:r>
      <w:r w:rsidRPr="00D16F66">
        <w:rPr>
          <w:rFonts w:ascii="Times New Roman" w:hAnsi="Times New Roman" w:cs="Times New Roman"/>
          <w:color w:val="auto"/>
          <w:sz w:val="22"/>
          <w:szCs w:val="22"/>
        </w:rPr>
        <w:t xml:space="preserve"> </w:t>
      </w:r>
    </w:p>
    <w:p w14:paraId="5F3E3D6C" w14:textId="77777777" w:rsidR="006833DE" w:rsidRPr="00D16F66" w:rsidRDefault="006833DE" w:rsidP="003A1076">
      <w:pPr>
        <w:numPr>
          <w:ilvl w:val="0"/>
          <w:numId w:val="3"/>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siłami własnymi</w:t>
      </w:r>
      <w:r w:rsidR="00332577" w:rsidRPr="00D16F66">
        <w:rPr>
          <w:rFonts w:ascii="Times New Roman" w:hAnsi="Times New Roman" w:cs="Times New Roman"/>
          <w:color w:val="auto"/>
          <w:sz w:val="22"/>
          <w:szCs w:val="22"/>
        </w:rPr>
        <w:t>, tj. bez udziału podwykonawców</w:t>
      </w:r>
    </w:p>
    <w:p w14:paraId="71C74FE4" w14:textId="77777777" w:rsidR="00952875" w:rsidRPr="00D16F66" w:rsidRDefault="006833DE" w:rsidP="00072806">
      <w:pPr>
        <w:numPr>
          <w:ilvl w:val="0"/>
          <w:numId w:val="3"/>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przy udziale podwykonawców:</w:t>
      </w:r>
    </w:p>
    <w:tbl>
      <w:tblPr>
        <w:tblW w:w="4953" w:type="pct"/>
        <w:jc w:val="center"/>
        <w:tblCellMar>
          <w:left w:w="70" w:type="dxa"/>
          <w:right w:w="70" w:type="dxa"/>
        </w:tblCellMar>
        <w:tblLook w:val="0000" w:firstRow="0" w:lastRow="0" w:firstColumn="0" w:lastColumn="0" w:noHBand="0" w:noVBand="0"/>
      </w:tblPr>
      <w:tblGrid>
        <w:gridCol w:w="709"/>
        <w:gridCol w:w="4414"/>
        <w:gridCol w:w="4414"/>
      </w:tblGrid>
      <w:tr w:rsidR="00952875" w:rsidRPr="00D16F66" w14:paraId="0B08AA13" w14:textId="77777777" w:rsidTr="008446E1">
        <w:trPr>
          <w:trHeight w:val="638"/>
          <w:jc w:val="center"/>
        </w:trPr>
        <w:tc>
          <w:tcPr>
            <w:tcW w:w="372" w:type="pct"/>
            <w:tcBorders>
              <w:top w:val="single" w:sz="4" w:space="0" w:color="000000"/>
              <w:left w:val="single" w:sz="4" w:space="0" w:color="000000"/>
              <w:bottom w:val="single" w:sz="4" w:space="0" w:color="000000"/>
              <w:right w:val="single" w:sz="4" w:space="0" w:color="auto"/>
            </w:tcBorders>
            <w:vAlign w:val="center"/>
          </w:tcPr>
          <w:p w14:paraId="0650E11B" w14:textId="77777777" w:rsidR="00952875" w:rsidRPr="00D16F66" w:rsidRDefault="00952875" w:rsidP="00952875">
            <w:pPr>
              <w:widowControl/>
              <w:snapToGrid w:val="0"/>
              <w:spacing w:line="276" w:lineRule="auto"/>
              <w:jc w:val="center"/>
              <w:rPr>
                <w:rFonts w:ascii="Times New Roman" w:eastAsia="Times New Roman" w:hAnsi="Times New Roman" w:cs="Times New Roman"/>
                <w:bCs/>
                <w:color w:val="auto"/>
                <w:sz w:val="22"/>
                <w:szCs w:val="22"/>
              </w:rPr>
            </w:pPr>
            <w:r w:rsidRPr="00D16F66">
              <w:rPr>
                <w:rFonts w:ascii="Times New Roman" w:eastAsia="Times New Roman" w:hAnsi="Times New Roman" w:cs="Times New Roman"/>
                <w:bCs/>
                <w:color w:val="auto"/>
                <w:sz w:val="22"/>
                <w:szCs w:val="22"/>
              </w:rPr>
              <w:t>L.p.</w:t>
            </w:r>
          </w:p>
        </w:tc>
        <w:tc>
          <w:tcPr>
            <w:tcW w:w="2314" w:type="pct"/>
            <w:tcBorders>
              <w:top w:val="single" w:sz="4" w:space="0" w:color="auto"/>
              <w:left w:val="single" w:sz="4" w:space="0" w:color="auto"/>
              <w:bottom w:val="single" w:sz="4" w:space="0" w:color="auto"/>
              <w:right w:val="single" w:sz="4" w:space="0" w:color="auto"/>
            </w:tcBorders>
            <w:vAlign w:val="center"/>
          </w:tcPr>
          <w:p w14:paraId="67D88546" w14:textId="77777777" w:rsidR="00952875" w:rsidRPr="00D16F66" w:rsidRDefault="00952875" w:rsidP="00952875">
            <w:pPr>
              <w:widowControl/>
              <w:snapToGrid w:val="0"/>
              <w:spacing w:line="276" w:lineRule="auto"/>
              <w:jc w:val="center"/>
              <w:rPr>
                <w:rFonts w:ascii="Times New Roman" w:eastAsia="Times New Roman" w:hAnsi="Times New Roman" w:cs="Times New Roman"/>
                <w:color w:val="auto"/>
                <w:sz w:val="22"/>
                <w:szCs w:val="22"/>
              </w:rPr>
            </w:pPr>
            <w:r w:rsidRPr="00D16F66">
              <w:rPr>
                <w:rFonts w:ascii="Times New Roman" w:eastAsia="Times New Roman" w:hAnsi="Times New Roman" w:cs="Times New Roman"/>
                <w:bCs/>
                <w:color w:val="auto"/>
                <w:sz w:val="22"/>
                <w:szCs w:val="22"/>
              </w:rPr>
              <w:t>Część zamówienia, którą Wykonawca zamierza powierzyć do wykonania podwykonawcom</w:t>
            </w:r>
          </w:p>
        </w:tc>
        <w:tc>
          <w:tcPr>
            <w:tcW w:w="2314" w:type="pct"/>
            <w:tcBorders>
              <w:top w:val="single" w:sz="4" w:space="0" w:color="auto"/>
              <w:left w:val="single" w:sz="4" w:space="0" w:color="auto"/>
              <w:bottom w:val="single" w:sz="4" w:space="0" w:color="auto"/>
              <w:right w:val="single" w:sz="4" w:space="0" w:color="auto"/>
            </w:tcBorders>
            <w:vAlign w:val="center"/>
          </w:tcPr>
          <w:p w14:paraId="787DBEAB" w14:textId="77777777" w:rsidR="00952875" w:rsidRPr="00D16F66" w:rsidRDefault="00952875" w:rsidP="00952875">
            <w:pPr>
              <w:widowControl/>
              <w:snapToGrid w:val="0"/>
              <w:spacing w:line="276" w:lineRule="auto"/>
              <w:jc w:val="center"/>
              <w:rPr>
                <w:rFonts w:ascii="Times New Roman" w:eastAsia="Times New Roman" w:hAnsi="Times New Roman" w:cs="Times New Roman"/>
                <w:color w:val="auto"/>
                <w:sz w:val="22"/>
                <w:szCs w:val="22"/>
              </w:rPr>
            </w:pPr>
            <w:r w:rsidRPr="00D16F66">
              <w:rPr>
                <w:rFonts w:ascii="Times New Roman" w:eastAsia="Times New Roman" w:hAnsi="Times New Roman" w:cs="Times New Roman"/>
                <w:bCs/>
                <w:color w:val="auto"/>
                <w:sz w:val="22"/>
                <w:szCs w:val="22"/>
              </w:rPr>
              <w:t>Nazwy podwykonawców</w:t>
            </w:r>
          </w:p>
        </w:tc>
      </w:tr>
      <w:tr w:rsidR="00952875" w:rsidRPr="00D16F66" w14:paraId="27E5DE1D"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6671496E" w14:textId="77777777" w:rsidR="00952875" w:rsidRPr="00D16F66" w:rsidRDefault="00952875" w:rsidP="00952875">
            <w:pPr>
              <w:widowControl/>
              <w:snapToGrid w:val="0"/>
              <w:spacing w:line="276" w:lineRule="auto"/>
              <w:rPr>
                <w:rFonts w:ascii="Times New Roman" w:eastAsia="Times New Roman" w:hAnsi="Times New Roman" w:cs="Times New Roman"/>
                <w:bCs/>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231AF973"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5CE06740"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r w:rsidR="00952875" w:rsidRPr="00D16F66" w14:paraId="17E0F571"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3886CC89"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266180FB"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059DF587"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r w:rsidR="00952875" w:rsidRPr="00D16F66" w14:paraId="5618D381"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2C34A8C6"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7B3B7AA9"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33DD9138"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bl>
    <w:p w14:paraId="1176E49E" w14:textId="77777777" w:rsidR="004510C5" w:rsidRPr="00D16F66" w:rsidRDefault="00D55322" w:rsidP="006E5FF9">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 </w:t>
      </w:r>
    </w:p>
    <w:p w14:paraId="192D3254" w14:textId="77777777" w:rsidR="005B2FC1" w:rsidRPr="00D16F66" w:rsidRDefault="005B2FC1"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wszystkie wymagane w niniejszym postępowaniu przetargowym oświadczenia złożyliśmy ze świadomością odpowiedzialności karnej za składanie fałszywych oświadczeń.</w:t>
      </w:r>
    </w:p>
    <w:p w14:paraId="75F08B71" w14:textId="77777777" w:rsidR="004510C5" w:rsidRPr="00D16F66" w:rsidRDefault="004510C5" w:rsidP="004510C5">
      <w:pPr>
        <w:ind w:left="360"/>
        <w:jc w:val="both"/>
        <w:rPr>
          <w:rFonts w:ascii="Times New Roman" w:hAnsi="Times New Roman" w:cs="Times New Roman"/>
          <w:color w:val="auto"/>
          <w:sz w:val="22"/>
          <w:szCs w:val="22"/>
        </w:rPr>
      </w:pPr>
    </w:p>
    <w:p w14:paraId="28226078" w14:textId="35D11375" w:rsidR="005B2FC1" w:rsidRPr="00D16F66" w:rsidRDefault="005B2FC1"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że oferowane przez nas wyroby są dopuszczone do obrotu i używania zgodnie z </w:t>
      </w:r>
      <w:r w:rsidR="0046670C">
        <w:rPr>
          <w:rFonts w:ascii="Times New Roman" w:hAnsi="Times New Roman" w:cs="Times New Roman"/>
          <w:color w:val="auto"/>
          <w:sz w:val="22"/>
          <w:szCs w:val="22"/>
        </w:rPr>
        <w:t>wymaganiami określonymi w przepisach prawa.</w:t>
      </w:r>
    </w:p>
    <w:p w14:paraId="7FFBEF73" w14:textId="77777777" w:rsidR="004510C5" w:rsidRPr="00D16F66" w:rsidRDefault="004510C5" w:rsidP="004510C5">
      <w:pPr>
        <w:rPr>
          <w:rFonts w:ascii="Times New Roman" w:hAnsi="Times New Roman" w:cs="Times New Roman"/>
          <w:color w:val="auto"/>
          <w:sz w:val="22"/>
          <w:szCs w:val="22"/>
        </w:rPr>
      </w:pPr>
    </w:p>
    <w:p w14:paraId="7F1DFD11" w14:textId="77777777" w:rsidR="003841A1" w:rsidRPr="00D16F66" w:rsidRDefault="003841A1" w:rsidP="003841A1">
      <w:pPr>
        <w:numPr>
          <w:ilvl w:val="0"/>
          <w:numId w:val="9"/>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 cenie zawarto wszystkie koszty związane z pełnym i prawidłowym wykonaniem przedmiotu   zamówienia. Stosownie do art. 225 ust. 2 ustawy Pzp oświadczamy, że wybór naszej oferty:</w:t>
      </w:r>
    </w:p>
    <w:p w14:paraId="3C8283C4" w14:textId="77777777" w:rsidR="005B2FC1" w:rsidRPr="00D16F66" w:rsidRDefault="005B2FC1" w:rsidP="003A0893">
      <w:pPr>
        <w:ind w:left="360"/>
        <w:jc w:val="both"/>
        <w:rPr>
          <w:rFonts w:ascii="Times New Roman" w:hAnsi="Times New Roman" w:cs="Times New Roman"/>
          <w:color w:val="auto"/>
          <w:sz w:val="22"/>
          <w:szCs w:val="22"/>
        </w:rPr>
      </w:pPr>
    </w:p>
    <w:tbl>
      <w:tblPr>
        <w:tblW w:w="9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4"/>
      </w:tblGrid>
      <w:tr w:rsidR="003841A1" w:rsidRPr="00D16F66" w14:paraId="561C9DE9" w14:textId="77777777" w:rsidTr="00743BAF">
        <w:trPr>
          <w:jc w:val="center"/>
        </w:trPr>
        <w:tc>
          <w:tcPr>
            <w:tcW w:w="9034" w:type="dxa"/>
          </w:tcPr>
          <w:p w14:paraId="7605C327" w14:textId="77777777" w:rsidR="003841A1" w:rsidRPr="00D16F66" w:rsidRDefault="003841A1" w:rsidP="00743BA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  </w:t>
            </w:r>
            <w:r w:rsidRPr="00D16F66">
              <w:rPr>
                <w:rFonts w:ascii="Times New Roman" w:hAnsi="Times New Roman" w:cs="Times New Roman"/>
                <w:b/>
                <w:bCs/>
                <w:color w:val="auto"/>
                <w:sz w:val="22"/>
                <w:szCs w:val="22"/>
              </w:rPr>
              <w:t xml:space="preserve">nie będzie ** </w:t>
            </w:r>
            <w:r w:rsidRPr="00D16F66">
              <w:rPr>
                <w:rFonts w:ascii="Times New Roman" w:hAnsi="Times New Roman" w:cs="Times New Roman"/>
                <w:color w:val="auto"/>
                <w:sz w:val="22"/>
                <w:szCs w:val="22"/>
              </w:rPr>
              <w:t>prowadził do powstania u Zamawiającego obowiązku podatkowego zgodnie  z przepisami ustawy z dnia 11 marca 2004 r. o podatku od towarów i usług (Dz. U. z 2018 r. poz. 2174 z późn. zm.)</w:t>
            </w:r>
          </w:p>
        </w:tc>
      </w:tr>
      <w:tr w:rsidR="003841A1" w:rsidRPr="00D16F66" w14:paraId="4923B4FE" w14:textId="77777777" w:rsidTr="00743BAF">
        <w:trPr>
          <w:jc w:val="center"/>
        </w:trPr>
        <w:tc>
          <w:tcPr>
            <w:tcW w:w="9034" w:type="dxa"/>
          </w:tcPr>
          <w:p w14:paraId="22E2DF78" w14:textId="77777777" w:rsidR="003841A1" w:rsidRPr="00D16F66" w:rsidRDefault="003841A1" w:rsidP="00743BA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  </w:t>
            </w:r>
            <w:r w:rsidRPr="00D16F66">
              <w:rPr>
                <w:rFonts w:ascii="Times New Roman" w:hAnsi="Times New Roman" w:cs="Times New Roman"/>
                <w:b/>
                <w:bCs/>
                <w:color w:val="auto"/>
                <w:sz w:val="22"/>
                <w:szCs w:val="22"/>
              </w:rPr>
              <w:t xml:space="preserve">będzie ** </w:t>
            </w:r>
            <w:r w:rsidRPr="00D16F66">
              <w:rPr>
                <w:rFonts w:ascii="Times New Roman" w:hAnsi="Times New Roman" w:cs="Times New Roman"/>
                <w:color w:val="auto"/>
                <w:sz w:val="22"/>
                <w:szCs w:val="22"/>
              </w:rPr>
              <w:t>prowadził do powstania u Zamawiającego obowiązku podatkowego zgodnie  z przepisami ustawy z dnia 11 marca 2004 r. o podatku od towarów i usług (Dz. U. z 2018 r. poz. 2174 z późn. zm.), jednocześnie wskazujemy nazwy (rodzaju) towaru lub usługi, których dostawa lub świadczenie będzie prowadzić do jego powstania ……………………………….….………… wraz z określeniem ich wartości bez kwoty podatku………………………………………………….</w:t>
            </w:r>
          </w:p>
          <w:p w14:paraId="74A3C0AD" w14:textId="77777777" w:rsidR="003841A1" w:rsidRPr="00D16F66" w:rsidRDefault="003841A1" w:rsidP="00743BA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Stawka podatku od towarów i usług, która zgodne z wiedzą wykonawcy, będzie miała zastosowanie: …………%</w:t>
            </w:r>
          </w:p>
        </w:tc>
      </w:tr>
      <w:tr w:rsidR="003841A1" w:rsidRPr="00D16F66" w14:paraId="2077BD5D" w14:textId="77777777" w:rsidTr="00743BAF">
        <w:trPr>
          <w:jc w:val="center"/>
        </w:trPr>
        <w:tc>
          <w:tcPr>
            <w:tcW w:w="9034" w:type="dxa"/>
          </w:tcPr>
          <w:p w14:paraId="79E34FC2" w14:textId="77777777" w:rsidR="003841A1" w:rsidRPr="00D16F66" w:rsidRDefault="003841A1" w:rsidP="00743BAF">
            <w:pPr>
              <w:jc w:val="both"/>
              <w:rPr>
                <w:rFonts w:ascii="Times New Roman" w:hAnsi="Times New Roman" w:cs="Times New Roman"/>
                <w:color w:val="auto"/>
                <w:sz w:val="20"/>
                <w:u w:val="single"/>
              </w:rPr>
            </w:pPr>
            <w:r w:rsidRPr="00D16F66">
              <w:rPr>
                <w:rFonts w:ascii="Times New Roman" w:hAnsi="Times New Roman" w:cs="Times New Roman"/>
                <w:color w:val="auto"/>
                <w:sz w:val="20"/>
              </w:rPr>
              <w:t>(</w:t>
            </w:r>
            <w:r w:rsidRPr="00D16F66">
              <w:rPr>
                <w:rFonts w:ascii="Times New Roman" w:hAnsi="Times New Roman" w:cs="Times New Roman"/>
                <w:b/>
                <w:bCs/>
                <w:color w:val="auto"/>
                <w:sz w:val="20"/>
              </w:rPr>
              <w:t>**</w:t>
            </w:r>
            <w:r w:rsidRPr="00D16F66">
              <w:rPr>
                <w:rFonts w:ascii="Times New Roman" w:hAnsi="Times New Roman" w:cs="Times New Roman"/>
                <w:color w:val="auto"/>
                <w:sz w:val="20"/>
              </w:rPr>
              <w:t xml:space="preserve"> Należy zaznaczyć właściwe pole i ewentualnie wskazać wymagane informacje (należy zapoznać się z w/w ustawą o podatku od towarów i usług,; </w:t>
            </w:r>
            <w:r w:rsidRPr="00D16F66">
              <w:rPr>
                <w:rFonts w:ascii="Times New Roman" w:hAnsi="Times New Roman" w:cs="Times New Roman"/>
                <w:color w:val="auto"/>
                <w:sz w:val="20"/>
                <w:u w:val="single"/>
              </w:rPr>
              <w:t>obowiązku podatkowego po stronie Zamawiającego nie będzie w przypadku, gdy obowiązek rozliczenia podatku VAT będzie po stronie Wykonawcy).)</w:t>
            </w:r>
          </w:p>
        </w:tc>
      </w:tr>
    </w:tbl>
    <w:p w14:paraId="2CA8643D" w14:textId="77777777" w:rsidR="004510C5" w:rsidRPr="00D16F66" w:rsidRDefault="004510C5" w:rsidP="003A0893">
      <w:pPr>
        <w:ind w:left="360"/>
        <w:jc w:val="both"/>
        <w:rPr>
          <w:rFonts w:ascii="Times New Roman" w:hAnsi="Times New Roman" w:cs="Times New Roman"/>
          <w:color w:val="auto"/>
          <w:sz w:val="22"/>
          <w:szCs w:val="22"/>
        </w:rPr>
      </w:pPr>
    </w:p>
    <w:p w14:paraId="531A4EA0" w14:textId="77777777" w:rsidR="003A0893" w:rsidRPr="00D16F66" w:rsidRDefault="003A0893"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upoważniamy Zamawiającego (bądź uprawnionych przedstawicieli) do przeprowadzenia wszelkich badań mających na celu sprawdzenie zaświadczeń, dokumentów i przedłożonych informacji oraz do wyjaśnienia każdych aspektów naszej oferty.</w:t>
      </w:r>
    </w:p>
    <w:p w14:paraId="3347417E" w14:textId="77777777" w:rsidR="004510C5" w:rsidRPr="00D16F66" w:rsidRDefault="004510C5" w:rsidP="004510C5">
      <w:pPr>
        <w:ind w:left="360"/>
        <w:jc w:val="both"/>
        <w:rPr>
          <w:rFonts w:ascii="Times New Roman" w:hAnsi="Times New Roman" w:cs="Times New Roman"/>
          <w:color w:val="auto"/>
          <w:sz w:val="22"/>
          <w:szCs w:val="22"/>
        </w:rPr>
      </w:pPr>
    </w:p>
    <w:p w14:paraId="4FA851CB" w14:textId="77777777" w:rsidR="005B2FC1" w:rsidRPr="00D16F66" w:rsidRDefault="003A0893"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iż wszystkie informacje zamieszczone w Ofercie są prawdziwe (za składanie nieprawdziwych informacji Wykonawca odpowiada zgodnie z art. 297 Kodeksu Karnego). </w:t>
      </w:r>
    </w:p>
    <w:p w14:paraId="0756BC7B" w14:textId="77777777" w:rsidR="004510C5" w:rsidRPr="00D16F66" w:rsidRDefault="004510C5" w:rsidP="004510C5">
      <w:pPr>
        <w:ind w:left="360"/>
        <w:jc w:val="both"/>
        <w:rPr>
          <w:rFonts w:ascii="Times New Roman" w:hAnsi="Times New Roman" w:cs="Times New Roman"/>
          <w:color w:val="auto"/>
          <w:sz w:val="22"/>
          <w:szCs w:val="22"/>
        </w:rPr>
      </w:pPr>
    </w:p>
    <w:p w14:paraId="25896518" w14:textId="77777777" w:rsidR="005B2FC1" w:rsidRPr="00D16F66" w:rsidRDefault="00C718CF" w:rsidP="003A1076">
      <w:pPr>
        <w:numPr>
          <w:ilvl w:val="0"/>
          <w:numId w:val="2"/>
        </w:numPr>
        <w:jc w:val="both"/>
        <w:rPr>
          <w:rFonts w:ascii="Times New Roman" w:hAnsi="Times New Roman" w:cs="Times New Roman"/>
          <w:color w:val="FF0000"/>
          <w:sz w:val="22"/>
          <w:szCs w:val="22"/>
        </w:rPr>
      </w:pPr>
      <w:r w:rsidRPr="00D16F66">
        <w:rPr>
          <w:rFonts w:ascii="Times New Roman" w:hAnsi="Times New Roman" w:cs="Times New Roman"/>
          <w:color w:val="auto"/>
          <w:sz w:val="22"/>
          <w:szCs w:val="22"/>
        </w:rPr>
        <w:t xml:space="preserve">OŚWIADCZAMY, że jesteśmy związani niniejszą ofertą </w:t>
      </w:r>
      <w:r w:rsidR="002C4A02" w:rsidRPr="00D16F66">
        <w:rPr>
          <w:rFonts w:ascii="Times New Roman" w:hAnsi="Times New Roman" w:cs="Times New Roman"/>
          <w:color w:val="auto"/>
          <w:sz w:val="22"/>
          <w:szCs w:val="22"/>
        </w:rPr>
        <w:t>przez okres 90</w:t>
      </w:r>
      <w:r w:rsidR="006456B7" w:rsidRPr="00D16F66">
        <w:rPr>
          <w:rFonts w:ascii="Times New Roman" w:hAnsi="Times New Roman" w:cs="Times New Roman"/>
          <w:color w:val="auto"/>
          <w:sz w:val="22"/>
          <w:szCs w:val="22"/>
        </w:rPr>
        <w:t xml:space="preserve"> dni, od dnia upływu terminu składania  ofert, przy czym pierwszym dniem związania z ofertą jest dzień, w którym upływa termin  składania ofert.</w:t>
      </w:r>
    </w:p>
    <w:p w14:paraId="22F81C38" w14:textId="77777777" w:rsidR="004510C5" w:rsidRPr="00D16F66" w:rsidRDefault="004510C5" w:rsidP="004510C5">
      <w:pPr>
        <w:ind w:left="360"/>
        <w:jc w:val="both"/>
        <w:rPr>
          <w:rFonts w:ascii="Times New Roman" w:hAnsi="Times New Roman" w:cs="Times New Roman"/>
          <w:color w:val="auto"/>
          <w:sz w:val="22"/>
          <w:szCs w:val="22"/>
        </w:rPr>
      </w:pPr>
    </w:p>
    <w:p w14:paraId="235F434C" w14:textId="77777777" w:rsidR="005B2FC1" w:rsidRPr="00D16F66" w:rsidRDefault="00C718CF"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zapoznaliśmy się z Projektowanymi Postanowieniami Umowy,</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określonymi w Załączni</w:t>
      </w:r>
      <w:r w:rsidR="00385455" w:rsidRPr="00D16F66">
        <w:rPr>
          <w:rFonts w:ascii="Times New Roman" w:hAnsi="Times New Roman" w:cs="Times New Roman"/>
          <w:color w:val="auto"/>
          <w:sz w:val="22"/>
          <w:szCs w:val="22"/>
        </w:rPr>
        <w:t>ku nr 4</w:t>
      </w:r>
      <w:r w:rsidRPr="00D16F66">
        <w:rPr>
          <w:rFonts w:ascii="Times New Roman" w:hAnsi="Times New Roman" w:cs="Times New Roman"/>
          <w:color w:val="auto"/>
          <w:sz w:val="22"/>
          <w:szCs w:val="22"/>
        </w:rPr>
        <w:t xml:space="preserve"> do Specyfikacji Warunków Zamówienia</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i ZOBOWIĄZUJEMY SIĘ, w przypadku wyboru naszej oferty, do zawarcia umowy</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zgodnej z niniejszą ofertą, na warunkach w nich określonych</w:t>
      </w:r>
      <w:r w:rsidR="005B2FC1" w:rsidRPr="00D16F66">
        <w:rPr>
          <w:rFonts w:ascii="Times New Roman" w:hAnsi="Times New Roman" w:cs="Times New Roman"/>
          <w:color w:val="auto"/>
          <w:sz w:val="22"/>
          <w:szCs w:val="22"/>
        </w:rPr>
        <w:t xml:space="preserve"> i terminie wyznaczonym przez Zamawiającego</w:t>
      </w:r>
      <w:r w:rsidRPr="00D16F66">
        <w:rPr>
          <w:rFonts w:ascii="Times New Roman" w:hAnsi="Times New Roman" w:cs="Times New Roman"/>
          <w:color w:val="auto"/>
          <w:sz w:val="22"/>
          <w:szCs w:val="22"/>
        </w:rPr>
        <w:t>.</w:t>
      </w:r>
    </w:p>
    <w:p w14:paraId="18A581DE" w14:textId="77777777" w:rsidR="009131EE" w:rsidRPr="00D16F66" w:rsidRDefault="009131EE" w:rsidP="009131EE">
      <w:pPr>
        <w:pStyle w:val="Akapitzlist"/>
        <w:rPr>
          <w:rFonts w:ascii="Times New Roman" w:hAnsi="Times New Roman" w:cs="Times New Roman"/>
          <w:color w:val="auto"/>
          <w:sz w:val="22"/>
          <w:szCs w:val="22"/>
        </w:rPr>
      </w:pPr>
    </w:p>
    <w:p w14:paraId="2073F186" w14:textId="1D09594D" w:rsidR="009131EE" w:rsidRPr="00D16F66" w:rsidRDefault="009131EE" w:rsidP="00EF172B">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iż </w:t>
      </w:r>
      <w:r w:rsidR="00B71CC3">
        <w:rPr>
          <w:rFonts w:ascii="Times New Roman" w:hAnsi="Times New Roman" w:cs="Times New Roman"/>
          <w:color w:val="auto"/>
          <w:sz w:val="22"/>
          <w:szCs w:val="22"/>
        </w:rPr>
        <w:t xml:space="preserve">w toku realizacji zamówienia </w:t>
      </w:r>
      <w:r w:rsidRPr="00D16F66">
        <w:rPr>
          <w:rFonts w:ascii="Times New Roman" w:hAnsi="Times New Roman" w:cs="Times New Roman"/>
          <w:color w:val="auto"/>
          <w:sz w:val="22"/>
          <w:szCs w:val="22"/>
        </w:rPr>
        <w:t xml:space="preserve">uwzględnimy założenia Zasady DNSH („nie czyń poważnej szkody”; ang. „Do No Significant Harm”) wynikającej z rozporządzenia (UE) nr 2020/852 z dnia 18 czerwca 2020 r. w sprawie ustanowienia ram ułatwiających przeprowadzanie zrównoważonych </w:t>
      </w:r>
      <w:r w:rsidRPr="00D16F66">
        <w:rPr>
          <w:rFonts w:ascii="Times New Roman" w:hAnsi="Times New Roman" w:cs="Times New Roman"/>
          <w:color w:val="auto"/>
          <w:sz w:val="22"/>
          <w:szCs w:val="22"/>
        </w:rPr>
        <w:lastRenderedPageBreak/>
        <w:t>inwestycji (tzw. Rozporządzenie w sprawie taksonomii.), która to jest zasadą dotyczącą niewspierania ani nieprowadzenia działalności gospodarczej, która powoduje znaczące szkody (poważne szkody, posiada znaczący negatywny wpływ) dla któregokolwiek z celów środowiskowych, tj.:</w:t>
      </w:r>
    </w:p>
    <w:p w14:paraId="1B056D49"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1) łagodzenie zmian klimatu,</w:t>
      </w:r>
    </w:p>
    <w:p w14:paraId="3A3E4790"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2) adaptacja do zmian klimatu,</w:t>
      </w:r>
    </w:p>
    <w:p w14:paraId="024C2214"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3) zrównoważone wykorzystanie i ochrona zasobów wodnych i morskich,</w:t>
      </w:r>
    </w:p>
    <w:p w14:paraId="3DC406AC"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4) gospodarka o obiegu zamkniętym,</w:t>
      </w:r>
    </w:p>
    <w:p w14:paraId="2440D12D" w14:textId="6E8B7E84" w:rsidR="009131EE"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5) zapobieganie zanieczyszczeniu i jego kontroli</w:t>
      </w:r>
      <w:r w:rsidR="00B71CC3">
        <w:rPr>
          <w:rFonts w:ascii="Times New Roman" w:hAnsi="Times New Roman" w:cs="Times New Roman"/>
          <w:color w:val="auto"/>
          <w:sz w:val="22"/>
          <w:szCs w:val="22"/>
        </w:rPr>
        <w:t>,</w:t>
      </w:r>
    </w:p>
    <w:p w14:paraId="20E92257" w14:textId="637476E8" w:rsidR="008F252D" w:rsidRDefault="008F252D" w:rsidP="009131EE">
      <w:pPr>
        <w:ind w:left="360"/>
        <w:jc w:val="both"/>
        <w:rPr>
          <w:rFonts w:ascii="Times New Roman" w:hAnsi="Times New Roman" w:cs="Times New Roman"/>
          <w:color w:val="auto"/>
          <w:sz w:val="22"/>
          <w:szCs w:val="22"/>
        </w:rPr>
      </w:pPr>
      <w:r>
        <w:rPr>
          <w:rFonts w:ascii="Times New Roman" w:hAnsi="Times New Roman" w:cs="Times New Roman"/>
          <w:color w:val="auto"/>
          <w:sz w:val="22"/>
          <w:szCs w:val="22"/>
        </w:rPr>
        <w:t>6) o</w:t>
      </w:r>
      <w:r w:rsidRPr="008F252D">
        <w:rPr>
          <w:rFonts w:ascii="Times New Roman" w:hAnsi="Times New Roman" w:cs="Times New Roman"/>
          <w:color w:val="auto"/>
          <w:sz w:val="22"/>
          <w:szCs w:val="22"/>
        </w:rPr>
        <w:t>chrona i odbudowa bioróżnorodności i ekosystemów</w:t>
      </w:r>
    </w:p>
    <w:p w14:paraId="1D4E653F" w14:textId="64CBB0F4" w:rsidR="00B71CC3" w:rsidRPr="00D16F66" w:rsidRDefault="00B71CC3" w:rsidP="009131EE">
      <w:pPr>
        <w:ind w:left="360"/>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8F252D">
        <w:rPr>
          <w:rFonts w:ascii="Times New Roman" w:hAnsi="Times New Roman" w:cs="Times New Roman"/>
          <w:color w:val="auto"/>
          <w:sz w:val="22"/>
          <w:szCs w:val="22"/>
        </w:rPr>
        <w:t xml:space="preserve">a w związku z tym oświadczamy, że wszystkie oferowane przez nas rozwiązania </w:t>
      </w:r>
      <w:r w:rsidR="008F252D" w:rsidRPr="008F252D">
        <w:rPr>
          <w:rFonts w:ascii="Times New Roman" w:hAnsi="Times New Roman" w:cs="Times New Roman"/>
          <w:color w:val="auto"/>
          <w:sz w:val="22"/>
          <w:szCs w:val="22"/>
        </w:rPr>
        <w:t xml:space="preserve">technologie i procesy nie wyrządzają znaczącej szkody żadnemu z sześciu </w:t>
      </w:r>
      <w:r w:rsidR="008F252D">
        <w:rPr>
          <w:rFonts w:ascii="Times New Roman" w:hAnsi="Times New Roman" w:cs="Times New Roman"/>
          <w:color w:val="auto"/>
          <w:sz w:val="22"/>
          <w:szCs w:val="22"/>
        </w:rPr>
        <w:t xml:space="preserve">powyżej wymienionych </w:t>
      </w:r>
      <w:r w:rsidR="008F252D" w:rsidRPr="008F252D">
        <w:rPr>
          <w:rFonts w:ascii="Times New Roman" w:hAnsi="Times New Roman" w:cs="Times New Roman"/>
          <w:color w:val="auto"/>
          <w:sz w:val="22"/>
          <w:szCs w:val="22"/>
        </w:rPr>
        <w:t>celów środowiskowych</w:t>
      </w:r>
      <w:r w:rsidR="008B0B44">
        <w:rPr>
          <w:rFonts w:ascii="Times New Roman" w:hAnsi="Times New Roman" w:cs="Times New Roman"/>
          <w:color w:val="auto"/>
          <w:sz w:val="22"/>
          <w:szCs w:val="22"/>
        </w:rPr>
        <w:t>.</w:t>
      </w:r>
    </w:p>
    <w:p w14:paraId="65A569E9" w14:textId="77777777" w:rsidR="004510C5" w:rsidRPr="00D16F66" w:rsidRDefault="004510C5" w:rsidP="004510C5">
      <w:pPr>
        <w:ind w:left="360"/>
        <w:jc w:val="both"/>
        <w:rPr>
          <w:rFonts w:ascii="Times New Roman" w:hAnsi="Times New Roman" w:cs="Times New Roman"/>
          <w:color w:val="auto"/>
          <w:sz w:val="22"/>
          <w:szCs w:val="22"/>
        </w:rPr>
      </w:pPr>
    </w:p>
    <w:p w14:paraId="28B9FAB1" w14:textId="7628C99B" w:rsidR="008F252D" w:rsidRPr="008F252D" w:rsidRDefault="008F252D" w:rsidP="00745BC4">
      <w:pPr>
        <w:widowControl/>
        <w:numPr>
          <w:ilvl w:val="0"/>
          <w:numId w:val="2"/>
        </w:numPr>
        <w:suppressAutoHyphens w:val="0"/>
        <w:spacing w:line="276" w:lineRule="auto"/>
        <w:jc w:val="both"/>
        <w:rPr>
          <w:rFonts w:ascii="Times New Roman" w:hAnsi="Times New Roman" w:cs="Times New Roman"/>
          <w:color w:val="auto"/>
          <w:sz w:val="22"/>
          <w:szCs w:val="22"/>
        </w:rPr>
      </w:pPr>
      <w:r>
        <w:rPr>
          <w:rFonts w:ascii="Times New Roman" w:hAnsi="Times New Roman" w:cs="Times New Roman"/>
          <w:color w:val="auto"/>
          <w:sz w:val="22"/>
          <w:szCs w:val="22"/>
        </w:rPr>
        <w:t>Składając oświadczenie określone w pkt 2</w:t>
      </w:r>
      <w:r w:rsidR="00E4469D">
        <w:rPr>
          <w:rFonts w:ascii="Times New Roman" w:hAnsi="Times New Roman" w:cs="Times New Roman"/>
          <w:color w:val="auto"/>
          <w:sz w:val="22"/>
          <w:szCs w:val="22"/>
        </w:rPr>
        <w:t>7</w:t>
      </w:r>
      <w:r>
        <w:rPr>
          <w:rFonts w:ascii="Times New Roman" w:hAnsi="Times New Roman" w:cs="Times New Roman"/>
          <w:color w:val="auto"/>
          <w:sz w:val="22"/>
          <w:szCs w:val="22"/>
        </w:rPr>
        <w:t xml:space="preserve"> niniejszego formularza zapewniamy, że zapoznaliśmy się szczegółowo ze wszystkimi wymaganiami dotyczącymi zasady DNSH wskazanymi w przywołanym tam rozporządzeniu i przyjmujemy do wiadomości, że Zamawiający na każdym etapie realizacji zamówienia będzie mógł żądać sprawozdań z realizacji zasady DNSH, a także przeprowadzać kontrole realizacji zasady DNS</w:t>
      </w:r>
      <w:r w:rsidR="00A26642">
        <w:rPr>
          <w:rFonts w:ascii="Times New Roman" w:hAnsi="Times New Roman" w:cs="Times New Roman"/>
          <w:color w:val="auto"/>
          <w:sz w:val="22"/>
          <w:szCs w:val="22"/>
        </w:rPr>
        <w:t>H, a niedostosowanie się do wymogów wynikających z zasady DNSH</w:t>
      </w:r>
      <w:r>
        <w:rPr>
          <w:rFonts w:ascii="Times New Roman" w:hAnsi="Times New Roman" w:cs="Times New Roman"/>
          <w:color w:val="auto"/>
          <w:sz w:val="22"/>
          <w:szCs w:val="22"/>
        </w:rPr>
        <w:t xml:space="preserve"> </w:t>
      </w:r>
      <w:r w:rsidR="00A26642">
        <w:rPr>
          <w:rFonts w:ascii="Times New Roman" w:hAnsi="Times New Roman" w:cs="Times New Roman"/>
          <w:color w:val="auto"/>
          <w:sz w:val="22"/>
          <w:szCs w:val="22"/>
        </w:rPr>
        <w:t>jest nienależytym wykonaniem umowy w sprawie zamówienia publicznego i spowoduje konsekwencje w tej umowie przewidziane.</w:t>
      </w:r>
    </w:p>
    <w:p w14:paraId="15DD0330" w14:textId="75506830" w:rsidR="00745BC4" w:rsidRPr="00D16F66" w:rsidRDefault="00745BC4" w:rsidP="00745BC4">
      <w:pPr>
        <w:widowControl/>
        <w:numPr>
          <w:ilvl w:val="0"/>
          <w:numId w:val="2"/>
        </w:numPr>
        <w:suppressAutoHyphens w:val="0"/>
        <w:spacing w:line="276" w:lineRule="auto"/>
        <w:jc w:val="both"/>
        <w:rPr>
          <w:rFonts w:ascii="Times New Roman" w:hAnsi="Times New Roman" w:cs="Times New Roman"/>
          <w:color w:val="auto"/>
          <w:sz w:val="22"/>
          <w:szCs w:val="22"/>
        </w:rPr>
      </w:pPr>
      <w:r w:rsidRPr="00D16F66">
        <w:rPr>
          <w:rFonts w:ascii="Times New Roman" w:eastAsia="Calibri" w:hAnsi="Times New Roman" w:cs="Times New Roman"/>
          <w:color w:val="auto"/>
          <w:sz w:val="22"/>
          <w:szCs w:val="22"/>
        </w:rPr>
        <w:t>OSWIADCZAMY, że na podstawie art. 18 ust. 3 ustawy Prawo zamówień publicznych:</w:t>
      </w:r>
    </w:p>
    <w:p w14:paraId="5ACFFF5C" w14:textId="77777777" w:rsidR="00745BC4" w:rsidRPr="00D16F66" w:rsidRDefault="00745BC4" w:rsidP="00745BC4">
      <w:pPr>
        <w:spacing w:before="100" w:beforeAutospacing="1" w:after="160" w:line="259" w:lineRule="auto"/>
        <w:jc w:val="both"/>
        <w:rPr>
          <w:rFonts w:ascii="Times New Roman" w:eastAsia="Calibri" w:hAnsi="Times New Roman" w:cs="Times New Roman"/>
          <w:color w:val="auto"/>
          <w:sz w:val="22"/>
          <w:szCs w:val="22"/>
        </w:rPr>
      </w:pPr>
      <w:r w:rsidRPr="00D16F66">
        <w:rPr>
          <w:rFonts w:ascii="Times New Roman" w:eastAsia="Calibri" w:hAnsi="Times New Roman" w:cs="Times New Roman"/>
          <w:color w:val="auto"/>
          <w:sz w:val="22"/>
          <w:szCs w:val="22"/>
        </w:rPr>
        <w:fldChar w:fldCharType="begin">
          <w:ffData>
            <w:name w:val=""/>
            <w:enabled/>
            <w:calcOnExit w:val="0"/>
            <w:checkBox>
              <w:sizeAuto/>
              <w:default w:val="0"/>
            </w:checkBox>
          </w:ffData>
        </w:fldChar>
      </w:r>
      <w:r w:rsidRPr="00D16F66">
        <w:rPr>
          <w:rFonts w:ascii="Times New Roman" w:eastAsia="Calibri" w:hAnsi="Times New Roman" w:cs="Times New Roman"/>
          <w:color w:val="auto"/>
          <w:sz w:val="22"/>
          <w:szCs w:val="22"/>
        </w:rPr>
        <w:instrText xml:space="preserve"> FORMCHECKBOX </w:instrText>
      </w:r>
      <w:r w:rsidRPr="00D16F66">
        <w:rPr>
          <w:rFonts w:ascii="Times New Roman" w:eastAsia="Calibri" w:hAnsi="Times New Roman" w:cs="Times New Roman"/>
          <w:color w:val="auto"/>
          <w:sz w:val="22"/>
          <w:szCs w:val="22"/>
        </w:rPr>
      </w:r>
      <w:r w:rsidRPr="00D16F66">
        <w:rPr>
          <w:rFonts w:ascii="Times New Roman" w:eastAsia="Calibri" w:hAnsi="Times New Roman" w:cs="Times New Roman"/>
          <w:color w:val="auto"/>
          <w:sz w:val="22"/>
          <w:szCs w:val="22"/>
        </w:rPr>
        <w:fldChar w:fldCharType="separate"/>
      </w:r>
      <w:r w:rsidRPr="00D16F66">
        <w:rPr>
          <w:rFonts w:ascii="Times New Roman" w:eastAsia="Calibri" w:hAnsi="Times New Roman" w:cs="Times New Roman"/>
          <w:color w:val="auto"/>
          <w:sz w:val="22"/>
          <w:szCs w:val="22"/>
        </w:rPr>
        <w:fldChar w:fldCharType="end"/>
      </w:r>
      <w:r w:rsidRPr="00D16F66">
        <w:rPr>
          <w:rFonts w:ascii="Times New Roman" w:eastAsia="Calibri" w:hAnsi="Times New Roman" w:cs="Times New Roman"/>
          <w:color w:val="auto"/>
          <w:sz w:val="22"/>
          <w:szCs w:val="22"/>
        </w:rPr>
        <w:t xml:space="preserve"> żadne z informacji zawartych w ofercie oraz załączonych do niej dokumentach, nie stanowią tajemnicy przedsiębiorstwa w rozumieniu przepisów ustawy z dnia 16 kwietnia 1993r. o zwalczaniu nieuczciwej konkurencji (Dz. U. z 2020r. poz. 1913 z późn. zm.),</w:t>
      </w:r>
    </w:p>
    <w:p w14:paraId="78844BBA" w14:textId="77777777" w:rsidR="00745BC4" w:rsidRPr="00D16F66" w:rsidRDefault="00745BC4" w:rsidP="00745BC4">
      <w:pPr>
        <w:spacing w:before="100" w:beforeAutospacing="1" w:after="160" w:line="259" w:lineRule="auto"/>
        <w:jc w:val="both"/>
        <w:rPr>
          <w:rFonts w:ascii="Times New Roman" w:eastAsia="Calibri" w:hAnsi="Times New Roman" w:cs="Times New Roman"/>
          <w:color w:val="auto"/>
          <w:sz w:val="22"/>
          <w:szCs w:val="22"/>
        </w:rPr>
      </w:pPr>
      <w:r w:rsidRPr="00D16F66">
        <w:rPr>
          <w:rFonts w:ascii="Times New Roman" w:eastAsia="Calibri" w:hAnsi="Times New Roman" w:cs="Times New Roman"/>
          <w:color w:val="auto"/>
          <w:sz w:val="22"/>
          <w:szCs w:val="22"/>
        </w:rPr>
        <w:fldChar w:fldCharType="begin">
          <w:ffData>
            <w:name w:val=""/>
            <w:enabled/>
            <w:calcOnExit w:val="0"/>
            <w:checkBox>
              <w:sizeAuto/>
              <w:default w:val="0"/>
            </w:checkBox>
          </w:ffData>
        </w:fldChar>
      </w:r>
      <w:r w:rsidRPr="00D16F66">
        <w:rPr>
          <w:rFonts w:ascii="Times New Roman" w:eastAsia="Calibri" w:hAnsi="Times New Roman" w:cs="Times New Roman"/>
          <w:color w:val="auto"/>
          <w:sz w:val="22"/>
          <w:szCs w:val="22"/>
        </w:rPr>
        <w:instrText xml:space="preserve"> FORMCHECKBOX </w:instrText>
      </w:r>
      <w:r w:rsidRPr="00D16F66">
        <w:rPr>
          <w:rFonts w:ascii="Times New Roman" w:eastAsia="Calibri" w:hAnsi="Times New Roman" w:cs="Times New Roman"/>
          <w:color w:val="auto"/>
          <w:sz w:val="22"/>
          <w:szCs w:val="22"/>
        </w:rPr>
      </w:r>
      <w:r w:rsidRPr="00D16F66">
        <w:rPr>
          <w:rFonts w:ascii="Times New Roman" w:eastAsia="Calibri" w:hAnsi="Times New Roman" w:cs="Times New Roman"/>
          <w:color w:val="auto"/>
          <w:sz w:val="22"/>
          <w:szCs w:val="22"/>
        </w:rPr>
        <w:fldChar w:fldCharType="separate"/>
      </w:r>
      <w:r w:rsidRPr="00D16F66">
        <w:rPr>
          <w:rFonts w:ascii="Times New Roman" w:eastAsia="Calibri" w:hAnsi="Times New Roman" w:cs="Times New Roman"/>
          <w:color w:val="auto"/>
          <w:sz w:val="22"/>
          <w:szCs w:val="22"/>
        </w:rPr>
        <w:fldChar w:fldCharType="end"/>
      </w:r>
      <w:r w:rsidRPr="00D16F66">
        <w:rPr>
          <w:rFonts w:ascii="Times New Roman" w:eastAsia="Calibri" w:hAnsi="Times New Roman" w:cs="Times New Roman"/>
          <w:color w:val="auto"/>
          <w:sz w:val="22"/>
          <w:szCs w:val="22"/>
        </w:rPr>
        <w:t xml:space="preserve"> wskazane informacje oznaczone nazwą pliku „…………………………………” stanowią tajemnicę przedsiębiorstwa w rozumieniu przepisów przepisów ustawy z dnia 16 kwietnia 1993 r. o zwalczaniu nieuczciwej konkurencji (Dz. U. z 2020r. poz. 1913 z późn. zm.) i w związku z niniejszym nie mogą być one udostępniane, w szczególności innym uczestnikom postępowania</w:t>
      </w:r>
    </w:p>
    <w:p w14:paraId="065A2093" w14:textId="77777777" w:rsidR="00745BC4" w:rsidRPr="00D16F66" w:rsidRDefault="00745BC4" w:rsidP="00745BC4">
      <w:pPr>
        <w:spacing w:before="100" w:beforeAutospacing="1" w:after="160" w:line="259" w:lineRule="auto"/>
        <w:jc w:val="both"/>
        <w:rPr>
          <w:rFonts w:ascii="Times New Roman" w:eastAsia="Calibri" w:hAnsi="Times New Roman" w:cs="Times New Roman"/>
          <w:i/>
          <w:iCs/>
          <w:color w:val="auto"/>
          <w:sz w:val="18"/>
          <w:szCs w:val="18"/>
        </w:rPr>
      </w:pPr>
      <w:r w:rsidRPr="00D16F66">
        <w:rPr>
          <w:rFonts w:ascii="Times New Roman" w:eastAsia="Calibri" w:hAnsi="Times New Roman" w:cs="Times New Roman"/>
          <w:i/>
          <w:iCs/>
          <w:color w:val="auto"/>
          <w:sz w:val="18"/>
          <w:szCs w:val="18"/>
        </w:rPr>
        <w:t>Uwaga! W przypadku braku wykazania, iż zastrzeżone informacje stanowią tajemnicę przedsiębiorstwa, Zamawiający uzna, iż nie została spełniona przesłanka podjęcia niezbędnych działań w celu zachowania ich poufności i dane te staną się jawne.</w:t>
      </w:r>
    </w:p>
    <w:p w14:paraId="1C63F0D1" w14:textId="08F5637A" w:rsidR="00C5097F" w:rsidRDefault="00C5097F" w:rsidP="00C5097F">
      <w:pPr>
        <w:numPr>
          <w:ilvl w:val="0"/>
          <w:numId w:val="2"/>
        </w:numPr>
        <w:jc w:val="both"/>
        <w:rPr>
          <w:rFonts w:ascii="Times New Roman" w:hAnsi="Times New Roman" w:cs="Times New Roman"/>
          <w:color w:val="auto"/>
          <w:sz w:val="22"/>
          <w:szCs w:val="22"/>
        </w:rPr>
      </w:pPr>
      <w:r>
        <w:rPr>
          <w:rFonts w:ascii="Times New Roman" w:hAnsi="Times New Roman" w:cs="Times New Roman"/>
          <w:color w:val="auto"/>
          <w:sz w:val="22"/>
          <w:szCs w:val="22"/>
        </w:rPr>
        <w:t>OŚWIADCZAMY, że zobowiązujemy się do spełnienia wymogów, o których mowa w art. 2 ust. 1 Rozporządzenia Wykonawczego Komisji (UE) 2025/1197, dotyczących:</w:t>
      </w:r>
    </w:p>
    <w:p w14:paraId="1CE67F80" w14:textId="5C3B3D10"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nie zlecania w ramach podwykonawstwa więcej niż 50% całkowitej wartości zamówienia wykonawcom pochodzącym z państwa trzeciego objętego Instrumentem Zamówień Międzynarodowych (dalej: „środek IZM”),</w:t>
      </w:r>
    </w:p>
    <w:p w14:paraId="3937873E" w14:textId="217D6067"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zapewnienia, w przypadku zamówień, których przedmiot obejmuje dostawę towarów, aby w okresie obowiązywania umowy towary dostarczone lub usługi świadczone w ramach realizacji zamówienia i pochodzące z państwa trzeciego objętego środkiem IZM, odpowiadały nie więcej niż 50% całkowitej wartości zamówienia, niezależnie od tego czy takie towary lub usługi są dostarczane lub świadczone przez zwycięskiego Wykonawcę, czy przez Podwykonawcę,</w:t>
      </w:r>
    </w:p>
    <w:p w14:paraId="1E82D8C1" w14:textId="11F46DD8"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dostarczenia na żądanie Zamawiającego odpowiednich dowodów potwierdzających przestrzeganie zobowiązania, o którym mowa w pkt 1 lub 2, najpóźniej w chwili zakończenia realizacji zamówienia,</w:t>
      </w:r>
    </w:p>
    <w:p w14:paraId="0A42658F" w14:textId="4E841086" w:rsidR="00C5097F" w:rsidRP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uiszczenia proporcjonalnej opłaty w razie nieprzestrzegania zobowiązania, o którym mowa w pkt 1 lub 2</w:t>
      </w:r>
      <w:r w:rsidR="007E5DCD">
        <w:rPr>
          <w:rFonts w:ascii="Times New Roman" w:hAnsi="Times New Roman" w:cs="Times New Roman"/>
          <w:color w:val="auto"/>
          <w:sz w:val="22"/>
          <w:szCs w:val="22"/>
        </w:rPr>
        <w:t>, w wysokości od 10% do 30% całkowitej wartości zamówienia.</w:t>
      </w:r>
    </w:p>
    <w:p w14:paraId="4AA06093" w14:textId="126734E2" w:rsidR="003841A1" w:rsidRPr="00D16F66" w:rsidRDefault="003841A1" w:rsidP="00745BC4">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 że wypełniłem obowiązki informacyjne przewidziane w art. 13 lub art. 14 RODO</w:t>
      </w:r>
      <w:r w:rsidRPr="00D16F66">
        <w:rPr>
          <w:rStyle w:val="Odwoanieprzypisudolnego"/>
          <w:rFonts w:ascii="Times New Roman" w:hAnsi="Times New Roman" w:cs="Times New Roman"/>
          <w:color w:val="auto"/>
          <w:sz w:val="22"/>
          <w:szCs w:val="22"/>
        </w:rPr>
        <w:footnoteReference w:id="6"/>
      </w:r>
      <w:r w:rsidRPr="00D16F66">
        <w:rPr>
          <w:rFonts w:ascii="Times New Roman" w:hAnsi="Times New Roman" w:cs="Times New Roman"/>
          <w:color w:val="auto"/>
          <w:sz w:val="22"/>
          <w:szCs w:val="22"/>
        </w:rPr>
        <w:t xml:space="preserve"> wobec osób fizycznych, od których dane osobowe bezpośrednio lub pośrednio pozyskałem w celu ubiegania się o udzielenie zamówienia publicznego w niniejszym postępowaniu.</w:t>
      </w:r>
      <w:r w:rsidRPr="00D16F66">
        <w:rPr>
          <w:rStyle w:val="Odwoanieprzypisudolnego"/>
          <w:rFonts w:ascii="Times New Roman" w:hAnsi="Times New Roman" w:cs="Times New Roman"/>
          <w:color w:val="auto"/>
          <w:sz w:val="22"/>
          <w:szCs w:val="22"/>
        </w:rPr>
        <w:footnoteReference w:id="7"/>
      </w:r>
    </w:p>
    <w:p w14:paraId="05A5B196" w14:textId="77777777" w:rsidR="00AC7D58" w:rsidRPr="00D16F66" w:rsidRDefault="00AC7D58" w:rsidP="00AC7D58">
      <w:pPr>
        <w:ind w:left="360"/>
        <w:jc w:val="both"/>
        <w:rPr>
          <w:rFonts w:ascii="Times New Roman" w:hAnsi="Times New Roman" w:cs="Times New Roman"/>
          <w:color w:val="auto"/>
          <w:sz w:val="22"/>
          <w:szCs w:val="22"/>
        </w:rPr>
      </w:pPr>
    </w:p>
    <w:p w14:paraId="409A743A" w14:textId="77777777" w:rsidR="00AC7D58" w:rsidRDefault="00AC7D58" w:rsidP="002128DB">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Niniejsza oferta zawiera na stronach nr od ____ do ____ informacje stanowiące tajemnicę przedsiębiorstwa w rozumieniu przepisów ustawy z dnia 16 kwietnia 1993 r. o zwalczaniu nieuczciwej konkurencji </w:t>
      </w:r>
      <w:r w:rsidR="002128DB" w:rsidRPr="00D16F66">
        <w:rPr>
          <w:rFonts w:ascii="Times New Roman" w:hAnsi="Times New Roman" w:cs="Times New Roman"/>
          <w:color w:val="auto"/>
          <w:sz w:val="22"/>
          <w:szCs w:val="22"/>
        </w:rPr>
        <w:t xml:space="preserve">(Dz. U. z 2020r. poz. 1913 z późn. zm.) </w:t>
      </w:r>
      <w:r w:rsidRPr="00D16F66">
        <w:rPr>
          <w:rFonts w:ascii="Times New Roman" w:hAnsi="Times New Roman" w:cs="Times New Roman"/>
          <w:color w:val="auto"/>
          <w:sz w:val="22"/>
          <w:szCs w:val="22"/>
        </w:rPr>
        <w:t xml:space="preserve"> i nie mogą być udostępniane. Na okoliczność tego wykazuję skuteczność takiego zastrzeżenia w oparciu o przepisy art. 11 ust. 4 ustawy z dnia 16 kwietnia 1993 r. o zwalczaniu nieuczciwej konkurencji </w:t>
      </w:r>
      <w:r w:rsidR="002128DB" w:rsidRPr="00D16F66">
        <w:rPr>
          <w:rFonts w:ascii="Times New Roman" w:hAnsi="Times New Roman" w:cs="Times New Roman"/>
          <w:color w:val="auto"/>
          <w:sz w:val="22"/>
          <w:szCs w:val="22"/>
        </w:rPr>
        <w:t>Dz. U. z 2020r. poz. 1913 z późn. zm.)</w:t>
      </w:r>
      <w:r w:rsidRPr="00D16F66">
        <w:rPr>
          <w:rFonts w:ascii="Times New Roman" w:hAnsi="Times New Roman" w:cs="Times New Roman"/>
          <w:color w:val="auto"/>
          <w:sz w:val="22"/>
          <w:szCs w:val="22"/>
        </w:rPr>
        <w:t xml:space="preserve"> w oparciu o następujące uzasadnienie:……</w:t>
      </w:r>
      <w:r w:rsidR="00385455" w:rsidRPr="00D16F66">
        <w:rPr>
          <w:rFonts w:ascii="Times New Roman" w:hAnsi="Times New Roman" w:cs="Times New Roman"/>
          <w:color w:val="auto"/>
          <w:sz w:val="22"/>
          <w:szCs w:val="22"/>
        </w:rPr>
        <w:t>……………………………………………………………………………..</w:t>
      </w:r>
    </w:p>
    <w:p w14:paraId="0D03FFB0" w14:textId="77777777" w:rsidR="008B0B44" w:rsidRDefault="008B0B44" w:rsidP="008B0B44">
      <w:pPr>
        <w:pStyle w:val="Akapitzlist"/>
        <w:rPr>
          <w:rFonts w:ascii="Times New Roman" w:hAnsi="Times New Roman" w:cs="Times New Roman"/>
          <w:color w:val="auto"/>
          <w:sz w:val="22"/>
          <w:szCs w:val="22"/>
        </w:rPr>
      </w:pPr>
    </w:p>
    <w:p w14:paraId="53E1804E" w14:textId="696386F3" w:rsidR="008B0B44" w:rsidRPr="00D16F66" w:rsidRDefault="008B0B44" w:rsidP="002128DB">
      <w:pPr>
        <w:numPr>
          <w:ilvl w:val="0"/>
          <w:numId w:val="2"/>
        </w:numPr>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Integralną części oferty są wypełnione Załączniki z opisem przedmiotu zamówienia (Załącznik nr </w:t>
      </w:r>
      <w:r w:rsidR="00CC6B37">
        <w:rPr>
          <w:rFonts w:ascii="Times New Roman" w:hAnsi="Times New Roman" w:cs="Times New Roman"/>
          <w:color w:val="auto"/>
          <w:sz w:val="22"/>
          <w:szCs w:val="22"/>
        </w:rPr>
        <w:t>11</w:t>
      </w:r>
      <w:r>
        <w:rPr>
          <w:rFonts w:ascii="Times New Roman" w:hAnsi="Times New Roman" w:cs="Times New Roman"/>
          <w:color w:val="auto"/>
          <w:sz w:val="22"/>
          <w:szCs w:val="22"/>
        </w:rPr>
        <w:t xml:space="preserve">.1 do </w:t>
      </w:r>
      <w:r w:rsidR="00CC6B37">
        <w:rPr>
          <w:rFonts w:ascii="Times New Roman" w:hAnsi="Times New Roman" w:cs="Times New Roman"/>
          <w:color w:val="auto"/>
          <w:sz w:val="22"/>
          <w:szCs w:val="22"/>
        </w:rPr>
        <w:t>11</w:t>
      </w:r>
      <w:r>
        <w:rPr>
          <w:rFonts w:ascii="Times New Roman" w:hAnsi="Times New Roman" w:cs="Times New Roman"/>
          <w:color w:val="auto"/>
          <w:sz w:val="22"/>
          <w:szCs w:val="22"/>
        </w:rPr>
        <w:t>.1</w:t>
      </w:r>
      <w:r w:rsidR="00787928">
        <w:rPr>
          <w:rFonts w:ascii="Times New Roman" w:hAnsi="Times New Roman" w:cs="Times New Roman"/>
          <w:color w:val="auto"/>
          <w:sz w:val="22"/>
          <w:szCs w:val="22"/>
        </w:rPr>
        <w:t>8</w:t>
      </w:r>
      <w:r>
        <w:rPr>
          <w:rFonts w:ascii="Times New Roman" w:hAnsi="Times New Roman" w:cs="Times New Roman"/>
          <w:color w:val="auto"/>
          <w:sz w:val="22"/>
          <w:szCs w:val="22"/>
        </w:rPr>
        <w:t>), stosownie do tej części zamówienia, na któr</w:t>
      </w:r>
      <w:r w:rsidR="00CC6B37">
        <w:rPr>
          <w:rFonts w:ascii="Times New Roman" w:hAnsi="Times New Roman" w:cs="Times New Roman"/>
          <w:color w:val="auto"/>
          <w:sz w:val="22"/>
          <w:szCs w:val="22"/>
        </w:rPr>
        <w:t>ą</w:t>
      </w:r>
      <w:r>
        <w:rPr>
          <w:rFonts w:ascii="Times New Roman" w:hAnsi="Times New Roman" w:cs="Times New Roman"/>
          <w:color w:val="auto"/>
          <w:sz w:val="22"/>
          <w:szCs w:val="22"/>
        </w:rPr>
        <w:t xml:space="preserve"> składamy niniejszą ofertę. </w:t>
      </w:r>
    </w:p>
    <w:p w14:paraId="00699969" w14:textId="77777777" w:rsidR="00F6459F" w:rsidRPr="00D16F66" w:rsidRDefault="00F6459F" w:rsidP="00A14A85">
      <w:pPr>
        <w:widowControl/>
        <w:suppressAutoHyphens w:val="0"/>
        <w:spacing w:after="160" w:line="259" w:lineRule="auto"/>
        <w:rPr>
          <w:rFonts w:ascii="Times New Roman" w:eastAsia="Calibri" w:hAnsi="Times New Roman" w:cs="Times New Roman"/>
          <w:color w:val="auto"/>
          <w:sz w:val="18"/>
          <w:szCs w:val="18"/>
          <w:lang w:eastAsia="en-US"/>
        </w:rPr>
      </w:pPr>
    </w:p>
    <w:p w14:paraId="6E2EF76E" w14:textId="7BCDB021" w:rsidR="00A14A85" w:rsidRPr="00D16F66" w:rsidRDefault="00A14A85" w:rsidP="00A14A85">
      <w:pPr>
        <w:widowControl/>
        <w:suppressAutoHyphens w:val="0"/>
        <w:spacing w:after="160" w:line="259" w:lineRule="auto"/>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r w:rsidR="002C4A02" w:rsidRPr="00D16F66">
        <w:rPr>
          <w:rFonts w:ascii="Times New Roman" w:eastAsia="Calibri" w:hAnsi="Times New Roman" w:cs="Times New Roman"/>
          <w:color w:val="auto"/>
          <w:sz w:val="18"/>
          <w:szCs w:val="18"/>
          <w:lang w:eastAsia="en-US"/>
        </w:rPr>
        <w:t>(miejscowość), dnia ………………..202</w:t>
      </w:r>
      <w:r w:rsidR="00E4469D">
        <w:rPr>
          <w:rFonts w:ascii="Times New Roman" w:eastAsia="Calibri" w:hAnsi="Times New Roman" w:cs="Times New Roman"/>
          <w:color w:val="auto"/>
          <w:sz w:val="18"/>
          <w:szCs w:val="18"/>
          <w:lang w:eastAsia="en-US"/>
        </w:rPr>
        <w:t xml:space="preserve">6 </w:t>
      </w:r>
      <w:r w:rsidRPr="00D16F66">
        <w:rPr>
          <w:rFonts w:ascii="Times New Roman" w:eastAsia="Calibri" w:hAnsi="Times New Roman" w:cs="Times New Roman"/>
          <w:color w:val="auto"/>
          <w:sz w:val="18"/>
          <w:szCs w:val="18"/>
          <w:lang w:eastAsia="en-US"/>
        </w:rPr>
        <w:t xml:space="preserve">r.                                       </w:t>
      </w:r>
    </w:p>
    <w:p w14:paraId="1AD73033" w14:textId="77777777" w:rsidR="00A14A85" w:rsidRPr="00D16F66" w:rsidRDefault="00A14A85" w:rsidP="00A14A85">
      <w:pPr>
        <w:widowControl/>
        <w:suppressAutoHyphens w:val="0"/>
        <w:spacing w:after="160" w:line="259" w:lineRule="auto"/>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p>
    <w:p w14:paraId="4C60D258" w14:textId="77777777" w:rsidR="00A14A85" w:rsidRPr="00D16F66" w:rsidRDefault="00A14A85" w:rsidP="00B46215">
      <w:pPr>
        <w:widowControl/>
        <w:suppressAutoHyphens w:val="0"/>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t xml:space="preserve">                            Podpisy osób upoważnionych</w:t>
      </w:r>
      <w:r w:rsidRPr="00D16F66">
        <w:rPr>
          <w:sz w:val="18"/>
          <w:szCs w:val="18"/>
        </w:rPr>
        <w:t xml:space="preserve"> </w:t>
      </w:r>
      <w:r w:rsidRPr="00D16F66">
        <w:rPr>
          <w:rFonts w:ascii="Times New Roman" w:eastAsia="Calibri" w:hAnsi="Times New Roman" w:cs="Times New Roman"/>
          <w:color w:val="auto"/>
          <w:sz w:val="18"/>
          <w:szCs w:val="18"/>
          <w:lang w:eastAsia="en-US"/>
        </w:rPr>
        <w:t xml:space="preserve">do  </w:t>
      </w:r>
    </w:p>
    <w:p w14:paraId="39724E30" w14:textId="77777777" w:rsidR="00385455" w:rsidRPr="00D16F66" w:rsidRDefault="00A14A85" w:rsidP="00B46215">
      <w:pPr>
        <w:widowControl/>
        <w:suppressAutoHyphens w:val="0"/>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r w:rsidR="00CC197D" w:rsidRPr="00D16F66">
        <w:rPr>
          <w:rFonts w:ascii="Times New Roman" w:eastAsia="Calibri" w:hAnsi="Times New Roman" w:cs="Times New Roman"/>
          <w:color w:val="auto"/>
          <w:sz w:val="18"/>
          <w:szCs w:val="18"/>
          <w:lang w:eastAsia="en-US"/>
        </w:rPr>
        <w:t xml:space="preserve">  reprezentowania Wykonawcy </w:t>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t xml:space="preserve">         </w:t>
      </w:r>
      <w:r w:rsidR="00CC197D" w:rsidRPr="00D16F66">
        <w:rPr>
          <w:rFonts w:ascii="Times New Roman" w:eastAsia="Calibri" w:hAnsi="Times New Roman" w:cs="Times New Roman"/>
          <w:color w:val="auto"/>
          <w:sz w:val="18"/>
          <w:szCs w:val="18"/>
          <w:lang w:eastAsia="en-US"/>
        </w:rPr>
        <w:t xml:space="preserve">                    </w:t>
      </w:r>
    </w:p>
    <w:p w14:paraId="712E6791" w14:textId="77777777" w:rsidR="00385455" w:rsidRPr="00D16F66" w:rsidRDefault="00385455" w:rsidP="003A0893">
      <w:pPr>
        <w:jc w:val="both"/>
        <w:rPr>
          <w:rFonts w:ascii="Times New Roman" w:hAnsi="Times New Roman" w:cs="Times New Roman"/>
          <w:b/>
          <w:color w:val="auto"/>
          <w:sz w:val="18"/>
          <w:szCs w:val="18"/>
          <w:u w:val="single"/>
        </w:rPr>
      </w:pPr>
    </w:p>
    <w:p w14:paraId="1C48279B" w14:textId="77777777" w:rsidR="003A0893" w:rsidRPr="00D16F66" w:rsidRDefault="003A0893" w:rsidP="003A0893">
      <w:pPr>
        <w:jc w:val="both"/>
        <w:rPr>
          <w:rFonts w:ascii="Times New Roman" w:hAnsi="Times New Roman" w:cs="Times New Roman"/>
          <w:b/>
          <w:color w:val="auto"/>
          <w:sz w:val="18"/>
          <w:szCs w:val="18"/>
          <w:u w:val="single"/>
        </w:rPr>
      </w:pPr>
      <w:r w:rsidRPr="00D16F66">
        <w:rPr>
          <w:rFonts w:ascii="Times New Roman" w:hAnsi="Times New Roman" w:cs="Times New Roman"/>
          <w:b/>
          <w:color w:val="auto"/>
          <w:sz w:val="18"/>
          <w:szCs w:val="18"/>
          <w:u w:val="single"/>
        </w:rPr>
        <w:t>Informacja dla Wykonawcy:</w:t>
      </w:r>
    </w:p>
    <w:p w14:paraId="17241797" w14:textId="77777777" w:rsidR="001F61CE" w:rsidRPr="00D16F66" w:rsidRDefault="003A0893" w:rsidP="003A0893">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Formularz oferty musi być opatrzony przez osobę lub osoby uprawnione do reprezentowania firmy kwalifi</w:t>
      </w:r>
      <w:r w:rsidR="00424DAA" w:rsidRPr="00D16F66">
        <w:rPr>
          <w:rFonts w:ascii="Times New Roman" w:hAnsi="Times New Roman" w:cs="Times New Roman"/>
          <w:color w:val="auto"/>
          <w:sz w:val="18"/>
          <w:szCs w:val="18"/>
        </w:rPr>
        <w:t>kowanym podpisem elektronicznym</w:t>
      </w:r>
      <w:r w:rsidRPr="00D16F66">
        <w:rPr>
          <w:rFonts w:ascii="Times New Roman" w:hAnsi="Times New Roman" w:cs="Times New Roman"/>
          <w:color w:val="auto"/>
          <w:sz w:val="18"/>
          <w:szCs w:val="18"/>
        </w:rPr>
        <w:t xml:space="preserve"> i przekazany Zamawiającemu wraz z dokumentem (-ami) potwierdzającymi prawo do reprezentacji Wykonawcy przez osobę podpisującą ofertę.</w:t>
      </w:r>
    </w:p>
    <w:sectPr w:rsidR="001F61CE" w:rsidRPr="00D16F66">
      <w:headerReference w:type="default" r:id="rId8"/>
      <w:footerReference w:type="default" r:id="rId9"/>
      <w:pgSz w:w="11906" w:h="16838"/>
      <w:pgMar w:top="709" w:right="1134" w:bottom="1134" w:left="1134"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54353" w14:textId="77777777" w:rsidR="00747CB5" w:rsidRDefault="00747CB5">
      <w:r>
        <w:separator/>
      </w:r>
    </w:p>
  </w:endnote>
  <w:endnote w:type="continuationSeparator" w:id="0">
    <w:p w14:paraId="3FA516A3" w14:textId="77777777" w:rsidR="00747CB5" w:rsidRDefault="00747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orndale">
    <w:altName w:val="Times New Roman"/>
    <w:panose1 w:val="00000000000000000000"/>
    <w:charset w:val="00"/>
    <w:family w:val="roman"/>
    <w:notTrueType/>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EC2" w14:textId="77777777" w:rsidR="00690C07" w:rsidRPr="005507C4" w:rsidRDefault="00690C07" w:rsidP="00DE63AB">
    <w:pPr>
      <w:pStyle w:val="Stopka"/>
      <w:jc w:val="center"/>
      <w:rPr>
        <w:rFonts w:ascii="Times New Roman" w:hAnsi="Times New Roman" w:cs="Times New Roman"/>
        <w:b/>
        <w:bCs/>
        <w:iCs/>
        <w:color w:val="auto"/>
        <w:sz w:val="22"/>
        <w:szCs w:val="22"/>
      </w:rPr>
    </w:pPr>
    <w:r w:rsidRPr="005507C4">
      <w:rPr>
        <w:rFonts w:ascii="Times New Roman" w:hAnsi="Times New Roman" w:cs="Times New Roman"/>
        <w:b/>
        <w:iCs/>
        <w:color w:val="auto"/>
        <w:sz w:val="22"/>
        <w:szCs w:val="22"/>
      </w:rPr>
      <w:t xml:space="preserve">Strona </w:t>
    </w:r>
    <w:r w:rsidRPr="005507C4">
      <w:rPr>
        <w:rFonts w:ascii="Times New Roman" w:hAnsi="Times New Roman" w:cs="Times New Roman"/>
        <w:b/>
        <w:iCs/>
        <w:color w:val="auto"/>
        <w:sz w:val="22"/>
        <w:szCs w:val="22"/>
      </w:rPr>
      <w:fldChar w:fldCharType="begin"/>
    </w:r>
    <w:r w:rsidRPr="005507C4">
      <w:rPr>
        <w:rFonts w:ascii="Times New Roman" w:hAnsi="Times New Roman" w:cs="Times New Roman"/>
        <w:b/>
        <w:iCs/>
        <w:color w:val="auto"/>
        <w:sz w:val="22"/>
        <w:szCs w:val="22"/>
      </w:rPr>
      <w:instrText xml:space="preserve"> PAGE </w:instrText>
    </w:r>
    <w:r w:rsidRPr="005507C4">
      <w:rPr>
        <w:rFonts w:ascii="Times New Roman" w:hAnsi="Times New Roman" w:cs="Times New Roman"/>
        <w:b/>
        <w:iCs/>
        <w:color w:val="auto"/>
        <w:sz w:val="22"/>
        <w:szCs w:val="22"/>
      </w:rPr>
      <w:fldChar w:fldCharType="separate"/>
    </w:r>
    <w:r w:rsidR="00B868C2">
      <w:rPr>
        <w:rFonts w:ascii="Times New Roman" w:hAnsi="Times New Roman" w:cs="Times New Roman"/>
        <w:b/>
        <w:iCs/>
        <w:noProof/>
        <w:color w:val="auto"/>
        <w:sz w:val="22"/>
        <w:szCs w:val="22"/>
      </w:rPr>
      <w:t>3</w:t>
    </w:r>
    <w:r w:rsidRPr="005507C4">
      <w:rPr>
        <w:rFonts w:ascii="Times New Roman" w:hAnsi="Times New Roman" w:cs="Times New Roman"/>
        <w:b/>
        <w:iCs/>
        <w:color w:val="auto"/>
        <w:sz w:val="22"/>
        <w:szCs w:val="22"/>
      </w:rPr>
      <w:fldChar w:fldCharType="end"/>
    </w:r>
    <w:r w:rsidRPr="005507C4">
      <w:rPr>
        <w:rFonts w:ascii="Times New Roman" w:hAnsi="Times New Roman" w:cs="Times New Roman"/>
        <w:b/>
        <w:iCs/>
        <w:color w:val="auto"/>
        <w:sz w:val="22"/>
        <w:szCs w:val="22"/>
      </w:rPr>
      <w:t xml:space="preserve"> z </w:t>
    </w:r>
    <w:r w:rsidRPr="005507C4">
      <w:rPr>
        <w:rFonts w:ascii="Times New Roman" w:hAnsi="Times New Roman" w:cs="Times New Roman"/>
        <w:b/>
        <w:iCs/>
        <w:color w:val="auto"/>
        <w:sz w:val="22"/>
        <w:szCs w:val="22"/>
      </w:rPr>
      <w:fldChar w:fldCharType="begin"/>
    </w:r>
    <w:r w:rsidRPr="005507C4">
      <w:rPr>
        <w:rFonts w:ascii="Times New Roman" w:hAnsi="Times New Roman" w:cs="Times New Roman"/>
        <w:b/>
        <w:iCs/>
        <w:color w:val="auto"/>
        <w:sz w:val="22"/>
        <w:szCs w:val="22"/>
      </w:rPr>
      <w:instrText xml:space="preserve"> NUMPAGES </w:instrText>
    </w:r>
    <w:r w:rsidRPr="005507C4">
      <w:rPr>
        <w:rFonts w:ascii="Times New Roman" w:hAnsi="Times New Roman" w:cs="Times New Roman"/>
        <w:b/>
        <w:iCs/>
        <w:color w:val="auto"/>
        <w:sz w:val="22"/>
        <w:szCs w:val="22"/>
      </w:rPr>
      <w:fldChar w:fldCharType="separate"/>
    </w:r>
    <w:r w:rsidR="00B868C2">
      <w:rPr>
        <w:rFonts w:ascii="Times New Roman" w:hAnsi="Times New Roman" w:cs="Times New Roman"/>
        <w:b/>
        <w:iCs/>
        <w:noProof/>
        <w:color w:val="auto"/>
        <w:sz w:val="22"/>
        <w:szCs w:val="22"/>
      </w:rPr>
      <w:t>4</w:t>
    </w:r>
    <w:r w:rsidRPr="005507C4">
      <w:rPr>
        <w:rFonts w:ascii="Times New Roman" w:hAnsi="Times New Roman" w:cs="Times New Roman"/>
        <w:b/>
        <w:iCs/>
        <w:color w:val="auto"/>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21C18" w14:textId="77777777" w:rsidR="00747CB5" w:rsidRDefault="00747CB5">
      <w:r>
        <w:separator/>
      </w:r>
    </w:p>
  </w:footnote>
  <w:footnote w:type="continuationSeparator" w:id="0">
    <w:p w14:paraId="63947D0B" w14:textId="77777777" w:rsidR="00747CB5" w:rsidRDefault="00747CB5">
      <w:r>
        <w:continuationSeparator/>
      </w:r>
    </w:p>
  </w:footnote>
  <w:footnote w:id="1">
    <w:p w14:paraId="22D18630" w14:textId="77777777" w:rsidR="004510C5" w:rsidRPr="004510C5" w:rsidRDefault="004510C5">
      <w:pPr>
        <w:pStyle w:val="Tekstprzypisudolnego"/>
      </w:pPr>
      <w:r>
        <w:rPr>
          <w:rStyle w:val="Odwoanieprzypisudolnego"/>
        </w:rPr>
        <w:footnoteRef/>
      </w:r>
      <w:r w:rsidRPr="0030165D">
        <w:t xml:space="preserve"> niepotrzebne skreślić</w:t>
      </w:r>
    </w:p>
  </w:footnote>
  <w:footnote w:id="2">
    <w:p w14:paraId="5AC49B4D" w14:textId="0EFEFF85" w:rsidR="005F7AF9" w:rsidRPr="005F7AF9" w:rsidRDefault="005F7AF9">
      <w:pPr>
        <w:pStyle w:val="Tekstprzypisudolnego"/>
        <w:rPr>
          <w:rFonts w:asciiTheme="minorHAnsi" w:hAnsiTheme="minorHAnsi"/>
        </w:rPr>
      </w:pPr>
      <w:r>
        <w:rPr>
          <w:rStyle w:val="Odwoanieprzypisudolnego"/>
        </w:rPr>
        <w:footnoteRef/>
      </w:r>
      <w:r>
        <w:t xml:space="preserve"> </w:t>
      </w:r>
      <w:r w:rsidRPr="005F7AF9">
        <w:t>Wykonawca wypełnia pozycje odnoszące się do części zamówienia, na których wykonanie składa ofertę. Pozostałe pozycje należy przekreślić. Wypełnienie danej pozycji oznacza, że Wykonawca składa ofertę na wykonanie części zamówienia, do której dana pozycja się odnosi.</w:t>
      </w:r>
      <w:r w:rsidR="00CB6B6A">
        <w:t xml:space="preserve"> </w:t>
      </w:r>
      <w:r w:rsidR="00CB6B6A" w:rsidRPr="004B2954">
        <w:rPr>
          <w:color w:val="EE0000"/>
        </w:rPr>
        <w:t>W przypadku, gdy Wykonawca stosuje różne stawki podatku VAT, dla poszczególnych elementów składowych przedmiotu zamówienia, jeżeli zgodnie z przepisami prawa należy te składowe odrębnie określić – należy, oprócz łącznej ceny, zastosowanych stawek podatku VAT i kwoty brutto dla tej ceny, odrębnie wskazać łączną kwotę podlegającą opodatkowaniu daną stawką podatku VAT, stawkę podatku i kwotę brutto.</w:t>
      </w:r>
    </w:p>
  </w:footnote>
  <w:footnote w:id="3">
    <w:p w14:paraId="45ABE040" w14:textId="60A176DB" w:rsidR="00DE6B11" w:rsidRPr="00DE6B11" w:rsidRDefault="00DE6B11">
      <w:pPr>
        <w:pStyle w:val="Tekstprzypisudolnego"/>
        <w:rPr>
          <w:rFonts w:asciiTheme="minorHAnsi" w:hAnsiTheme="minorHAnsi"/>
        </w:rPr>
      </w:pPr>
      <w:r>
        <w:rPr>
          <w:rStyle w:val="Odwoanieprzypisudolnego"/>
        </w:rPr>
        <w:footnoteRef/>
      </w:r>
      <w:r>
        <w:t xml:space="preserve"> </w:t>
      </w:r>
      <w:r w:rsidRPr="00DE6B11">
        <w:t>W tabelach odnoszących się do części zamówienia, na które Wykonawca składa ofertę</w:t>
      </w:r>
      <w:r w:rsidR="0046670C">
        <w:t xml:space="preserve"> </w:t>
      </w:r>
      <w:r w:rsidRPr="00DE6B11">
        <w:t xml:space="preserve">należy zaznaczyć znakiem „X” jeden z terminów </w:t>
      </w:r>
      <w:r w:rsidR="0046670C">
        <w:t>gwarancji</w:t>
      </w:r>
      <w:r w:rsidRPr="00DE6B11">
        <w:t>, który Wykonawca oferuje.</w:t>
      </w:r>
    </w:p>
  </w:footnote>
  <w:footnote w:id="4">
    <w:p w14:paraId="5FEA54DD" w14:textId="3C4721A5" w:rsidR="0046670C" w:rsidRPr="0046670C" w:rsidRDefault="0046670C">
      <w:pPr>
        <w:pStyle w:val="Tekstprzypisudolnego"/>
        <w:rPr>
          <w:rFonts w:asciiTheme="minorHAnsi" w:hAnsiTheme="minorHAnsi"/>
        </w:rPr>
      </w:pPr>
      <w:r>
        <w:rPr>
          <w:rStyle w:val="Odwoanieprzypisudolnego"/>
        </w:rPr>
        <w:footnoteRef/>
      </w:r>
      <w:r>
        <w:t xml:space="preserve"> </w:t>
      </w:r>
      <w:r w:rsidRPr="00DE6B11">
        <w:t>W tabelach odnoszących się do części zamówienia, na które Wykonawca składa ofertę</w:t>
      </w:r>
      <w:r>
        <w:t xml:space="preserve"> </w:t>
      </w:r>
      <w:r w:rsidRPr="00DE6B11">
        <w:t xml:space="preserve">należy </w:t>
      </w:r>
      <w:r w:rsidR="002E7AB6">
        <w:t xml:space="preserve">wskazać ilość dni roboczych w granicach od 0 do 10 </w:t>
      </w:r>
      <w:r w:rsidR="00C04AF9">
        <w:t xml:space="preserve">(liczby </w:t>
      </w:r>
      <w:r w:rsidR="0081679E">
        <w:t>naturalne</w:t>
      </w:r>
      <w:r w:rsidR="00C04AF9">
        <w:t xml:space="preserve">), </w:t>
      </w:r>
      <w:r w:rsidR="002E7AB6">
        <w:t>o które skrócony zostanie termin realizacji, przy czym przez dzień roboczy</w:t>
      </w:r>
      <w:r w:rsidR="00965A93" w:rsidRPr="00965A93">
        <w:t xml:space="preserve"> należy rozumieć dni od poniedziałku do piątku z wyjątkiem dni ustawowo wolnych od pracy.</w:t>
      </w:r>
      <w:r w:rsidR="002E7AB6">
        <w:t xml:space="preserve"> </w:t>
      </w:r>
      <w:r w:rsidR="00AB5418" w:rsidRPr="00AB5418">
        <w:t xml:space="preserve">W przypadku błędnego wypełnienia oferty w zakresie </w:t>
      </w:r>
      <w:r w:rsidR="00AB5418">
        <w:t xml:space="preserve">skrócenia </w:t>
      </w:r>
      <w:r w:rsidR="00AB5418" w:rsidRPr="00AB5418">
        <w:t>terminu wykonania (niezgodnie z zaleceniami Zamawiającego, np. brak wskazania ilości dni skrócenia terminu wykonania) oferta otrzyma 0 pkt w tym kryterium, a jako deklarowany termin wykonania zostanie przyjęty termin do 15 czerwca 2026 r. W przypadku wskazania większej i</w:t>
      </w:r>
      <w:r w:rsidR="00AB5418">
        <w:t>l</w:t>
      </w:r>
      <w:r w:rsidR="00AB5418" w:rsidRPr="00AB5418">
        <w:t>ości dni skrócenia terminu wykonania niż 10 Zamawiający przyjmie, że Wykonawca oferuje skrócenie wymaganego terminu o 10 dni roboczych. Wskazanie "0" jest równoznaczne z zaoferowaniem terminu wykonania do 15 czerwca 2026 r.</w:t>
      </w:r>
    </w:p>
  </w:footnote>
  <w:footnote w:id="5">
    <w:p w14:paraId="5B15ACFD" w14:textId="77777777" w:rsidR="00EA0599" w:rsidRPr="00EA0599" w:rsidRDefault="00EA0599">
      <w:pPr>
        <w:pStyle w:val="Tekstprzypisudolnego"/>
      </w:pPr>
      <w:r>
        <w:rPr>
          <w:rStyle w:val="Odwoanieprzypisudolnego"/>
        </w:rPr>
        <w:footnoteRef/>
      </w:r>
      <w:r w:rsidRPr="0030165D">
        <w:t xml:space="preserve"> </w:t>
      </w:r>
      <w:r>
        <w:t>niepotrzebne skreślić</w:t>
      </w:r>
    </w:p>
  </w:footnote>
  <w:footnote w:id="6">
    <w:p w14:paraId="6FF22A25" w14:textId="77777777" w:rsidR="003841A1" w:rsidRPr="0030165D" w:rsidRDefault="003841A1" w:rsidP="003841A1">
      <w:pPr>
        <w:pStyle w:val="Tekstprzypisudolnego"/>
        <w:jc w:val="both"/>
      </w:pPr>
      <w:r>
        <w:rPr>
          <w:rStyle w:val="Odwoanieprzypisudolnego"/>
        </w:rPr>
        <w:footnoteRef/>
      </w:r>
      <w:r w:rsidRPr="0030165D">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7">
    <w:p w14:paraId="3847C315" w14:textId="77777777" w:rsidR="003841A1" w:rsidRPr="0030165D" w:rsidRDefault="003841A1" w:rsidP="003841A1">
      <w:pPr>
        <w:pStyle w:val="Tekstprzypisudolnego"/>
        <w:jc w:val="both"/>
      </w:pPr>
      <w:r>
        <w:rPr>
          <w:rStyle w:val="Odwoanieprzypisudolnego"/>
        </w:rPr>
        <w:footnoteRef/>
      </w:r>
      <w:r w:rsidRPr="0030165D">
        <w:t xml:space="preserve"> w przypadku, gdy Wykonawca nie przekazuje danych osobowych innych niż bezpośrednio jego dotyczących lub zachodzi wyłączenie stosowania obowiązku informacyjnego, stosownie do art. 13 ust. 4 lub art. 14 ust. 5 RODO Wykonawca nie składa oświadczenia (usunięcie treści oświadczenia następuje np. przez jego wykreślenie).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5EEC" w14:textId="50E3352B" w:rsidR="009131EE" w:rsidRDefault="001151A3">
    <w:pPr>
      <w:pStyle w:val="Nagwek"/>
    </w:pPr>
    <w:r w:rsidRPr="001464FD">
      <w:rPr>
        <w:noProof/>
        <w:sz w:val="16"/>
        <w:szCs w:val="16"/>
        <w:lang w:eastAsia="pl-PL"/>
      </w:rPr>
      <w:drawing>
        <wp:inline distT="0" distB="0" distL="0" distR="0" wp14:anchorId="7F3802D4" wp14:editId="6B0C45EB">
          <wp:extent cx="5817235" cy="58356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7235" cy="583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Punktii"/>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ascii="Times New Roman" w:hAnsi="Times New Roman" w:cs="Times New Roman"/>
        <w:b w:val="0"/>
        <w:bCs w:val="0"/>
        <w:iCs/>
        <w:sz w:val="20"/>
        <w:szCs w:val="22"/>
        <w:lang w:val="pl-P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5"/>
    <w:multiLevelType w:val="multilevel"/>
    <w:tmpl w:val="F4E80854"/>
    <w:name w:val="WW8Num5"/>
    <w:lvl w:ilvl="0">
      <w:start w:val="11"/>
      <w:numFmt w:val="upperRoman"/>
      <w:lvlText w:val="%1."/>
      <w:lvlJc w:val="left"/>
      <w:pPr>
        <w:tabs>
          <w:tab w:val="num" w:pos="720"/>
        </w:tabs>
        <w:ind w:left="720" w:hanging="360"/>
      </w:pPr>
      <w:rPr>
        <w:rFonts w:hint="default"/>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B6A24BA"/>
    <w:multiLevelType w:val="hybridMultilevel"/>
    <w:tmpl w:val="7A023D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9B48B0"/>
    <w:multiLevelType w:val="hybridMultilevel"/>
    <w:tmpl w:val="7C509020"/>
    <w:lvl w:ilvl="0" w:tplc="B7C0EC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12ADF"/>
    <w:multiLevelType w:val="multilevel"/>
    <w:tmpl w:val="AFE443CC"/>
    <w:lvl w:ilvl="0">
      <w:start w:val="1"/>
      <w:numFmt w:val="decimal"/>
      <w:lvlText w:val="%1."/>
      <w:lvlJc w:val="left"/>
      <w:pPr>
        <w:tabs>
          <w:tab w:val="num" w:pos="284"/>
        </w:tabs>
        <w:ind w:left="284" w:hanging="284"/>
      </w:pPr>
      <w:rPr>
        <w:rFonts w:hint="default"/>
        <w:b/>
        <w:i w:val="0"/>
        <w:color w:val="auto"/>
        <w:sz w:val="20"/>
        <w:szCs w:val="20"/>
      </w:rPr>
    </w:lvl>
    <w:lvl w:ilvl="1">
      <w:start w:val="2"/>
      <w:numFmt w:val="decimal"/>
      <w:isLgl/>
      <w:lvlText w:val="%1.%2"/>
      <w:lvlJc w:val="left"/>
      <w:pPr>
        <w:ind w:left="525" w:hanging="360"/>
      </w:pPr>
      <w:rPr>
        <w:rFonts w:hint="default"/>
        <w:b w:val="0"/>
        <w:bCs/>
      </w:rPr>
    </w:lvl>
    <w:lvl w:ilvl="2">
      <w:start w:val="1"/>
      <w:numFmt w:val="decimal"/>
      <w:isLgl/>
      <w:lvlText w:val="%1.%2.%3"/>
      <w:lvlJc w:val="left"/>
      <w:pPr>
        <w:ind w:left="1050" w:hanging="720"/>
      </w:pPr>
      <w:rPr>
        <w:rFonts w:hint="default"/>
        <w:b/>
      </w:rPr>
    </w:lvl>
    <w:lvl w:ilvl="3">
      <w:start w:val="1"/>
      <w:numFmt w:val="decimal"/>
      <w:isLgl/>
      <w:lvlText w:val="%1.%2.%3.%4"/>
      <w:lvlJc w:val="left"/>
      <w:pPr>
        <w:ind w:left="1215" w:hanging="720"/>
      </w:pPr>
      <w:rPr>
        <w:rFonts w:hint="default"/>
        <w:b/>
      </w:rPr>
    </w:lvl>
    <w:lvl w:ilvl="4">
      <w:start w:val="1"/>
      <w:numFmt w:val="decimal"/>
      <w:isLgl/>
      <w:lvlText w:val="%1.%2.%3.%4.%5"/>
      <w:lvlJc w:val="left"/>
      <w:pPr>
        <w:ind w:left="1740" w:hanging="1080"/>
      </w:pPr>
      <w:rPr>
        <w:rFonts w:hint="default"/>
        <w:b/>
      </w:rPr>
    </w:lvl>
    <w:lvl w:ilvl="5">
      <w:start w:val="1"/>
      <w:numFmt w:val="decimal"/>
      <w:isLgl/>
      <w:lvlText w:val="%1.%2.%3.%4.%5.%6"/>
      <w:lvlJc w:val="left"/>
      <w:pPr>
        <w:ind w:left="1905" w:hanging="1080"/>
      </w:pPr>
      <w:rPr>
        <w:rFonts w:hint="default"/>
        <w:b/>
      </w:rPr>
    </w:lvl>
    <w:lvl w:ilvl="6">
      <w:start w:val="1"/>
      <w:numFmt w:val="decimal"/>
      <w:isLgl/>
      <w:lvlText w:val="%1.%2.%3.%4.%5.%6.%7"/>
      <w:lvlJc w:val="left"/>
      <w:pPr>
        <w:ind w:left="2430" w:hanging="1440"/>
      </w:pPr>
      <w:rPr>
        <w:rFonts w:hint="default"/>
        <w:b/>
      </w:rPr>
    </w:lvl>
    <w:lvl w:ilvl="7">
      <w:start w:val="1"/>
      <w:numFmt w:val="decimal"/>
      <w:isLgl/>
      <w:lvlText w:val="%1.%2.%3.%4.%5.%6.%7.%8"/>
      <w:lvlJc w:val="left"/>
      <w:pPr>
        <w:ind w:left="2595" w:hanging="1440"/>
      </w:pPr>
      <w:rPr>
        <w:rFonts w:hint="default"/>
        <w:b/>
      </w:rPr>
    </w:lvl>
    <w:lvl w:ilvl="8">
      <w:start w:val="1"/>
      <w:numFmt w:val="decimal"/>
      <w:isLgl/>
      <w:lvlText w:val="%1.%2.%3.%4.%5.%6.%7.%8.%9"/>
      <w:lvlJc w:val="left"/>
      <w:pPr>
        <w:ind w:left="2760" w:hanging="1440"/>
      </w:pPr>
      <w:rPr>
        <w:rFonts w:hint="default"/>
        <w:b/>
      </w:rPr>
    </w:lvl>
  </w:abstractNum>
  <w:abstractNum w:abstractNumId="6" w15:restartNumberingAfterBreak="0">
    <w:nsid w:val="2F2F6CD9"/>
    <w:multiLevelType w:val="hybridMultilevel"/>
    <w:tmpl w:val="9764813C"/>
    <w:lvl w:ilvl="0" w:tplc="0088C2A4">
      <w:start w:val="9"/>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8C917FB"/>
    <w:multiLevelType w:val="multilevel"/>
    <w:tmpl w:val="00D6770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74414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80D3A59"/>
    <w:multiLevelType w:val="multilevel"/>
    <w:tmpl w:val="7452F668"/>
    <w:lvl w:ilvl="0">
      <w:start w:val="2"/>
      <w:numFmt w:val="decimal"/>
      <w:lvlText w:val="%1. "/>
      <w:lvlJc w:val="left"/>
      <w:pPr>
        <w:tabs>
          <w:tab w:val="num" w:pos="2340"/>
        </w:tabs>
        <w:ind w:left="2263" w:hanging="283"/>
      </w:pPr>
      <w:rPr>
        <w:rFonts w:ascii="Arial" w:hAnsi="Arial"/>
        <w:b w:val="0"/>
        <w:i w:val="0"/>
        <w:sz w:val="20"/>
      </w:rPr>
    </w:lvl>
    <w:lvl w:ilvl="1">
      <w:start w:val="1"/>
      <w:numFmt w:val="decimal"/>
      <w:lvlText w:val="%2)"/>
      <w:lvlJc w:val="left"/>
      <w:pPr>
        <w:tabs>
          <w:tab w:val="num" w:pos="360"/>
        </w:tabs>
        <w:ind w:left="0" w:firstLine="0"/>
      </w:pPr>
      <w:rPr>
        <w:rFonts w:ascii="Lato" w:hAnsi="Lato" w:hint="default"/>
        <w:b w:val="0"/>
        <w:i w:val="0"/>
        <w:sz w:val="20"/>
        <w:szCs w:val="20"/>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87A1C18"/>
    <w:multiLevelType w:val="hybridMultilevel"/>
    <w:tmpl w:val="BEE264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D6E149F"/>
    <w:multiLevelType w:val="hybridMultilevel"/>
    <w:tmpl w:val="694629E8"/>
    <w:lvl w:ilvl="0" w:tplc="46F46184">
      <w:start w:val="1"/>
      <w:numFmt w:val="bullet"/>
      <w:lvlText w:val="□"/>
      <w:lvlJc w:val="left"/>
      <w:pPr>
        <w:ind w:left="720" w:hanging="360"/>
      </w:pPr>
      <w:rPr>
        <w:rFonts w:ascii="Courier New" w:hAnsi="Courier New" w:cs="Times New Roman" w:hint="default"/>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0D60BC6"/>
    <w:multiLevelType w:val="hybridMultilevel"/>
    <w:tmpl w:val="D68AF01A"/>
    <w:lvl w:ilvl="0" w:tplc="46F46184">
      <w:start w:val="1"/>
      <w:numFmt w:val="bullet"/>
      <w:lvlText w:val="□"/>
      <w:lvlJc w:val="left"/>
      <w:pPr>
        <w:tabs>
          <w:tab w:val="num" w:pos="700"/>
        </w:tabs>
        <w:ind w:left="720" w:hanging="360"/>
      </w:pPr>
      <w:rPr>
        <w:rFonts w:ascii="Courier New" w:hAnsi="Courier New" w:cs="Times New Roman" w:hint="default"/>
        <w:sz w:val="32"/>
        <w:szCs w:val="32"/>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num w:numId="1" w16cid:durableId="1864398814">
    <w:abstractNumId w:val="0"/>
  </w:num>
  <w:num w:numId="2" w16cid:durableId="1345086723">
    <w:abstractNumId w:val="7"/>
  </w:num>
  <w:num w:numId="3" w16cid:durableId="2143377933">
    <w:abstractNumId w:val="10"/>
  </w:num>
  <w:num w:numId="4" w16cid:durableId="2128354802">
    <w:abstractNumId w:val="3"/>
  </w:num>
  <w:num w:numId="5" w16cid:durableId="359552627">
    <w:abstractNumId w:val="5"/>
  </w:num>
  <w:num w:numId="6" w16cid:durableId="1240018173">
    <w:abstractNumId w:val="12"/>
  </w:num>
  <w:num w:numId="7" w16cid:durableId="833111638">
    <w:abstractNumId w:val="12"/>
  </w:num>
  <w:num w:numId="8" w16cid:durableId="80760853">
    <w:abstractNumId w:val="11"/>
  </w:num>
  <w:num w:numId="9" w16cid:durableId="1884050644">
    <w:abstractNumId w:val="6"/>
  </w:num>
  <w:num w:numId="10" w16cid:durableId="2122528348">
    <w:abstractNumId w:val="9"/>
  </w:num>
  <w:num w:numId="11" w16cid:durableId="380860875">
    <w:abstractNumId w:val="8"/>
  </w:num>
  <w:num w:numId="12" w16cid:durableId="428543532">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5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D5"/>
    <w:rsid w:val="00021C9B"/>
    <w:rsid w:val="0004759B"/>
    <w:rsid w:val="00050DAF"/>
    <w:rsid w:val="00072806"/>
    <w:rsid w:val="000911B3"/>
    <w:rsid w:val="0009148A"/>
    <w:rsid w:val="000A2B48"/>
    <w:rsid w:val="000A55BA"/>
    <w:rsid w:val="000C3C3D"/>
    <w:rsid w:val="000C6483"/>
    <w:rsid w:val="000D4E86"/>
    <w:rsid w:val="000D53B6"/>
    <w:rsid w:val="000F2458"/>
    <w:rsid w:val="00107675"/>
    <w:rsid w:val="001151A3"/>
    <w:rsid w:val="001167F9"/>
    <w:rsid w:val="001324DE"/>
    <w:rsid w:val="00134064"/>
    <w:rsid w:val="00136757"/>
    <w:rsid w:val="00143F44"/>
    <w:rsid w:val="001464FD"/>
    <w:rsid w:val="00175401"/>
    <w:rsid w:val="00176512"/>
    <w:rsid w:val="001A1F2F"/>
    <w:rsid w:val="001A4548"/>
    <w:rsid w:val="001B258D"/>
    <w:rsid w:val="001B4141"/>
    <w:rsid w:val="001C6EC8"/>
    <w:rsid w:val="001D2659"/>
    <w:rsid w:val="001E5FBD"/>
    <w:rsid w:val="001E7852"/>
    <w:rsid w:val="001F512D"/>
    <w:rsid w:val="001F61CE"/>
    <w:rsid w:val="00203DFD"/>
    <w:rsid w:val="00205B66"/>
    <w:rsid w:val="00207EE2"/>
    <w:rsid w:val="002128DB"/>
    <w:rsid w:val="00213226"/>
    <w:rsid w:val="00220EDC"/>
    <w:rsid w:val="00232F7F"/>
    <w:rsid w:val="00235732"/>
    <w:rsid w:val="00240188"/>
    <w:rsid w:val="00240AA0"/>
    <w:rsid w:val="00244A8F"/>
    <w:rsid w:val="002450F9"/>
    <w:rsid w:val="00262B30"/>
    <w:rsid w:val="002647AE"/>
    <w:rsid w:val="002703E8"/>
    <w:rsid w:val="00270F11"/>
    <w:rsid w:val="002905E3"/>
    <w:rsid w:val="002944CC"/>
    <w:rsid w:val="002C12D4"/>
    <w:rsid w:val="002C2D01"/>
    <w:rsid w:val="002C4A02"/>
    <w:rsid w:val="002C4AE8"/>
    <w:rsid w:val="002D770E"/>
    <w:rsid w:val="002E0C5B"/>
    <w:rsid w:val="002E7AB6"/>
    <w:rsid w:val="0030165D"/>
    <w:rsid w:val="003114A5"/>
    <w:rsid w:val="00332577"/>
    <w:rsid w:val="00336B1E"/>
    <w:rsid w:val="00343A0A"/>
    <w:rsid w:val="00353873"/>
    <w:rsid w:val="003555A1"/>
    <w:rsid w:val="003841A1"/>
    <w:rsid w:val="00385455"/>
    <w:rsid w:val="003A0893"/>
    <w:rsid w:val="003A1076"/>
    <w:rsid w:val="003A13E7"/>
    <w:rsid w:val="003A50AB"/>
    <w:rsid w:val="003A7374"/>
    <w:rsid w:val="003A7C59"/>
    <w:rsid w:val="003B4E08"/>
    <w:rsid w:val="003B57E3"/>
    <w:rsid w:val="003C4C4F"/>
    <w:rsid w:val="003D19B1"/>
    <w:rsid w:val="003D616C"/>
    <w:rsid w:val="003E12BE"/>
    <w:rsid w:val="003E235C"/>
    <w:rsid w:val="003F3043"/>
    <w:rsid w:val="0040223C"/>
    <w:rsid w:val="00402B33"/>
    <w:rsid w:val="00424DAA"/>
    <w:rsid w:val="00426EE0"/>
    <w:rsid w:val="004278FF"/>
    <w:rsid w:val="004379A6"/>
    <w:rsid w:val="004510C5"/>
    <w:rsid w:val="004526B7"/>
    <w:rsid w:val="00452D9B"/>
    <w:rsid w:val="0045371C"/>
    <w:rsid w:val="00454729"/>
    <w:rsid w:val="0046670C"/>
    <w:rsid w:val="00471BE1"/>
    <w:rsid w:val="00495F8D"/>
    <w:rsid w:val="004B2954"/>
    <w:rsid w:val="004B6507"/>
    <w:rsid w:val="004B7850"/>
    <w:rsid w:val="004C411A"/>
    <w:rsid w:val="004C4890"/>
    <w:rsid w:val="004C7826"/>
    <w:rsid w:val="004D5983"/>
    <w:rsid w:val="004D7731"/>
    <w:rsid w:val="004E044E"/>
    <w:rsid w:val="004E0F5A"/>
    <w:rsid w:val="004E4738"/>
    <w:rsid w:val="004E758B"/>
    <w:rsid w:val="004F75A2"/>
    <w:rsid w:val="0050514B"/>
    <w:rsid w:val="005077F2"/>
    <w:rsid w:val="005103E1"/>
    <w:rsid w:val="00512A03"/>
    <w:rsid w:val="00526CC6"/>
    <w:rsid w:val="005314F0"/>
    <w:rsid w:val="005474DE"/>
    <w:rsid w:val="005507C4"/>
    <w:rsid w:val="00552079"/>
    <w:rsid w:val="00555621"/>
    <w:rsid w:val="00570E09"/>
    <w:rsid w:val="00572414"/>
    <w:rsid w:val="005759A3"/>
    <w:rsid w:val="005771FE"/>
    <w:rsid w:val="00577A81"/>
    <w:rsid w:val="00590C27"/>
    <w:rsid w:val="005971C5"/>
    <w:rsid w:val="005976B6"/>
    <w:rsid w:val="005A6C8F"/>
    <w:rsid w:val="005B2FC1"/>
    <w:rsid w:val="005B5757"/>
    <w:rsid w:val="005C21F1"/>
    <w:rsid w:val="005C3572"/>
    <w:rsid w:val="005C5DF1"/>
    <w:rsid w:val="005D479E"/>
    <w:rsid w:val="005E3F5D"/>
    <w:rsid w:val="005E59F1"/>
    <w:rsid w:val="005F1C99"/>
    <w:rsid w:val="005F3021"/>
    <w:rsid w:val="005F7AF9"/>
    <w:rsid w:val="00611DD8"/>
    <w:rsid w:val="006275FB"/>
    <w:rsid w:val="00641491"/>
    <w:rsid w:val="0064159D"/>
    <w:rsid w:val="00641B87"/>
    <w:rsid w:val="006456B7"/>
    <w:rsid w:val="00650522"/>
    <w:rsid w:val="00654F02"/>
    <w:rsid w:val="0065584C"/>
    <w:rsid w:val="00665800"/>
    <w:rsid w:val="006833DE"/>
    <w:rsid w:val="00690C07"/>
    <w:rsid w:val="006A4749"/>
    <w:rsid w:val="006D0E91"/>
    <w:rsid w:val="006D3A56"/>
    <w:rsid w:val="006D4F8B"/>
    <w:rsid w:val="006E4D2B"/>
    <w:rsid w:val="006E5FF9"/>
    <w:rsid w:val="006E74A8"/>
    <w:rsid w:val="006F7912"/>
    <w:rsid w:val="00713902"/>
    <w:rsid w:val="00717AF2"/>
    <w:rsid w:val="00721776"/>
    <w:rsid w:val="0072610F"/>
    <w:rsid w:val="007275DA"/>
    <w:rsid w:val="00730E9A"/>
    <w:rsid w:val="00743BAF"/>
    <w:rsid w:val="00745BC4"/>
    <w:rsid w:val="00747CB5"/>
    <w:rsid w:val="00755378"/>
    <w:rsid w:val="007565EA"/>
    <w:rsid w:val="00764D6C"/>
    <w:rsid w:val="00765903"/>
    <w:rsid w:val="00765C47"/>
    <w:rsid w:val="007732C0"/>
    <w:rsid w:val="007778D7"/>
    <w:rsid w:val="00787928"/>
    <w:rsid w:val="00792778"/>
    <w:rsid w:val="007A1EC8"/>
    <w:rsid w:val="007A26BE"/>
    <w:rsid w:val="007B03FC"/>
    <w:rsid w:val="007D21A3"/>
    <w:rsid w:val="007D75F8"/>
    <w:rsid w:val="007E0608"/>
    <w:rsid w:val="007E1EFA"/>
    <w:rsid w:val="007E5DCD"/>
    <w:rsid w:val="007F26EB"/>
    <w:rsid w:val="00810821"/>
    <w:rsid w:val="00811991"/>
    <w:rsid w:val="0081679E"/>
    <w:rsid w:val="008211F2"/>
    <w:rsid w:val="0083085A"/>
    <w:rsid w:val="008313BA"/>
    <w:rsid w:val="008446E1"/>
    <w:rsid w:val="00846A3C"/>
    <w:rsid w:val="00863918"/>
    <w:rsid w:val="00867ADF"/>
    <w:rsid w:val="00874645"/>
    <w:rsid w:val="008755E5"/>
    <w:rsid w:val="008820AA"/>
    <w:rsid w:val="0088727E"/>
    <w:rsid w:val="00892BF5"/>
    <w:rsid w:val="008B0B44"/>
    <w:rsid w:val="008C5F33"/>
    <w:rsid w:val="008D1C19"/>
    <w:rsid w:val="008F0A77"/>
    <w:rsid w:val="008F252D"/>
    <w:rsid w:val="008F6DDD"/>
    <w:rsid w:val="0090029A"/>
    <w:rsid w:val="009131EE"/>
    <w:rsid w:val="00923ECA"/>
    <w:rsid w:val="00925D09"/>
    <w:rsid w:val="009331B6"/>
    <w:rsid w:val="00936E1F"/>
    <w:rsid w:val="0094791D"/>
    <w:rsid w:val="00952875"/>
    <w:rsid w:val="0095414A"/>
    <w:rsid w:val="00965A93"/>
    <w:rsid w:val="00966AA5"/>
    <w:rsid w:val="0098180D"/>
    <w:rsid w:val="00983FCD"/>
    <w:rsid w:val="00986128"/>
    <w:rsid w:val="009B35CA"/>
    <w:rsid w:val="009C457D"/>
    <w:rsid w:val="009C6ADE"/>
    <w:rsid w:val="009C6D29"/>
    <w:rsid w:val="009D42E4"/>
    <w:rsid w:val="009F4BB9"/>
    <w:rsid w:val="009F6302"/>
    <w:rsid w:val="00A047BF"/>
    <w:rsid w:val="00A05210"/>
    <w:rsid w:val="00A070E7"/>
    <w:rsid w:val="00A111DE"/>
    <w:rsid w:val="00A14A85"/>
    <w:rsid w:val="00A21272"/>
    <w:rsid w:val="00A2362D"/>
    <w:rsid w:val="00A26642"/>
    <w:rsid w:val="00A36BFB"/>
    <w:rsid w:val="00A37C52"/>
    <w:rsid w:val="00A45313"/>
    <w:rsid w:val="00A507A2"/>
    <w:rsid w:val="00A60EDB"/>
    <w:rsid w:val="00A65A42"/>
    <w:rsid w:val="00A7055B"/>
    <w:rsid w:val="00A7780C"/>
    <w:rsid w:val="00AA27F8"/>
    <w:rsid w:val="00AA3FC3"/>
    <w:rsid w:val="00AB4556"/>
    <w:rsid w:val="00AB5418"/>
    <w:rsid w:val="00AC3101"/>
    <w:rsid w:val="00AC7D58"/>
    <w:rsid w:val="00AD2821"/>
    <w:rsid w:val="00AD3E8D"/>
    <w:rsid w:val="00AD5057"/>
    <w:rsid w:val="00AE3CDE"/>
    <w:rsid w:val="00AF08B4"/>
    <w:rsid w:val="00AF6965"/>
    <w:rsid w:val="00AF73F8"/>
    <w:rsid w:val="00B038F5"/>
    <w:rsid w:val="00B1257F"/>
    <w:rsid w:val="00B306EF"/>
    <w:rsid w:val="00B31928"/>
    <w:rsid w:val="00B43B0A"/>
    <w:rsid w:val="00B43F48"/>
    <w:rsid w:val="00B46215"/>
    <w:rsid w:val="00B505D0"/>
    <w:rsid w:val="00B51D09"/>
    <w:rsid w:val="00B5601E"/>
    <w:rsid w:val="00B5608D"/>
    <w:rsid w:val="00B625C2"/>
    <w:rsid w:val="00B65974"/>
    <w:rsid w:val="00B66E9C"/>
    <w:rsid w:val="00B70F44"/>
    <w:rsid w:val="00B71CC3"/>
    <w:rsid w:val="00B73AF5"/>
    <w:rsid w:val="00B75D21"/>
    <w:rsid w:val="00B82BA8"/>
    <w:rsid w:val="00B84E3C"/>
    <w:rsid w:val="00B868C2"/>
    <w:rsid w:val="00B87694"/>
    <w:rsid w:val="00B91AD2"/>
    <w:rsid w:val="00B95616"/>
    <w:rsid w:val="00B956E5"/>
    <w:rsid w:val="00BA091B"/>
    <w:rsid w:val="00BA1991"/>
    <w:rsid w:val="00BA2C82"/>
    <w:rsid w:val="00BA42B4"/>
    <w:rsid w:val="00BB30CC"/>
    <w:rsid w:val="00BB4DEE"/>
    <w:rsid w:val="00BC3F4D"/>
    <w:rsid w:val="00BE175F"/>
    <w:rsid w:val="00BE7CBC"/>
    <w:rsid w:val="00BF31C8"/>
    <w:rsid w:val="00BF4F68"/>
    <w:rsid w:val="00C01600"/>
    <w:rsid w:val="00C02E0E"/>
    <w:rsid w:val="00C02EE5"/>
    <w:rsid w:val="00C04AF9"/>
    <w:rsid w:val="00C22E8F"/>
    <w:rsid w:val="00C30EDF"/>
    <w:rsid w:val="00C50841"/>
    <w:rsid w:val="00C5097F"/>
    <w:rsid w:val="00C67EE8"/>
    <w:rsid w:val="00C714AF"/>
    <w:rsid w:val="00C718CF"/>
    <w:rsid w:val="00C74C32"/>
    <w:rsid w:val="00C82414"/>
    <w:rsid w:val="00C93266"/>
    <w:rsid w:val="00CA3521"/>
    <w:rsid w:val="00CB6B6A"/>
    <w:rsid w:val="00CC0A87"/>
    <w:rsid w:val="00CC14FB"/>
    <w:rsid w:val="00CC197D"/>
    <w:rsid w:val="00CC6B37"/>
    <w:rsid w:val="00CD29EB"/>
    <w:rsid w:val="00CF6332"/>
    <w:rsid w:val="00D0049A"/>
    <w:rsid w:val="00D01063"/>
    <w:rsid w:val="00D10B80"/>
    <w:rsid w:val="00D16F57"/>
    <w:rsid w:val="00D16F66"/>
    <w:rsid w:val="00D23FD0"/>
    <w:rsid w:val="00D30B3F"/>
    <w:rsid w:val="00D31669"/>
    <w:rsid w:val="00D35914"/>
    <w:rsid w:val="00D35947"/>
    <w:rsid w:val="00D42034"/>
    <w:rsid w:val="00D50D12"/>
    <w:rsid w:val="00D523FE"/>
    <w:rsid w:val="00D5276E"/>
    <w:rsid w:val="00D55322"/>
    <w:rsid w:val="00D76D39"/>
    <w:rsid w:val="00D80A4A"/>
    <w:rsid w:val="00D87B8C"/>
    <w:rsid w:val="00D941B6"/>
    <w:rsid w:val="00DA6784"/>
    <w:rsid w:val="00DC00CA"/>
    <w:rsid w:val="00DC05CC"/>
    <w:rsid w:val="00DC1087"/>
    <w:rsid w:val="00DE1E3E"/>
    <w:rsid w:val="00DE63AB"/>
    <w:rsid w:val="00DE6AE1"/>
    <w:rsid w:val="00DE6B11"/>
    <w:rsid w:val="00E055FA"/>
    <w:rsid w:val="00E106A0"/>
    <w:rsid w:val="00E1545F"/>
    <w:rsid w:val="00E27C02"/>
    <w:rsid w:val="00E32546"/>
    <w:rsid w:val="00E357C6"/>
    <w:rsid w:val="00E41E40"/>
    <w:rsid w:val="00E43AFE"/>
    <w:rsid w:val="00E4469D"/>
    <w:rsid w:val="00E46714"/>
    <w:rsid w:val="00E522D0"/>
    <w:rsid w:val="00E660AE"/>
    <w:rsid w:val="00E71BDE"/>
    <w:rsid w:val="00E71D1A"/>
    <w:rsid w:val="00E7651D"/>
    <w:rsid w:val="00E7661A"/>
    <w:rsid w:val="00E77460"/>
    <w:rsid w:val="00E92F0F"/>
    <w:rsid w:val="00E94358"/>
    <w:rsid w:val="00E95162"/>
    <w:rsid w:val="00EA0599"/>
    <w:rsid w:val="00EA4ACE"/>
    <w:rsid w:val="00EA4BFE"/>
    <w:rsid w:val="00EB3E70"/>
    <w:rsid w:val="00EC7914"/>
    <w:rsid w:val="00EE078F"/>
    <w:rsid w:val="00EE6D39"/>
    <w:rsid w:val="00EE7AD5"/>
    <w:rsid w:val="00EE7EED"/>
    <w:rsid w:val="00EF0EDF"/>
    <w:rsid w:val="00EF172B"/>
    <w:rsid w:val="00F032ED"/>
    <w:rsid w:val="00F078E7"/>
    <w:rsid w:val="00F24AE3"/>
    <w:rsid w:val="00F346F4"/>
    <w:rsid w:val="00F4203B"/>
    <w:rsid w:val="00F47ECF"/>
    <w:rsid w:val="00F61BE0"/>
    <w:rsid w:val="00F6308C"/>
    <w:rsid w:val="00F6459F"/>
    <w:rsid w:val="00F75F1D"/>
    <w:rsid w:val="00F80023"/>
    <w:rsid w:val="00F864B1"/>
    <w:rsid w:val="00F92AEF"/>
    <w:rsid w:val="00FA3C13"/>
    <w:rsid w:val="00FC2A08"/>
    <w:rsid w:val="00FE0FB4"/>
    <w:rsid w:val="00FE7493"/>
    <w:rsid w:val="00FF62F3"/>
    <w:rsid w:val="00FF71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EEB618F"/>
  <w15:chartTrackingRefBased/>
  <w15:docId w15:val="{2D199E90-FFC6-474D-91AA-885C8F32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76B6"/>
    <w:pPr>
      <w:widowControl w:val="0"/>
      <w:suppressAutoHyphens/>
    </w:pPr>
    <w:rPr>
      <w:rFonts w:ascii="Thorndale" w:eastAsia="HG Mincho Light J" w:hAnsi="Thorndale" w:cs="Thorndale"/>
      <w:color w:val="000000"/>
      <w:sz w:val="24"/>
      <w:lang w:eastAsia="ar-SA"/>
    </w:rPr>
  </w:style>
  <w:style w:type="paragraph" w:styleId="Nagwek1">
    <w:name w:val="heading 1"/>
    <w:basedOn w:val="Normalny"/>
    <w:next w:val="Normalny"/>
    <w:qFormat/>
    <w:pPr>
      <w:keepNext/>
      <w:numPr>
        <w:numId w:val="1"/>
      </w:numPr>
      <w:outlineLvl w:val="0"/>
    </w:pPr>
    <w:rPr>
      <w:b/>
    </w:rPr>
  </w:style>
  <w:style w:type="paragraph" w:styleId="Nagwek2">
    <w:name w:val="heading 2"/>
    <w:basedOn w:val="Normalny"/>
    <w:next w:val="Normalny"/>
    <w:link w:val="Nagwek2Znak"/>
    <w:uiPriority w:val="9"/>
    <w:unhideWhenUsed/>
    <w:qFormat/>
    <w:rsid w:val="00952875"/>
    <w:pPr>
      <w:keepNext/>
      <w:spacing w:before="240" w:after="60"/>
      <w:outlineLvl w:val="1"/>
    </w:pPr>
    <w:rPr>
      <w:rFonts w:ascii="Calibri Light" w:eastAsia="Times New Roman" w:hAnsi="Calibri Light" w:cs="Times New Roman"/>
      <w:b/>
      <w:bCs/>
      <w:i/>
      <w:iCs/>
      <w:sz w:val="28"/>
      <w:szCs w:val="28"/>
    </w:rPr>
  </w:style>
  <w:style w:type="paragraph" w:styleId="Nagwek3">
    <w:name w:val="heading 3"/>
    <w:basedOn w:val="Normalny"/>
    <w:next w:val="Normalny"/>
    <w:link w:val="Nagwek3Znak"/>
    <w:uiPriority w:val="9"/>
    <w:unhideWhenUsed/>
    <w:qFormat/>
    <w:rsid w:val="00952875"/>
    <w:pPr>
      <w:keepNext/>
      <w:spacing w:before="240" w:after="60"/>
      <w:outlineLvl w:val="2"/>
    </w:pPr>
    <w:rPr>
      <w:rFonts w:ascii="Calibri Light" w:eastAsia="Times New Roman" w:hAnsi="Calibri Light" w:cs="Times New Roman"/>
      <w:b/>
      <w:bCs/>
      <w:sz w:val="26"/>
      <w:szCs w:val="26"/>
    </w:rPr>
  </w:style>
  <w:style w:type="paragraph" w:styleId="Nagwek4">
    <w:name w:val="heading 4"/>
    <w:basedOn w:val="Normalny"/>
    <w:next w:val="Normalny"/>
    <w:link w:val="Nagwek4Znak"/>
    <w:uiPriority w:val="9"/>
    <w:unhideWhenUsed/>
    <w:qFormat/>
    <w:rsid w:val="00952875"/>
    <w:pPr>
      <w:keepNext/>
      <w:spacing w:before="240" w:after="60"/>
      <w:outlineLvl w:val="3"/>
    </w:pPr>
    <w:rPr>
      <w:rFonts w:ascii="Calibri" w:eastAsia="Times New Roman" w:hAnsi="Calibri" w:cs="Times New Roman"/>
      <w:b/>
      <w:bCs/>
      <w:sz w:val="28"/>
      <w:szCs w:val="28"/>
    </w:rPr>
  </w:style>
  <w:style w:type="paragraph" w:styleId="Nagwek5">
    <w:name w:val="heading 5"/>
    <w:basedOn w:val="Normalny"/>
    <w:next w:val="Normalny"/>
    <w:link w:val="Nagwek5Znak"/>
    <w:uiPriority w:val="9"/>
    <w:unhideWhenUsed/>
    <w:qFormat/>
    <w:rsid w:val="00952875"/>
    <w:pPr>
      <w:spacing w:before="240" w:after="60"/>
      <w:outlineLvl w:val="4"/>
    </w:pPr>
    <w:rPr>
      <w:rFonts w:ascii="Calibri" w:eastAsia="Times New Roman" w:hAnsi="Calibri"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iCs/>
      <w:sz w:val="20"/>
      <w:szCs w:val="22"/>
      <w:lang w:val="pl-P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lang w:val="pl-PL"/>
    </w:rPr>
  </w:style>
  <w:style w:type="character" w:customStyle="1" w:styleId="WW8Num4z0">
    <w:name w:val="WW8Num4z0"/>
    <w:rPr>
      <w:rFonts w:cs="Times New Roman" w:hint="default"/>
      <w:lang w:val="pl-PL"/>
    </w:rPr>
  </w:style>
  <w:style w:type="character" w:customStyle="1" w:styleId="WW8Num5z0">
    <w:name w:val="WW8Num5z0"/>
    <w:rPr>
      <w:rFonts w:hint="default"/>
      <w:lang w:val="pl-P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lang w:val="pl-P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omylnaczcionkaakapitu2">
    <w:name w:val="Domyślna czcionka akapitu2"/>
  </w:style>
  <w:style w:type="character" w:customStyle="1" w:styleId="Absatz-Standardschriftart">
    <w:name w:val="Absatz-Standardschriftart"/>
  </w:style>
  <w:style w:type="character" w:customStyle="1" w:styleId="Domylnaczcionkaakapitu1">
    <w:name w:val="Domyślna czcionka akapitu1"/>
  </w:style>
  <w:style w:type="character" w:customStyle="1" w:styleId="WW-Domylnaczcionkaakapitu">
    <w:name w:val="WW-Domyślna czcionka akapitu"/>
  </w:style>
  <w:style w:type="character" w:customStyle="1" w:styleId="NumberingSymbols">
    <w:name w:val="Numbering Symbols"/>
  </w:style>
  <w:style w:type="character" w:customStyle="1" w:styleId="Znakinumeracji">
    <w:name w:val="Znaki numeracji"/>
  </w:style>
  <w:style w:type="character" w:customStyle="1" w:styleId="TekstdymkaZnak">
    <w:name w:val="Tekst dymka Znak"/>
    <w:rPr>
      <w:rFonts w:ascii="Segoe UI" w:eastAsia="HG Mincho Light J" w:hAnsi="Segoe UI" w:cs="Segoe UI"/>
      <w:color w:val="000000"/>
      <w:sz w:val="18"/>
      <w:szCs w:val="18"/>
      <w:lang w:val="en-US"/>
    </w:rPr>
  </w:style>
  <w:style w:type="character" w:customStyle="1" w:styleId="Znakiprzypiswdolnych">
    <w:name w:val="Znaki przypisów dolnych"/>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styleId="Odwoanieprzypisukocowego">
    <w:name w:val="endnote reference"/>
    <w:rPr>
      <w:vertAlign w:val="superscript"/>
    </w:rPr>
  </w:style>
  <w:style w:type="character" w:customStyle="1" w:styleId="FontStyle62">
    <w:name w:val="Font Style62"/>
    <w:rPr>
      <w:rFonts w:ascii="Times New Roman" w:hAnsi="Times New Roman" w:cs="Times New Roman"/>
      <w:i/>
      <w:iCs/>
      <w:color w:val="000000"/>
      <w:sz w:val="20"/>
      <w:szCs w:val="20"/>
    </w:rPr>
  </w:style>
  <w:style w:type="paragraph" w:customStyle="1" w:styleId="Nagwek20">
    <w:name w:val="Nagłówek2"/>
    <w:basedOn w:val="Normalny"/>
    <w:next w:val="Tekstpodstawowy"/>
    <w:pPr>
      <w:keepNext/>
      <w:spacing w:before="240" w:after="120"/>
    </w:pPr>
    <w:rPr>
      <w:rFonts w:ascii="Arial" w:eastAsia="Arial Unicode MS" w:hAnsi="Arial" w:cs="Mangal"/>
      <w:sz w:val="28"/>
      <w:szCs w:val="28"/>
    </w:rPr>
  </w:style>
  <w:style w:type="paragraph" w:styleId="Tekstpodstawowy">
    <w:name w:val="Body Text"/>
    <w:basedOn w:val="Normalny"/>
    <w:link w:val="TekstpodstawowyZnak"/>
    <w:pPr>
      <w:spacing w:after="120"/>
    </w:pPr>
    <w:rPr>
      <w:rFonts w:cs="Times New Roman"/>
    </w:rPr>
  </w:style>
  <w:style w:type="paragraph" w:styleId="Lista">
    <w:name w:val="List"/>
    <w:basedOn w:val="Tekstpodstawowy"/>
    <w:rPr>
      <w:rFonts w:cs="Tahoma"/>
    </w:rPr>
  </w:style>
  <w:style w:type="paragraph" w:customStyle="1" w:styleId="Podpis2">
    <w:name w:val="Podpis2"/>
    <w:basedOn w:val="Normalny"/>
    <w:pPr>
      <w:suppressLineNumbers/>
      <w:spacing w:before="120" w:after="120"/>
    </w:pPr>
    <w:rPr>
      <w:rFonts w:cs="Mangal"/>
      <w:i/>
      <w:iCs/>
      <w:szCs w:val="24"/>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Cs w:val="24"/>
    </w:rPr>
  </w:style>
  <w:style w:type="paragraph" w:styleId="Podpis">
    <w:name w:val="Signature"/>
    <w:basedOn w:val="Normalny"/>
    <w:pPr>
      <w:suppressLineNumbers/>
      <w:spacing w:before="120" w:after="120"/>
    </w:pPr>
    <w:rPr>
      <w:rFonts w:cs="Tahoma"/>
      <w:i/>
      <w:iCs/>
      <w:szCs w:val="24"/>
    </w:rPr>
  </w:style>
  <w:style w:type="paragraph" w:styleId="Tekstpodstawowywcity">
    <w:name w:val="Body Text Indent"/>
    <w:basedOn w:val="Normalny"/>
    <w:link w:val="TekstpodstawowywcityZnak"/>
    <w:pPr>
      <w:ind w:left="283"/>
      <w:jc w:val="both"/>
    </w:pPr>
    <w:rPr>
      <w:rFonts w:cs="Times New Roman"/>
      <w:lang w:val="x-none"/>
    </w:rPr>
  </w:style>
  <w:style w:type="paragraph" w:customStyle="1" w:styleId="Tekstpodstawowywcity21">
    <w:name w:val="Tekst podstawowy wcięty 21"/>
    <w:basedOn w:val="Normalny"/>
    <w:pPr>
      <w:ind w:firstLine="264"/>
      <w:jc w:val="both"/>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Tekstpodstawowywcity22">
    <w:name w:val="Tekst podstawowy wcięty 22"/>
    <w:basedOn w:val="Normalny"/>
    <w:pPr>
      <w:widowControl/>
      <w:suppressAutoHyphens w:val="0"/>
      <w:overflowPunct w:val="0"/>
      <w:autoSpaceDE w:val="0"/>
      <w:ind w:left="284" w:hanging="284"/>
      <w:textAlignment w:val="baseline"/>
    </w:pPr>
    <w:rPr>
      <w:rFonts w:ascii="Times New Roman" w:eastAsia="Times New Roman" w:hAnsi="Times New Roman" w:cs="Times New Roman"/>
      <w:color w:val="auto"/>
      <w:kern w:val="1"/>
      <w:position w:val="2"/>
    </w:rPr>
  </w:style>
  <w:style w:type="paragraph" w:customStyle="1" w:styleId="Tekstpodstawowy21">
    <w:name w:val="Tekst podstawowy 21"/>
    <w:basedOn w:val="Normalny"/>
    <w:pPr>
      <w:jc w:val="both"/>
    </w:pPr>
    <w:rPr>
      <w:rFonts w:ascii="Times New Roman" w:hAnsi="Times New Roman" w:cs="Times New Roman"/>
      <w:sz w:val="22"/>
    </w:rPr>
  </w:style>
  <w:style w:type="paragraph" w:customStyle="1" w:styleId="Tekstpodstawowy31">
    <w:name w:val="Tekst podstawowy 31"/>
    <w:basedOn w:val="Normalny"/>
    <w:pPr>
      <w:jc w:val="both"/>
    </w:pPr>
    <w:rPr>
      <w:sz w:val="20"/>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podstawowywcity31">
    <w:name w:val="Tekst podstawowy wcięty 31"/>
    <w:basedOn w:val="Normalny"/>
    <w:pPr>
      <w:widowControl/>
      <w:ind w:left="567"/>
    </w:pPr>
    <w:rPr>
      <w:rFonts w:ascii="Times New Roman" w:eastAsia="Times New Roman" w:hAnsi="Times New Roman" w:cs="Courier New"/>
      <w:color w:val="auto"/>
      <w:sz w:val="26"/>
    </w:rPr>
  </w:style>
  <w:style w:type="paragraph" w:customStyle="1" w:styleId="Punktii">
    <w:name w:val="Punkt i i"/>
    <w:basedOn w:val="Normalny"/>
    <w:pPr>
      <w:numPr>
        <w:ilvl w:val="1"/>
        <w:numId w:val="1"/>
      </w:numPr>
      <w:tabs>
        <w:tab w:val="left" w:pos="567"/>
        <w:tab w:val="left" w:pos="1418"/>
      </w:tabs>
      <w:spacing w:before="120" w:after="120" w:line="200" w:lineRule="atLeast"/>
      <w:ind w:left="567"/>
      <w:jc w:val="both"/>
      <w:outlineLvl w:val="1"/>
    </w:pPr>
    <w:rPr>
      <w:rFonts w:ascii="Times New Roman" w:eastAsia="Times New Roman" w:hAnsi="Times New Roman" w:cs="Times New Roman"/>
      <w:color w:val="auto"/>
      <w:szCs w:val="24"/>
      <w:lang w:eastAsia="pl-PL" w:bidi="pl-PL"/>
    </w:rPr>
  </w:style>
  <w:style w:type="paragraph" w:styleId="Tekstdymka">
    <w:name w:val="Balloon Text"/>
    <w:basedOn w:val="Normalny"/>
    <w:rPr>
      <w:rFonts w:ascii="Segoe UI" w:hAnsi="Segoe UI" w:cs="Segoe UI"/>
      <w:sz w:val="18"/>
      <w:szCs w:val="18"/>
    </w:rPr>
  </w:style>
  <w:style w:type="paragraph" w:styleId="Tekstprzypisudolnego">
    <w:name w:val="footnote text"/>
    <w:basedOn w:val="Normalny"/>
    <w:link w:val="TekstprzypisudolnegoZnak"/>
    <w:pPr>
      <w:suppressLineNumbers/>
      <w:ind w:left="283" w:hanging="283"/>
    </w:pPr>
    <w:rPr>
      <w:rFonts w:cs="Times New Roman"/>
      <w:sz w:val="20"/>
    </w:rPr>
  </w:style>
  <w:style w:type="paragraph" w:styleId="Tekstprzypisukocowego">
    <w:name w:val="endnote text"/>
    <w:basedOn w:val="Normalny"/>
    <w:semiHidden/>
    <w:rsid w:val="00021C9B"/>
    <w:rPr>
      <w:sz w:val="20"/>
    </w:rPr>
  </w:style>
  <w:style w:type="paragraph" w:styleId="NormalnyWeb">
    <w:name w:val="Normal (Web)"/>
    <w:basedOn w:val="Normalny"/>
    <w:rsid w:val="00A070E7"/>
    <w:rPr>
      <w:rFonts w:ascii="Times New Roman" w:hAnsi="Times New Roman" w:cs="Times New Roman"/>
      <w:szCs w:val="24"/>
    </w:rPr>
  </w:style>
  <w:style w:type="character" w:customStyle="1" w:styleId="TekstpodstawowyZnak">
    <w:name w:val="Tekst podstawowy Znak"/>
    <w:link w:val="Tekstpodstawowy"/>
    <w:rsid w:val="008313BA"/>
    <w:rPr>
      <w:rFonts w:ascii="Thorndale" w:eastAsia="HG Mincho Light J" w:hAnsi="Thorndale" w:cs="Thorndale"/>
      <w:color w:val="000000"/>
      <w:sz w:val="24"/>
      <w:lang w:val="en-US" w:eastAsia="ar-SA"/>
    </w:rPr>
  </w:style>
  <w:style w:type="paragraph" w:styleId="Akapitzlist">
    <w:name w:val="List Paragraph"/>
    <w:basedOn w:val="Normalny"/>
    <w:uiPriority w:val="34"/>
    <w:qFormat/>
    <w:rsid w:val="00EA4ACE"/>
    <w:pPr>
      <w:ind w:left="708"/>
    </w:pPr>
  </w:style>
  <w:style w:type="character" w:styleId="Odwoaniedokomentarza">
    <w:name w:val="annotation reference"/>
    <w:uiPriority w:val="99"/>
    <w:semiHidden/>
    <w:unhideWhenUsed/>
    <w:rsid w:val="00D30B3F"/>
    <w:rPr>
      <w:sz w:val="16"/>
      <w:szCs w:val="16"/>
    </w:rPr>
  </w:style>
  <w:style w:type="paragraph" w:styleId="Tekstkomentarza">
    <w:name w:val="annotation text"/>
    <w:basedOn w:val="Normalny"/>
    <w:link w:val="TekstkomentarzaZnak"/>
    <w:uiPriority w:val="99"/>
    <w:semiHidden/>
    <w:unhideWhenUsed/>
    <w:rsid w:val="00D30B3F"/>
    <w:rPr>
      <w:rFonts w:cs="Times New Roman"/>
      <w:sz w:val="20"/>
    </w:rPr>
  </w:style>
  <w:style w:type="character" w:customStyle="1" w:styleId="TekstkomentarzaZnak">
    <w:name w:val="Tekst komentarza Znak"/>
    <w:link w:val="Tekstkomentarza"/>
    <w:uiPriority w:val="99"/>
    <w:semiHidden/>
    <w:rsid w:val="00D30B3F"/>
    <w:rPr>
      <w:rFonts w:ascii="Thorndale" w:eastAsia="HG Mincho Light J" w:hAnsi="Thorndale" w:cs="Thorndale"/>
      <w:color w:val="000000"/>
      <w:lang w:val="en-US" w:eastAsia="ar-SA"/>
    </w:rPr>
  </w:style>
  <w:style w:type="paragraph" w:styleId="Tematkomentarza">
    <w:name w:val="annotation subject"/>
    <w:basedOn w:val="Tekstkomentarza"/>
    <w:next w:val="Tekstkomentarza"/>
    <w:link w:val="TematkomentarzaZnak"/>
    <w:uiPriority w:val="99"/>
    <w:semiHidden/>
    <w:unhideWhenUsed/>
    <w:rsid w:val="00D30B3F"/>
    <w:rPr>
      <w:b/>
      <w:bCs/>
    </w:rPr>
  </w:style>
  <w:style w:type="character" w:customStyle="1" w:styleId="TematkomentarzaZnak">
    <w:name w:val="Temat komentarza Znak"/>
    <w:link w:val="Tematkomentarza"/>
    <w:uiPriority w:val="99"/>
    <w:semiHidden/>
    <w:rsid w:val="00D30B3F"/>
    <w:rPr>
      <w:rFonts w:ascii="Thorndale" w:eastAsia="HG Mincho Light J" w:hAnsi="Thorndale" w:cs="Thorndale"/>
      <w:b/>
      <w:bCs/>
      <w:color w:val="000000"/>
      <w:lang w:val="en-US" w:eastAsia="ar-SA"/>
    </w:rPr>
  </w:style>
  <w:style w:type="character" w:customStyle="1" w:styleId="Nagwek2Znak">
    <w:name w:val="Nagłówek 2 Znak"/>
    <w:link w:val="Nagwek2"/>
    <w:uiPriority w:val="9"/>
    <w:rsid w:val="00952875"/>
    <w:rPr>
      <w:rFonts w:ascii="Calibri Light" w:eastAsia="Times New Roman" w:hAnsi="Calibri Light" w:cs="Times New Roman"/>
      <w:b/>
      <w:bCs/>
      <w:i/>
      <w:iCs/>
      <w:color w:val="000000"/>
      <w:sz w:val="28"/>
      <w:szCs w:val="28"/>
      <w:lang w:val="en-US" w:eastAsia="ar-SA"/>
    </w:rPr>
  </w:style>
  <w:style w:type="character" w:customStyle="1" w:styleId="Nagwek3Znak">
    <w:name w:val="Nagłówek 3 Znak"/>
    <w:link w:val="Nagwek3"/>
    <w:uiPriority w:val="9"/>
    <w:rsid w:val="00952875"/>
    <w:rPr>
      <w:rFonts w:ascii="Calibri Light" w:eastAsia="Times New Roman" w:hAnsi="Calibri Light" w:cs="Times New Roman"/>
      <w:b/>
      <w:bCs/>
      <w:color w:val="000000"/>
      <w:sz w:val="26"/>
      <w:szCs w:val="26"/>
      <w:lang w:val="en-US" w:eastAsia="ar-SA"/>
    </w:rPr>
  </w:style>
  <w:style w:type="character" w:customStyle="1" w:styleId="Nagwek4Znak">
    <w:name w:val="Nagłówek 4 Znak"/>
    <w:link w:val="Nagwek4"/>
    <w:uiPriority w:val="9"/>
    <w:rsid w:val="00952875"/>
    <w:rPr>
      <w:rFonts w:ascii="Calibri" w:eastAsia="Times New Roman" w:hAnsi="Calibri" w:cs="Times New Roman"/>
      <w:b/>
      <w:bCs/>
      <w:color w:val="000000"/>
      <w:sz w:val="28"/>
      <w:szCs w:val="28"/>
      <w:lang w:val="en-US" w:eastAsia="ar-SA"/>
    </w:rPr>
  </w:style>
  <w:style w:type="character" w:customStyle="1" w:styleId="Nagwek5Znak">
    <w:name w:val="Nagłówek 5 Znak"/>
    <w:link w:val="Nagwek5"/>
    <w:uiPriority w:val="9"/>
    <w:rsid w:val="00952875"/>
    <w:rPr>
      <w:rFonts w:ascii="Calibri" w:eastAsia="Times New Roman" w:hAnsi="Calibri" w:cs="Times New Roman"/>
      <w:b/>
      <w:bCs/>
      <w:i/>
      <w:iCs/>
      <w:color w:val="000000"/>
      <w:sz w:val="26"/>
      <w:szCs w:val="26"/>
      <w:lang w:val="en-US" w:eastAsia="ar-SA"/>
    </w:rPr>
  </w:style>
  <w:style w:type="paragraph" w:styleId="Lista2">
    <w:name w:val="List 2"/>
    <w:basedOn w:val="Normalny"/>
    <w:uiPriority w:val="99"/>
    <w:unhideWhenUsed/>
    <w:rsid w:val="00952875"/>
    <w:pPr>
      <w:ind w:left="566" w:hanging="283"/>
      <w:contextualSpacing/>
    </w:pPr>
  </w:style>
  <w:style w:type="paragraph" w:styleId="Lista-kontynuacja2">
    <w:name w:val="List Continue 2"/>
    <w:basedOn w:val="Normalny"/>
    <w:uiPriority w:val="99"/>
    <w:unhideWhenUsed/>
    <w:rsid w:val="00952875"/>
    <w:pPr>
      <w:spacing w:after="120"/>
      <w:ind w:left="566"/>
      <w:contextualSpacing/>
    </w:pPr>
  </w:style>
  <w:style w:type="paragraph" w:styleId="Tekstpodstawowyzwciciem2">
    <w:name w:val="Body Text First Indent 2"/>
    <w:basedOn w:val="Tekstpodstawowywcity"/>
    <w:link w:val="Tekstpodstawowyzwciciem2Znak"/>
    <w:uiPriority w:val="99"/>
    <w:unhideWhenUsed/>
    <w:rsid w:val="00952875"/>
    <w:pPr>
      <w:spacing w:after="120"/>
      <w:ind w:firstLine="210"/>
      <w:jc w:val="left"/>
    </w:pPr>
    <w:rPr>
      <w:lang w:val="en-US"/>
    </w:rPr>
  </w:style>
  <w:style w:type="character" w:customStyle="1" w:styleId="TekstpodstawowywcityZnak">
    <w:name w:val="Tekst podstawowy wcięty Znak"/>
    <w:link w:val="Tekstpodstawowywcity"/>
    <w:rsid w:val="00952875"/>
    <w:rPr>
      <w:rFonts w:ascii="Thorndale" w:eastAsia="HG Mincho Light J" w:hAnsi="Thorndale" w:cs="Thorndale"/>
      <w:color w:val="000000"/>
      <w:sz w:val="24"/>
      <w:lang w:eastAsia="ar-SA"/>
    </w:rPr>
  </w:style>
  <w:style w:type="character" w:customStyle="1" w:styleId="Tekstpodstawowyzwciciem2Znak">
    <w:name w:val="Tekst podstawowy z wcięciem 2 Znak"/>
    <w:link w:val="Tekstpodstawowyzwciciem2"/>
    <w:uiPriority w:val="99"/>
    <w:rsid w:val="00952875"/>
    <w:rPr>
      <w:rFonts w:ascii="Thorndale" w:eastAsia="HG Mincho Light J" w:hAnsi="Thorndale" w:cs="Thorndale"/>
      <w:color w:val="000000"/>
      <w:sz w:val="24"/>
      <w:lang w:val="en-US" w:eastAsia="ar-SA"/>
    </w:rPr>
  </w:style>
  <w:style w:type="character" w:customStyle="1" w:styleId="TekstprzypisudolnegoZnak">
    <w:name w:val="Tekst przypisu dolnego Znak"/>
    <w:link w:val="Tekstprzypisudolnego"/>
    <w:rsid w:val="00952875"/>
    <w:rPr>
      <w:rFonts w:ascii="Thorndale" w:eastAsia="HG Mincho Light J" w:hAnsi="Thorndale" w:cs="Thorndale"/>
      <w:color w:val="000000"/>
      <w:lang w:val="en-US" w:eastAsia="ar-SA"/>
    </w:rPr>
  </w:style>
  <w:style w:type="table" w:styleId="Tabela-Siatka">
    <w:name w:val="Table Grid"/>
    <w:basedOn w:val="Standardowy"/>
    <w:uiPriority w:val="39"/>
    <w:rsid w:val="00D50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416740">
      <w:bodyDiv w:val="1"/>
      <w:marLeft w:val="0"/>
      <w:marRight w:val="0"/>
      <w:marTop w:val="0"/>
      <w:marBottom w:val="0"/>
      <w:divBdr>
        <w:top w:val="none" w:sz="0" w:space="0" w:color="auto"/>
        <w:left w:val="none" w:sz="0" w:space="0" w:color="auto"/>
        <w:bottom w:val="none" w:sz="0" w:space="0" w:color="auto"/>
        <w:right w:val="none" w:sz="0" w:space="0" w:color="auto"/>
      </w:divBdr>
    </w:div>
    <w:div w:id="823399416">
      <w:bodyDiv w:val="1"/>
      <w:marLeft w:val="0"/>
      <w:marRight w:val="0"/>
      <w:marTop w:val="0"/>
      <w:marBottom w:val="0"/>
      <w:divBdr>
        <w:top w:val="none" w:sz="0" w:space="0" w:color="auto"/>
        <w:left w:val="none" w:sz="0" w:space="0" w:color="auto"/>
        <w:bottom w:val="none" w:sz="0" w:space="0" w:color="auto"/>
        <w:right w:val="none" w:sz="0" w:space="0" w:color="auto"/>
      </w:divBdr>
    </w:div>
    <w:div w:id="831945046">
      <w:bodyDiv w:val="1"/>
      <w:marLeft w:val="0"/>
      <w:marRight w:val="0"/>
      <w:marTop w:val="0"/>
      <w:marBottom w:val="0"/>
      <w:divBdr>
        <w:top w:val="none" w:sz="0" w:space="0" w:color="auto"/>
        <w:left w:val="none" w:sz="0" w:space="0" w:color="auto"/>
        <w:bottom w:val="none" w:sz="0" w:space="0" w:color="auto"/>
        <w:right w:val="none" w:sz="0" w:space="0" w:color="auto"/>
      </w:divBdr>
    </w:div>
    <w:div w:id="1081677223">
      <w:bodyDiv w:val="1"/>
      <w:marLeft w:val="0"/>
      <w:marRight w:val="0"/>
      <w:marTop w:val="0"/>
      <w:marBottom w:val="0"/>
      <w:divBdr>
        <w:top w:val="none" w:sz="0" w:space="0" w:color="auto"/>
        <w:left w:val="none" w:sz="0" w:space="0" w:color="auto"/>
        <w:bottom w:val="none" w:sz="0" w:space="0" w:color="auto"/>
        <w:right w:val="none" w:sz="0" w:space="0" w:color="auto"/>
      </w:divBdr>
    </w:div>
    <w:div w:id="1306156996">
      <w:bodyDiv w:val="1"/>
      <w:marLeft w:val="0"/>
      <w:marRight w:val="0"/>
      <w:marTop w:val="0"/>
      <w:marBottom w:val="0"/>
      <w:divBdr>
        <w:top w:val="none" w:sz="0" w:space="0" w:color="auto"/>
        <w:left w:val="none" w:sz="0" w:space="0" w:color="auto"/>
        <w:bottom w:val="none" w:sz="0" w:space="0" w:color="auto"/>
        <w:right w:val="none" w:sz="0" w:space="0" w:color="auto"/>
      </w:divBdr>
    </w:div>
    <w:div w:id="147332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61790-86E6-4F8B-8479-22063983F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20</Pages>
  <Words>4342</Words>
  <Characters>26058</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Załącznik nr 1</vt:lpstr>
    </vt:vector>
  </TitlesOfParts>
  <Company>WSZP Krosno</Company>
  <LinksUpToDate>false</LinksUpToDate>
  <CharactersWithSpaces>30340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Lorenc Katarzyna</dc:creator>
  <cp:keywords/>
  <cp:lastModifiedBy>Michał Borys</cp:lastModifiedBy>
  <cp:revision>4</cp:revision>
  <cp:lastPrinted>2025-07-30T07:19:00Z</cp:lastPrinted>
  <dcterms:created xsi:type="dcterms:W3CDTF">2026-02-26T20:41:00Z</dcterms:created>
  <dcterms:modified xsi:type="dcterms:W3CDTF">2026-02-26T22:49:00Z</dcterms:modified>
</cp:coreProperties>
</file>